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560ADA" w:rsidRDefault="001015D6" w:rsidP="00EC0E5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560ADA">
        <w:rPr>
          <w:rFonts w:ascii="David" w:hAnsi="David" w:cs="David"/>
          <w:noProof/>
        </w:rPr>
        <w:drawing>
          <wp:inline distT="0" distB="0" distL="0" distR="0" wp14:anchorId="5D9F492F" wp14:editId="42C76FD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560ADA" w:rsidRDefault="001015D6" w:rsidP="00EC0E54">
      <w:pPr>
        <w:spacing w:line="360" w:lineRule="auto"/>
        <w:jc w:val="center"/>
        <w:rPr>
          <w:rFonts w:ascii="David" w:hAnsi="David" w:cs="David"/>
          <w:b/>
          <w:bCs/>
          <w:sz w:val="16"/>
          <w:szCs w:val="16"/>
          <w:rtl/>
        </w:rPr>
      </w:pPr>
    </w:p>
    <w:p w:rsidR="00194889" w:rsidRPr="00560ADA" w:rsidRDefault="00194889" w:rsidP="00EC0E54">
      <w:pPr>
        <w:spacing w:line="360" w:lineRule="auto"/>
        <w:jc w:val="center"/>
        <w:rPr>
          <w:rFonts w:ascii="David" w:hAnsi="David" w:cs="David"/>
          <w:b/>
          <w:bCs/>
          <w:sz w:val="16"/>
          <w:szCs w:val="16"/>
          <w:rtl/>
        </w:rPr>
      </w:pPr>
    </w:p>
    <w:p w:rsidR="00194889" w:rsidRPr="00560ADA" w:rsidRDefault="00194889" w:rsidP="00EC0E54">
      <w:pPr>
        <w:spacing w:line="360" w:lineRule="auto"/>
        <w:jc w:val="center"/>
        <w:rPr>
          <w:rFonts w:ascii="David" w:hAnsi="David" w:cs="David"/>
          <w:b/>
          <w:bCs/>
          <w:sz w:val="44"/>
          <w:szCs w:val="48"/>
          <w:rtl/>
        </w:rPr>
      </w:pPr>
      <w:r w:rsidRPr="00560ADA">
        <w:rPr>
          <w:rFonts w:ascii="David" w:hAnsi="David" w:cs="David"/>
          <w:b/>
          <w:bCs/>
          <w:sz w:val="44"/>
          <w:szCs w:val="48"/>
          <w:rtl/>
        </w:rPr>
        <w:t xml:space="preserve">מדינת ישראל - משרד </w:t>
      </w:r>
      <w:r w:rsidR="001311E7" w:rsidRPr="00560ADA">
        <w:rPr>
          <w:rFonts w:ascii="David" w:hAnsi="David" w:cs="David"/>
          <w:b/>
          <w:bCs/>
          <w:sz w:val="44"/>
          <w:szCs w:val="48"/>
          <w:rtl/>
        </w:rPr>
        <w:t>החקלאות ופיתוח הכפר</w:t>
      </w:r>
      <w:r w:rsidRPr="00560ADA">
        <w:rPr>
          <w:rFonts w:ascii="David" w:hAnsi="David" w:cs="David"/>
          <w:b/>
          <w:bCs/>
          <w:sz w:val="44"/>
          <w:szCs w:val="48"/>
          <w:rtl/>
        </w:rPr>
        <w:br/>
        <w:t xml:space="preserve"> אגף </w:t>
      </w:r>
      <w:r w:rsidR="001311E7" w:rsidRPr="00560ADA">
        <w:rPr>
          <w:rFonts w:ascii="David" w:hAnsi="David" w:cs="David"/>
          <w:b/>
          <w:bCs/>
          <w:sz w:val="44"/>
          <w:szCs w:val="48"/>
          <w:rtl/>
        </w:rPr>
        <w:t>יער ואילנות</w:t>
      </w:r>
    </w:p>
    <w:p w:rsidR="00194889" w:rsidRPr="00560ADA" w:rsidRDefault="00194889" w:rsidP="00EC0E54">
      <w:pPr>
        <w:spacing w:line="360" w:lineRule="auto"/>
        <w:jc w:val="center"/>
        <w:rPr>
          <w:rFonts w:ascii="David" w:hAnsi="David" w:cs="David"/>
          <w:b/>
          <w:bCs/>
          <w:sz w:val="16"/>
          <w:szCs w:val="16"/>
          <w:rtl/>
        </w:rPr>
      </w:pPr>
    </w:p>
    <w:p w:rsidR="00194889" w:rsidRPr="00560ADA" w:rsidRDefault="00194889" w:rsidP="008A059E">
      <w:pPr>
        <w:pStyle w:val="afd"/>
        <w:tabs>
          <w:tab w:val="left" w:pos="720"/>
        </w:tabs>
        <w:spacing w:line="360" w:lineRule="auto"/>
        <w:jc w:val="center"/>
        <w:rPr>
          <w:rFonts w:ascii="David" w:hAnsi="David" w:cs="David"/>
          <w:b/>
          <w:bCs/>
          <w:sz w:val="64"/>
          <w:szCs w:val="64"/>
          <w:rtl/>
        </w:rPr>
      </w:pPr>
      <w:r w:rsidRPr="00560ADA">
        <w:rPr>
          <w:rFonts w:ascii="David" w:hAnsi="David" w:cs="David"/>
          <w:b/>
          <w:bCs/>
          <w:sz w:val="64"/>
          <w:szCs w:val="64"/>
          <w:rtl/>
        </w:rPr>
        <w:t xml:space="preserve">מכרז </w:t>
      </w:r>
      <w:r w:rsidR="007365DD" w:rsidRPr="00560ADA">
        <w:rPr>
          <w:rFonts w:ascii="David" w:hAnsi="David" w:cs="David"/>
          <w:b/>
          <w:bCs/>
          <w:sz w:val="64"/>
          <w:szCs w:val="64"/>
          <w:rtl/>
        </w:rPr>
        <w:t>6</w:t>
      </w:r>
      <w:r w:rsidR="00434B55" w:rsidRPr="00560ADA">
        <w:rPr>
          <w:rFonts w:ascii="David" w:hAnsi="David" w:cs="David"/>
          <w:b/>
          <w:bCs/>
          <w:sz w:val="64"/>
          <w:szCs w:val="64"/>
          <w:rtl/>
        </w:rPr>
        <w:t>-</w:t>
      </w:r>
      <w:r w:rsidR="007365DD" w:rsidRPr="00560ADA">
        <w:rPr>
          <w:rFonts w:ascii="David" w:hAnsi="David" w:cs="David"/>
          <w:b/>
          <w:bCs/>
          <w:sz w:val="64"/>
          <w:szCs w:val="64"/>
          <w:rtl/>
        </w:rPr>
        <w:t>2019</w:t>
      </w:r>
    </w:p>
    <w:p w:rsidR="00194889" w:rsidRPr="00560ADA" w:rsidRDefault="00194889" w:rsidP="00EC0E54">
      <w:pPr>
        <w:spacing w:line="360" w:lineRule="auto"/>
        <w:jc w:val="center"/>
        <w:rPr>
          <w:rFonts w:ascii="David" w:hAnsi="David" w:cs="David"/>
          <w:b/>
          <w:bCs/>
          <w:sz w:val="72"/>
          <w:szCs w:val="72"/>
        </w:rPr>
      </w:pPr>
      <w:r w:rsidRPr="00560ADA">
        <w:rPr>
          <w:rFonts w:ascii="David" w:hAnsi="David" w:cs="David"/>
          <w:b/>
          <w:bCs/>
          <w:sz w:val="72"/>
          <w:szCs w:val="72"/>
          <w:rtl/>
        </w:rPr>
        <w:t>ל</w:t>
      </w:r>
      <w:r w:rsidR="007365DD" w:rsidRPr="00560ADA">
        <w:rPr>
          <w:rFonts w:ascii="David" w:hAnsi="David" w:cs="David"/>
          <w:b/>
          <w:bCs/>
          <w:sz w:val="72"/>
          <w:szCs w:val="72"/>
          <w:rtl/>
        </w:rPr>
        <w:t>שירותי מיפוי</w:t>
      </w:r>
      <w:r w:rsidR="008A059E">
        <w:rPr>
          <w:rFonts w:ascii="David" w:hAnsi="David" w:cs="David" w:hint="cs"/>
          <w:b/>
          <w:bCs/>
          <w:sz w:val="72"/>
          <w:szCs w:val="72"/>
          <w:rtl/>
        </w:rPr>
        <w:t xml:space="preserve"> שמורת יער עבור יחידת יער ואילנות</w:t>
      </w:r>
    </w:p>
    <w:p w:rsidR="00194889" w:rsidRPr="00560ADA" w:rsidRDefault="00AB2EE8" w:rsidP="00EC0E54">
      <w:pPr>
        <w:spacing w:line="360" w:lineRule="auto"/>
        <w:jc w:val="center"/>
        <w:rPr>
          <w:rFonts w:ascii="David" w:hAnsi="David" w:cs="David"/>
          <w:b/>
          <w:bCs/>
          <w:color w:val="FF0000"/>
          <w:sz w:val="32"/>
          <w:szCs w:val="32"/>
          <w:rtl/>
        </w:rPr>
      </w:pPr>
      <w:r>
        <w:rPr>
          <w:rFonts w:ascii="David" w:hAnsi="David" w:cs="David" w:hint="cs"/>
          <w:b/>
          <w:bCs/>
          <w:sz w:val="32"/>
          <w:szCs w:val="32"/>
          <w:rtl/>
        </w:rPr>
        <w:t xml:space="preserve"> </w:t>
      </w:r>
    </w:p>
    <w:p w:rsidR="00194889" w:rsidRPr="00560ADA" w:rsidRDefault="00194889" w:rsidP="00EC0E54">
      <w:pPr>
        <w:spacing w:line="360" w:lineRule="auto"/>
        <w:jc w:val="center"/>
        <w:rPr>
          <w:rFonts w:ascii="David" w:hAnsi="David" w:cs="David"/>
          <w:b/>
          <w:bCs/>
          <w:sz w:val="32"/>
          <w:szCs w:val="32"/>
          <w:rtl/>
        </w:rPr>
      </w:pPr>
    </w:p>
    <w:p w:rsidR="001015D6" w:rsidRPr="00560ADA" w:rsidRDefault="001015D6" w:rsidP="00EC0E54">
      <w:pPr>
        <w:spacing w:line="360" w:lineRule="auto"/>
        <w:jc w:val="center"/>
        <w:rPr>
          <w:rFonts w:ascii="David" w:hAnsi="David" w:cs="David"/>
          <w:b/>
          <w:bCs/>
          <w:sz w:val="36"/>
          <w:szCs w:val="36"/>
          <w:rtl/>
        </w:rPr>
      </w:pPr>
    </w:p>
    <w:p w:rsidR="001015D6" w:rsidRPr="00560ADA" w:rsidRDefault="001015D6" w:rsidP="00EC0E54">
      <w:pPr>
        <w:spacing w:line="360" w:lineRule="auto"/>
        <w:jc w:val="center"/>
        <w:rPr>
          <w:rFonts w:ascii="David" w:hAnsi="David" w:cs="David"/>
          <w:b/>
          <w:bCs/>
          <w:sz w:val="36"/>
          <w:szCs w:val="36"/>
          <w:rtl/>
        </w:rPr>
      </w:pPr>
    </w:p>
    <w:p w:rsidR="001015D6" w:rsidRPr="00560ADA" w:rsidRDefault="003236F8" w:rsidP="00EC0E54">
      <w:pPr>
        <w:tabs>
          <w:tab w:val="left" w:pos="4770"/>
        </w:tabs>
        <w:spacing w:line="360" w:lineRule="auto"/>
        <w:rPr>
          <w:rFonts w:ascii="David" w:hAnsi="David" w:cs="David"/>
          <w:b/>
          <w:bCs/>
          <w:sz w:val="36"/>
          <w:szCs w:val="36"/>
          <w:rtl/>
        </w:rPr>
      </w:pPr>
      <w:r w:rsidRPr="00560ADA">
        <w:rPr>
          <w:rFonts w:ascii="David" w:hAnsi="David" w:cs="David"/>
          <w:b/>
          <w:bCs/>
          <w:sz w:val="36"/>
          <w:szCs w:val="36"/>
          <w:rtl/>
        </w:rPr>
        <w:tab/>
      </w:r>
    </w:p>
    <w:p w:rsidR="001015D6" w:rsidRPr="00560ADA" w:rsidRDefault="001015D6" w:rsidP="00EC0E54">
      <w:pPr>
        <w:spacing w:line="360" w:lineRule="auto"/>
        <w:jc w:val="center"/>
        <w:rPr>
          <w:rFonts w:ascii="David" w:hAnsi="David" w:cs="David"/>
          <w:b/>
          <w:bCs/>
          <w:sz w:val="72"/>
          <w:szCs w:val="72"/>
          <w:rtl/>
        </w:rPr>
      </w:pPr>
    </w:p>
    <w:p w:rsidR="001015D6" w:rsidRPr="00560ADA" w:rsidRDefault="003236F8" w:rsidP="00EC0E5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560ADA">
        <w:rPr>
          <w:rFonts w:ascii="David" w:hAnsi="David" w:cs="David"/>
          <w:b/>
          <w:bCs/>
          <w:sz w:val="20"/>
          <w:szCs w:val="32"/>
          <w:rtl/>
        </w:rPr>
        <w:t xml:space="preserve">את מסמכי המכרז ניתן למצוא באתר האינטרנט של </w:t>
      </w:r>
      <w:proofErr w:type="spellStart"/>
      <w:r w:rsidRPr="00560ADA">
        <w:rPr>
          <w:rFonts w:ascii="David" w:hAnsi="David" w:cs="David"/>
          <w:b/>
          <w:bCs/>
          <w:sz w:val="20"/>
          <w:szCs w:val="32"/>
          <w:rtl/>
        </w:rPr>
        <w:t>מינהל</w:t>
      </w:r>
      <w:proofErr w:type="spellEnd"/>
      <w:r w:rsidRPr="00560ADA">
        <w:rPr>
          <w:rFonts w:ascii="David" w:hAnsi="David" w:cs="David"/>
          <w:b/>
          <w:bCs/>
          <w:sz w:val="20"/>
          <w:szCs w:val="32"/>
          <w:rtl/>
        </w:rPr>
        <w:t xml:space="preserve"> הרכש הממשלתי בכתובת: </w:t>
      </w:r>
      <w:r w:rsidRPr="00560ADA">
        <w:rPr>
          <w:rFonts w:ascii="David" w:hAnsi="David" w:cs="David"/>
          <w:b/>
          <w:bCs/>
          <w:sz w:val="32"/>
          <w:szCs w:val="32"/>
        </w:rPr>
        <w:t>www.mr.gov.il</w:t>
      </w:r>
      <w:r w:rsidRPr="00560ADA">
        <w:rPr>
          <w:rFonts w:ascii="David" w:hAnsi="David" w:cs="David"/>
          <w:b/>
          <w:bCs/>
          <w:sz w:val="20"/>
          <w:szCs w:val="32"/>
          <w:rtl/>
        </w:rPr>
        <w:t xml:space="preserve"> תחת הכותרת – מכרז </w:t>
      </w:r>
      <w:r w:rsidR="007365DD" w:rsidRPr="00560ADA">
        <w:rPr>
          <w:rFonts w:ascii="David" w:hAnsi="David" w:cs="David"/>
          <w:b/>
          <w:bCs/>
          <w:sz w:val="20"/>
          <w:szCs w:val="32"/>
          <w:rtl/>
        </w:rPr>
        <w:t>06-2019</w:t>
      </w:r>
      <w:r w:rsidR="00B87A4E" w:rsidRPr="00560ADA">
        <w:rPr>
          <w:rFonts w:ascii="David" w:hAnsi="David" w:cs="David"/>
          <w:b/>
          <w:bCs/>
          <w:sz w:val="20"/>
          <w:szCs w:val="32"/>
          <w:rtl/>
        </w:rPr>
        <w:t xml:space="preserve"> </w:t>
      </w:r>
      <w:r w:rsidRPr="00560ADA">
        <w:rPr>
          <w:rFonts w:ascii="David" w:hAnsi="David" w:cs="David"/>
          <w:b/>
          <w:bCs/>
          <w:sz w:val="20"/>
          <w:szCs w:val="32"/>
          <w:rtl/>
        </w:rPr>
        <w:t>–</w:t>
      </w:r>
      <w:r w:rsidRPr="00560ADA">
        <w:rPr>
          <w:rFonts w:ascii="David" w:hAnsi="David" w:cs="David"/>
          <w:b/>
          <w:bCs/>
          <w:sz w:val="20"/>
          <w:szCs w:val="32"/>
          <w:highlight w:val="yellow"/>
          <w:rtl/>
        </w:rPr>
        <w:t xml:space="preserve"> </w:t>
      </w:r>
      <w:r w:rsidR="007365DD" w:rsidRPr="00560ADA">
        <w:rPr>
          <w:rFonts w:ascii="David" w:hAnsi="David" w:cs="David"/>
          <w:b/>
          <w:bCs/>
          <w:sz w:val="20"/>
          <w:szCs w:val="32"/>
          <w:rtl/>
        </w:rPr>
        <w:t>שירותי מיפוי</w:t>
      </w:r>
      <w:r w:rsidRPr="00560ADA">
        <w:rPr>
          <w:rFonts w:ascii="David" w:hAnsi="David" w:cs="David"/>
          <w:b/>
          <w:bCs/>
          <w:sz w:val="20"/>
          <w:szCs w:val="32"/>
          <w:rtl/>
        </w:rPr>
        <w:t>.</w:t>
      </w:r>
    </w:p>
    <w:p w:rsidR="001015D6" w:rsidRPr="00560ADA" w:rsidRDefault="001015D6" w:rsidP="00EC0E54">
      <w:pPr>
        <w:spacing w:line="360" w:lineRule="auto"/>
        <w:rPr>
          <w:rFonts w:ascii="David" w:hAnsi="David" w:cs="David"/>
          <w:sz w:val="28"/>
          <w:szCs w:val="28"/>
          <w:rtl/>
        </w:rPr>
      </w:pPr>
    </w:p>
    <w:p w:rsidR="003236F8" w:rsidRPr="00560ADA" w:rsidRDefault="003236F8" w:rsidP="00EC0E54">
      <w:pPr>
        <w:spacing w:line="360" w:lineRule="auto"/>
        <w:rPr>
          <w:rFonts w:ascii="David" w:hAnsi="David" w:cs="David"/>
          <w:sz w:val="28"/>
          <w:szCs w:val="28"/>
          <w:rtl/>
        </w:rPr>
      </w:pPr>
    </w:p>
    <w:p w:rsidR="003E47B9" w:rsidRPr="00560ADA" w:rsidRDefault="003E47B9" w:rsidP="00EC0E54">
      <w:pPr>
        <w:spacing w:line="360" w:lineRule="auto"/>
        <w:rPr>
          <w:rFonts w:ascii="David" w:hAnsi="David" w:cs="David"/>
          <w:sz w:val="28"/>
          <w:szCs w:val="28"/>
          <w:rtl/>
        </w:rPr>
      </w:pPr>
    </w:p>
    <w:p w:rsidR="003E47B9" w:rsidRPr="00560ADA" w:rsidRDefault="003E47B9" w:rsidP="00EC0E54">
      <w:pPr>
        <w:spacing w:line="360" w:lineRule="auto"/>
        <w:rPr>
          <w:rFonts w:ascii="David" w:hAnsi="David" w:cs="David"/>
          <w:sz w:val="28"/>
          <w:szCs w:val="28"/>
          <w:rtl/>
        </w:rPr>
      </w:pPr>
    </w:p>
    <w:p w:rsidR="000626ED" w:rsidRPr="00560ADA" w:rsidRDefault="000626ED" w:rsidP="00EC0E54">
      <w:pPr>
        <w:spacing w:line="360" w:lineRule="auto"/>
        <w:jc w:val="center"/>
        <w:rPr>
          <w:rFonts w:ascii="David" w:hAnsi="David" w:cs="David"/>
          <w:sz w:val="36"/>
          <w:szCs w:val="36"/>
          <w:rtl/>
        </w:rPr>
      </w:pPr>
      <w:r w:rsidRPr="00560ADA">
        <w:rPr>
          <w:rFonts w:ascii="David" w:hAnsi="David" w:cs="David"/>
          <w:sz w:val="36"/>
          <w:szCs w:val="36"/>
          <w:rtl/>
        </w:rPr>
        <w:t>הקדמה</w:t>
      </w:r>
    </w:p>
    <w:p w:rsidR="00EA2F14" w:rsidRPr="00560ADA" w:rsidRDefault="00EA2F14" w:rsidP="00EC0E54">
      <w:pPr>
        <w:pStyle w:val="35"/>
        <w:ind w:left="58" w:firstLine="0"/>
        <w:jc w:val="both"/>
        <w:outlineLvl w:val="9"/>
        <w:rPr>
          <w:rFonts w:ascii="David" w:hAnsi="David"/>
          <w:rtl/>
        </w:rPr>
      </w:pPr>
    </w:p>
    <w:p w:rsidR="005E6FB5" w:rsidRDefault="000626ED" w:rsidP="00EC0E54">
      <w:pPr>
        <w:pStyle w:val="35"/>
        <w:ind w:left="58" w:firstLine="0"/>
        <w:jc w:val="both"/>
        <w:outlineLvl w:val="9"/>
        <w:rPr>
          <w:rFonts w:ascii="David" w:hAnsi="David"/>
          <w:rtl/>
        </w:rPr>
      </w:pPr>
      <w:r w:rsidRPr="00560ADA">
        <w:rPr>
          <w:rFonts w:ascii="David" w:hAnsi="David"/>
          <w:rtl/>
        </w:rPr>
        <w:t xml:space="preserve">משרד </w:t>
      </w:r>
      <w:r w:rsidR="001311E7" w:rsidRPr="00560ADA">
        <w:rPr>
          <w:rFonts w:ascii="David" w:hAnsi="David"/>
          <w:rtl/>
        </w:rPr>
        <w:t xml:space="preserve">החקלאות ופיתוח הכפר </w:t>
      </w:r>
      <w:r w:rsidRPr="00560ADA">
        <w:rPr>
          <w:rFonts w:ascii="David" w:hAnsi="David"/>
          <w:rtl/>
        </w:rPr>
        <w:t>(להלן: "</w:t>
      </w:r>
      <w:r w:rsidR="00F71085" w:rsidRPr="00560ADA">
        <w:rPr>
          <w:rFonts w:ascii="David" w:hAnsi="David"/>
          <w:b/>
          <w:bCs/>
          <w:rtl/>
        </w:rPr>
        <w:t>המזמין</w:t>
      </w:r>
      <w:r w:rsidRPr="00560ADA">
        <w:rPr>
          <w:rFonts w:ascii="David" w:hAnsi="David"/>
          <w:rtl/>
        </w:rPr>
        <w:t xml:space="preserve">"), מפרסם בזאת מכרז שמספרו </w:t>
      </w:r>
      <w:r w:rsidR="007365DD" w:rsidRPr="00560ADA">
        <w:rPr>
          <w:rFonts w:ascii="David" w:hAnsi="David"/>
          <w:rtl/>
        </w:rPr>
        <w:t>06-2019</w:t>
      </w:r>
      <w:r w:rsidRPr="00560ADA">
        <w:rPr>
          <w:rFonts w:ascii="David" w:hAnsi="David"/>
          <w:rtl/>
        </w:rPr>
        <w:t>, ל("</w:t>
      </w:r>
      <w:r w:rsidRPr="00560ADA">
        <w:rPr>
          <w:rFonts w:ascii="David" w:hAnsi="David"/>
          <w:b/>
          <w:bCs/>
          <w:rtl/>
        </w:rPr>
        <w:t>המכרז"</w:t>
      </w:r>
      <w:r w:rsidR="00DA0DE1" w:rsidRPr="00560ADA">
        <w:rPr>
          <w:rFonts w:ascii="David" w:hAnsi="David"/>
          <w:rtl/>
        </w:rPr>
        <w:t>)</w:t>
      </w:r>
      <w:r w:rsidR="007365DD" w:rsidRPr="00560ADA">
        <w:rPr>
          <w:rFonts w:ascii="David" w:hAnsi="David"/>
          <w:rtl/>
        </w:rPr>
        <w:t xml:space="preserve"> שירותי מיפוי</w:t>
      </w:r>
      <w:r w:rsidRPr="00560ADA">
        <w:rPr>
          <w:rFonts w:ascii="David" w:hAnsi="David"/>
          <w:rtl/>
        </w:rPr>
        <w:t xml:space="preserve">. </w:t>
      </w:r>
      <w:r w:rsidR="005E6FB5">
        <w:rPr>
          <w:rFonts w:ascii="David" w:hAnsi="David" w:hint="cs"/>
          <w:rtl/>
        </w:rPr>
        <w:t>לתכולת השירותים המלאה הנדרשת ע"י המשרד במסגרת מכרז זה, אנא ר' מטה פרק ג' שכותרתו "</w:t>
      </w:r>
      <w:r w:rsidR="005E6FB5" w:rsidRPr="005E6FB5">
        <w:rPr>
          <w:rtl/>
        </w:rPr>
        <w:t xml:space="preserve"> </w:t>
      </w:r>
      <w:r w:rsidR="005E6FB5" w:rsidRPr="005E6FB5">
        <w:rPr>
          <w:rFonts w:ascii="David" w:hAnsi="David"/>
          <w:rtl/>
        </w:rPr>
        <w:t>פירוט השירותים ותוכן ההתקשרות עם הספק הזוכה</w:t>
      </w:r>
      <w:r w:rsidR="005E6FB5">
        <w:rPr>
          <w:rFonts w:ascii="David" w:hAnsi="David" w:hint="cs"/>
          <w:rtl/>
        </w:rPr>
        <w:t>".</w:t>
      </w:r>
    </w:p>
    <w:p w:rsidR="000626ED" w:rsidRPr="00560ADA" w:rsidRDefault="00E25A4F" w:rsidP="00EC0E54">
      <w:pPr>
        <w:pStyle w:val="35"/>
        <w:ind w:left="58" w:firstLine="0"/>
        <w:jc w:val="both"/>
        <w:outlineLvl w:val="9"/>
        <w:rPr>
          <w:rFonts w:ascii="David" w:hAnsi="David"/>
        </w:rPr>
      </w:pPr>
      <w:r w:rsidRPr="00E25A4F">
        <w:rPr>
          <w:rtl/>
        </w:rPr>
        <w:t xml:space="preserve"> </w:t>
      </w:r>
      <w:r>
        <w:rPr>
          <w:rFonts w:ascii="David" w:hAnsi="David"/>
          <w:rtl/>
        </w:rPr>
        <w:t>פיתוח תחום הייעור</w:t>
      </w:r>
      <w:r w:rsidRPr="00E25A4F">
        <w:rPr>
          <w:rFonts w:ascii="David" w:hAnsi="David"/>
          <w:rtl/>
        </w:rPr>
        <w:t xml:space="preserve"> הינו אחד מיעדיו של משרד החקלאות ופיתוח הכפר</w:t>
      </w:r>
      <w:r>
        <w:rPr>
          <w:rFonts w:ascii="David" w:hAnsi="David" w:hint="cs"/>
          <w:rtl/>
        </w:rPr>
        <w:t>. המשרד מעוניין לרכוש שירותי מיפוי</w:t>
      </w:r>
      <w:r w:rsidRPr="00E25A4F">
        <w:rPr>
          <w:rFonts w:ascii="David" w:hAnsi="David"/>
          <w:rtl/>
        </w:rPr>
        <w:t xml:space="preserve"> </w:t>
      </w:r>
      <w:proofErr w:type="spellStart"/>
      <w:r w:rsidRPr="00E25A4F">
        <w:rPr>
          <w:rFonts w:ascii="David" w:hAnsi="David"/>
          <w:rtl/>
        </w:rPr>
        <w:t>ל</w:t>
      </w:r>
      <w:r w:rsidR="00AB2EE8">
        <w:rPr>
          <w:rFonts w:ascii="David" w:hAnsi="David"/>
          <w:rtl/>
        </w:rPr>
        <w:t>אכרזה</w:t>
      </w:r>
      <w:r w:rsidRPr="00E25A4F">
        <w:rPr>
          <w:rFonts w:ascii="David" w:hAnsi="David"/>
          <w:rtl/>
        </w:rPr>
        <w:t>על</w:t>
      </w:r>
      <w:proofErr w:type="spellEnd"/>
      <w:r w:rsidRPr="00E25A4F">
        <w:rPr>
          <w:rFonts w:ascii="David" w:hAnsi="David"/>
          <w:rtl/>
        </w:rPr>
        <w:t xml:space="preserve"> שמורות יער חדשות ועדכון גבולות השמורות הקיימות, על בסיס תכניות מפורטות ליער של קק"ל, ובדיקה של תכניות תקפות בשטח, גבולות סטטוטוריים קיימים, שימוש השטח הנוכחי וזכויות של גורמים שונים בו.</w:t>
      </w:r>
    </w:p>
    <w:p w:rsidR="00EA2F14" w:rsidRPr="00560ADA" w:rsidRDefault="00EA2F14" w:rsidP="00EC0E54">
      <w:pPr>
        <w:pStyle w:val="35"/>
        <w:ind w:left="0" w:firstLine="0"/>
        <w:jc w:val="both"/>
        <w:outlineLvl w:val="9"/>
        <w:rPr>
          <w:rFonts w:ascii="David" w:hAnsi="David"/>
          <w:rtl/>
        </w:rPr>
      </w:pPr>
      <w:bookmarkStart w:id="4" w:name="hidden_numZohim_2"/>
      <w:r w:rsidRPr="00560ADA">
        <w:rPr>
          <w:rFonts w:ascii="David" w:hAnsi="David"/>
          <w:rtl/>
        </w:rPr>
        <w:t xml:space="preserve">הזוכה </w:t>
      </w:r>
      <w:r w:rsidR="005066ED" w:rsidRPr="00560ADA">
        <w:rPr>
          <w:rFonts w:ascii="David" w:hAnsi="David"/>
          <w:rtl/>
        </w:rPr>
        <w:t>שיוכרז</w:t>
      </w:r>
      <w:r w:rsidRPr="00560ADA">
        <w:rPr>
          <w:rFonts w:ascii="David" w:hAnsi="David"/>
          <w:rtl/>
        </w:rPr>
        <w:t xml:space="preserve"> במכרז יחת</w:t>
      </w:r>
      <w:r w:rsidR="005066ED" w:rsidRPr="00560ADA">
        <w:rPr>
          <w:rFonts w:ascii="David" w:hAnsi="David"/>
          <w:rtl/>
        </w:rPr>
        <w:t>ום</w:t>
      </w:r>
      <w:r w:rsidRPr="00560ADA">
        <w:rPr>
          <w:rFonts w:ascii="David" w:hAnsi="David"/>
          <w:rtl/>
        </w:rPr>
        <w:t xml:space="preserve"> על הסכם התקשרות (מצ"ב כ</w:t>
      </w:r>
      <w:r w:rsidRPr="00560ADA">
        <w:rPr>
          <w:rFonts w:ascii="David" w:hAnsi="David"/>
          <w:b/>
          <w:bCs/>
          <w:rtl/>
        </w:rPr>
        <w:t>פרק ד'</w:t>
      </w:r>
      <w:r w:rsidRPr="00560ADA">
        <w:rPr>
          <w:rFonts w:ascii="David" w:hAnsi="David"/>
          <w:rtl/>
        </w:rPr>
        <w:t xml:space="preserve">) עם המזמין לתקופה של </w:t>
      </w:r>
      <w:r w:rsidR="001311E7" w:rsidRPr="00560ADA">
        <w:rPr>
          <w:rFonts w:ascii="David" w:hAnsi="David"/>
          <w:rtl/>
        </w:rPr>
        <w:t>12</w:t>
      </w:r>
      <w:r w:rsidRPr="00560ADA">
        <w:rPr>
          <w:rFonts w:ascii="David" w:hAnsi="David"/>
          <w:rtl/>
        </w:rPr>
        <w:t xml:space="preserve"> </w:t>
      </w:r>
      <w:r w:rsidR="009B7ED8" w:rsidRPr="00560ADA">
        <w:rPr>
          <w:rFonts w:ascii="David" w:hAnsi="David"/>
          <w:rtl/>
        </w:rPr>
        <w:t xml:space="preserve">חודשים </w:t>
      </w:r>
      <w:r w:rsidRPr="00560ADA">
        <w:rPr>
          <w:rFonts w:ascii="David" w:hAnsi="David"/>
          <w:rtl/>
        </w:rPr>
        <w:t>("</w:t>
      </w:r>
      <w:r w:rsidRPr="00560ADA">
        <w:rPr>
          <w:rFonts w:ascii="David" w:hAnsi="David"/>
          <w:b/>
          <w:bCs/>
          <w:rtl/>
        </w:rPr>
        <w:t>תקופת ההתקשרות</w:t>
      </w:r>
      <w:r w:rsidRPr="00560ADA">
        <w:rPr>
          <w:rFonts w:ascii="David" w:hAnsi="David"/>
          <w:rtl/>
        </w:rPr>
        <w:t>"), כאשר למזמין הזכות להאריך את תקופת ההתקשרות בתקופות נוספות, ועד ל</w:t>
      </w:r>
      <w:r w:rsidR="007365DD" w:rsidRPr="00560ADA">
        <w:rPr>
          <w:rFonts w:ascii="David" w:hAnsi="David"/>
          <w:rtl/>
        </w:rPr>
        <w:t xml:space="preserve"> 24</w:t>
      </w:r>
      <w:r w:rsidRPr="00560ADA">
        <w:rPr>
          <w:rFonts w:ascii="David" w:hAnsi="David"/>
          <w:rtl/>
        </w:rPr>
        <w:t xml:space="preserve"> </w:t>
      </w:r>
      <w:r w:rsidR="009B7ED8" w:rsidRPr="00560ADA">
        <w:rPr>
          <w:rFonts w:ascii="David" w:hAnsi="David"/>
          <w:rtl/>
        </w:rPr>
        <w:t xml:space="preserve">חודשים </w:t>
      </w:r>
      <w:r w:rsidRPr="00560ADA">
        <w:rPr>
          <w:rFonts w:ascii="David" w:hAnsi="David"/>
          <w:rtl/>
        </w:rPr>
        <w:t>נוספ</w:t>
      </w:r>
      <w:r w:rsidR="00D75FCD" w:rsidRPr="00560ADA">
        <w:rPr>
          <w:rFonts w:ascii="David" w:hAnsi="David"/>
          <w:rtl/>
        </w:rPr>
        <w:t>ים</w:t>
      </w:r>
      <w:r w:rsidRPr="00560ADA">
        <w:rPr>
          <w:rFonts w:ascii="David" w:hAnsi="David"/>
          <w:rtl/>
        </w:rPr>
        <w:t>.</w:t>
      </w:r>
      <w:bookmarkEnd w:id="4"/>
    </w:p>
    <w:p w:rsidR="00D71450" w:rsidRPr="00560ADA" w:rsidRDefault="00D71450" w:rsidP="00EC0E54">
      <w:pPr>
        <w:pStyle w:val="20"/>
        <w:numPr>
          <w:ilvl w:val="0"/>
          <w:numId w:val="0"/>
        </w:numPr>
        <w:bidi/>
        <w:ind w:left="58"/>
        <w:jc w:val="both"/>
        <w:rPr>
          <w:sz w:val="24"/>
          <w:szCs w:val="24"/>
        </w:rPr>
      </w:pPr>
      <w:bookmarkStart w:id="5" w:name="show_ConnectionScope_3"/>
      <w:r w:rsidRPr="00560ADA">
        <w:rPr>
          <w:sz w:val="24"/>
          <w:szCs w:val="24"/>
          <w:rtl/>
        </w:rPr>
        <w:t xml:space="preserve">היקף ההתקשרות לא יעלה על </w:t>
      </w:r>
      <w:r w:rsidR="007365DD" w:rsidRPr="00560ADA">
        <w:rPr>
          <w:sz w:val="24"/>
          <w:szCs w:val="24"/>
          <w:rtl/>
        </w:rPr>
        <w:t>100,000 ₪</w:t>
      </w:r>
      <w:r w:rsidRPr="00560ADA">
        <w:rPr>
          <w:sz w:val="24"/>
          <w:szCs w:val="24"/>
          <w:rtl/>
        </w:rPr>
        <w:t xml:space="preserve"> כולל מע"מ. למזמין שמורה הזכות להגדיל את היקף ההתקשרות בסכום של עד </w:t>
      </w:r>
      <w:r w:rsidR="007365DD" w:rsidRPr="00560ADA">
        <w:rPr>
          <w:sz w:val="24"/>
          <w:szCs w:val="24"/>
          <w:rtl/>
        </w:rPr>
        <w:t>200,000</w:t>
      </w:r>
      <w:r w:rsidRPr="00560ADA">
        <w:rPr>
          <w:sz w:val="24"/>
          <w:szCs w:val="24"/>
          <w:rtl/>
        </w:rPr>
        <w:t xml:space="preserve"> </w:t>
      </w:r>
      <w:r w:rsidR="007365DD" w:rsidRPr="00560ADA">
        <w:rPr>
          <w:sz w:val="24"/>
          <w:szCs w:val="24"/>
          <w:rtl/>
        </w:rPr>
        <w:t>₪</w:t>
      </w:r>
      <w:r w:rsidRPr="00560ADA">
        <w:rPr>
          <w:sz w:val="24"/>
          <w:szCs w:val="24"/>
          <w:rtl/>
        </w:rPr>
        <w:t xml:space="preserve"> כולל מע"מ. המזמין אינו מתחייב להיקף זה או להיקף כלשהו, ומימוש ההתקשרות יהיה על פי שיקול דעתו הבלעדי.</w:t>
      </w:r>
    </w:p>
    <w:bookmarkEnd w:id="5"/>
    <w:p w:rsidR="000626ED" w:rsidRPr="00560ADA" w:rsidRDefault="000626ED" w:rsidP="00EC0E54">
      <w:pPr>
        <w:pStyle w:val="35"/>
        <w:ind w:left="58" w:firstLine="0"/>
        <w:jc w:val="both"/>
        <w:outlineLvl w:val="9"/>
        <w:rPr>
          <w:rFonts w:ascii="David" w:hAnsi="David"/>
          <w:rtl/>
        </w:rPr>
      </w:pPr>
      <w:r w:rsidRPr="00560ADA">
        <w:rPr>
          <w:rFonts w:ascii="David" w:hAnsi="David"/>
          <w:rtl/>
        </w:rPr>
        <w:t xml:space="preserve">מסמכי המכרז מחולקים לפרקים, כמפורט להלן: </w:t>
      </w:r>
    </w:p>
    <w:p w:rsidR="000626ED" w:rsidRPr="00560ADA" w:rsidRDefault="000626ED" w:rsidP="00EC0E54">
      <w:pPr>
        <w:pStyle w:val="Normal3"/>
        <w:rPr>
          <w:rFonts w:ascii="David" w:hAnsi="David"/>
          <w:rtl/>
        </w:rPr>
      </w:pPr>
      <w:r w:rsidRPr="00560ADA">
        <w:rPr>
          <w:rFonts w:ascii="David" w:hAnsi="David"/>
          <w:b/>
          <w:bCs/>
          <w:rtl/>
        </w:rPr>
        <w:t>פרק א'</w:t>
      </w:r>
      <w:r w:rsidRPr="00560ADA">
        <w:rPr>
          <w:rFonts w:ascii="David" w:hAnsi="David"/>
          <w:rtl/>
        </w:rPr>
        <w:t xml:space="preserve"> – ההליך </w:t>
      </w:r>
      <w:proofErr w:type="spellStart"/>
      <w:r w:rsidRPr="00560ADA">
        <w:rPr>
          <w:rFonts w:ascii="David" w:hAnsi="David"/>
          <w:rtl/>
        </w:rPr>
        <w:t>המכרזי</w:t>
      </w:r>
      <w:proofErr w:type="spellEnd"/>
      <w:r w:rsidRPr="00560ADA">
        <w:rPr>
          <w:rFonts w:ascii="David" w:hAnsi="David"/>
          <w:rtl/>
        </w:rPr>
        <w:t xml:space="preserve">, </w:t>
      </w:r>
      <w:r w:rsidR="00597E70" w:rsidRPr="00560ADA">
        <w:rPr>
          <w:rFonts w:ascii="David" w:hAnsi="David"/>
          <w:rtl/>
        </w:rPr>
        <w:t xml:space="preserve">תנאי ההשתתפות </w:t>
      </w:r>
      <w:r w:rsidRPr="00560ADA">
        <w:rPr>
          <w:rFonts w:ascii="David" w:hAnsi="David"/>
          <w:rtl/>
        </w:rPr>
        <w:t>והתנאים לזכי</w:t>
      </w:r>
      <w:r w:rsidR="00597E70" w:rsidRPr="00560ADA">
        <w:rPr>
          <w:rFonts w:ascii="David" w:hAnsi="David"/>
          <w:rtl/>
        </w:rPr>
        <w:t>י</w:t>
      </w:r>
      <w:r w:rsidRPr="00560ADA">
        <w:rPr>
          <w:rFonts w:ascii="David" w:hAnsi="David"/>
          <w:rtl/>
        </w:rPr>
        <w:t>ה במכרז.</w:t>
      </w:r>
    </w:p>
    <w:p w:rsidR="000626ED" w:rsidRPr="00560ADA" w:rsidRDefault="000626ED" w:rsidP="00EC0E54">
      <w:pPr>
        <w:pStyle w:val="Normal3"/>
        <w:rPr>
          <w:rFonts w:ascii="David" w:hAnsi="David"/>
          <w:rtl/>
        </w:rPr>
      </w:pPr>
      <w:r w:rsidRPr="00560ADA">
        <w:rPr>
          <w:rFonts w:ascii="David" w:hAnsi="David"/>
          <w:b/>
          <w:bCs/>
          <w:rtl/>
        </w:rPr>
        <w:t>פרק ב'</w:t>
      </w:r>
      <w:r w:rsidRPr="00560ADA">
        <w:rPr>
          <w:rFonts w:ascii="David" w:hAnsi="David"/>
          <w:rtl/>
        </w:rPr>
        <w:t xml:space="preserve"> – </w:t>
      </w:r>
      <w:r w:rsidR="00CD1B61" w:rsidRPr="00560ADA">
        <w:rPr>
          <w:rFonts w:ascii="David" w:hAnsi="David"/>
          <w:rtl/>
        </w:rPr>
        <w:t xml:space="preserve">חוברת </w:t>
      </w:r>
      <w:r w:rsidR="00647E56" w:rsidRPr="00560ADA">
        <w:rPr>
          <w:rFonts w:ascii="David" w:hAnsi="David"/>
          <w:rtl/>
        </w:rPr>
        <w:t xml:space="preserve">ההצעה, אשר </w:t>
      </w:r>
      <w:r w:rsidR="00CD1B61" w:rsidRPr="00560ADA">
        <w:rPr>
          <w:rFonts w:ascii="David" w:hAnsi="David"/>
          <w:rtl/>
        </w:rPr>
        <w:t>ת</w:t>
      </w:r>
      <w:r w:rsidR="00647E56" w:rsidRPr="00560ADA">
        <w:rPr>
          <w:rFonts w:ascii="David" w:hAnsi="David"/>
          <w:rtl/>
        </w:rPr>
        <w:t xml:space="preserve">וגש על ידי מציע </w:t>
      </w:r>
      <w:r w:rsidR="00CD1B61" w:rsidRPr="00560ADA">
        <w:rPr>
          <w:rFonts w:ascii="David" w:hAnsi="David"/>
          <w:rtl/>
        </w:rPr>
        <w:t>המ</w:t>
      </w:r>
      <w:r w:rsidR="00647E56" w:rsidRPr="00560ADA">
        <w:rPr>
          <w:rFonts w:ascii="David" w:hAnsi="David"/>
          <w:rtl/>
        </w:rPr>
        <w:t>תמודד במכרז.</w:t>
      </w:r>
    </w:p>
    <w:p w:rsidR="000626ED" w:rsidRPr="00560ADA" w:rsidRDefault="000626ED" w:rsidP="00EC0E54">
      <w:pPr>
        <w:pStyle w:val="Normal3"/>
        <w:rPr>
          <w:rFonts w:ascii="David" w:hAnsi="David"/>
          <w:rtl/>
        </w:rPr>
      </w:pPr>
      <w:r w:rsidRPr="00560ADA">
        <w:rPr>
          <w:rFonts w:ascii="David" w:hAnsi="David"/>
          <w:b/>
          <w:bCs/>
          <w:rtl/>
        </w:rPr>
        <w:t>פרק ג'</w:t>
      </w:r>
      <w:r w:rsidRPr="00560ADA">
        <w:rPr>
          <w:rFonts w:ascii="David" w:hAnsi="David"/>
          <w:rtl/>
        </w:rPr>
        <w:t xml:space="preserve"> –</w:t>
      </w:r>
      <w:r w:rsidR="00FC756D" w:rsidRPr="00560ADA">
        <w:rPr>
          <w:rFonts w:ascii="David" w:hAnsi="David"/>
          <w:rtl/>
        </w:rPr>
        <w:t xml:space="preserve"> </w:t>
      </w:r>
      <w:r w:rsidR="00952EA8" w:rsidRPr="00560ADA">
        <w:rPr>
          <w:rFonts w:ascii="David" w:hAnsi="David"/>
          <w:rtl/>
        </w:rPr>
        <w:t xml:space="preserve"> פירוט השירותים ותוכן ההתקשרות</w:t>
      </w:r>
      <w:r w:rsidR="00647E56" w:rsidRPr="00560ADA">
        <w:rPr>
          <w:rFonts w:ascii="David" w:hAnsi="David"/>
          <w:rtl/>
        </w:rPr>
        <w:t xml:space="preserve"> ע</w:t>
      </w:r>
      <w:r w:rsidR="00361FDC" w:rsidRPr="00560ADA">
        <w:rPr>
          <w:rFonts w:ascii="David" w:hAnsi="David"/>
          <w:rtl/>
        </w:rPr>
        <w:t>ם</w:t>
      </w:r>
      <w:r w:rsidR="00647E56" w:rsidRPr="00560ADA">
        <w:rPr>
          <w:rFonts w:ascii="David" w:hAnsi="David"/>
          <w:rtl/>
        </w:rPr>
        <w:t xml:space="preserve"> הספק הזוכה. </w:t>
      </w:r>
    </w:p>
    <w:p w:rsidR="000626ED" w:rsidRPr="00560ADA" w:rsidRDefault="00D605E0" w:rsidP="00EC0E54">
      <w:pPr>
        <w:pStyle w:val="Normal3"/>
        <w:rPr>
          <w:rFonts w:ascii="David" w:hAnsi="David"/>
          <w:rtl/>
        </w:rPr>
      </w:pPr>
      <w:r w:rsidRPr="00560ADA">
        <w:rPr>
          <w:rFonts w:ascii="David" w:hAnsi="David"/>
          <w:b/>
          <w:bCs/>
          <w:rtl/>
        </w:rPr>
        <w:t xml:space="preserve">פרק </w:t>
      </w:r>
      <w:r w:rsidR="00647E56" w:rsidRPr="00560ADA">
        <w:rPr>
          <w:rFonts w:ascii="David" w:hAnsi="David"/>
          <w:b/>
          <w:bCs/>
          <w:rtl/>
        </w:rPr>
        <w:t>ד</w:t>
      </w:r>
      <w:r w:rsidRPr="00560ADA">
        <w:rPr>
          <w:rFonts w:ascii="David" w:hAnsi="David"/>
          <w:b/>
          <w:bCs/>
          <w:rtl/>
        </w:rPr>
        <w:t xml:space="preserve">' </w:t>
      </w:r>
      <w:r w:rsidRPr="00560ADA">
        <w:rPr>
          <w:rFonts w:ascii="David" w:hAnsi="David"/>
          <w:rtl/>
        </w:rPr>
        <w:t>–</w:t>
      </w:r>
      <w:r w:rsidR="0039653E" w:rsidRPr="00560ADA">
        <w:rPr>
          <w:rFonts w:ascii="David" w:hAnsi="David"/>
          <w:rtl/>
        </w:rPr>
        <w:t xml:space="preserve"> </w:t>
      </w:r>
      <w:r w:rsidR="00CD1B61" w:rsidRPr="00560ADA">
        <w:rPr>
          <w:rFonts w:ascii="David" w:hAnsi="David"/>
          <w:rtl/>
        </w:rPr>
        <w:t>ה</w:t>
      </w:r>
      <w:r w:rsidR="00FC756D" w:rsidRPr="00560ADA">
        <w:rPr>
          <w:rFonts w:ascii="David" w:hAnsi="David"/>
          <w:rtl/>
        </w:rPr>
        <w:t>סכם</w:t>
      </w:r>
      <w:r w:rsidR="00CD1B61" w:rsidRPr="00560ADA">
        <w:rPr>
          <w:rFonts w:ascii="David" w:hAnsi="David"/>
          <w:rtl/>
        </w:rPr>
        <w:t xml:space="preserve"> ההתקשרות</w:t>
      </w:r>
      <w:r w:rsidR="00FC756D" w:rsidRPr="00560ADA">
        <w:rPr>
          <w:rFonts w:ascii="David" w:hAnsi="David"/>
          <w:rtl/>
        </w:rPr>
        <w:t xml:space="preserve"> עם הזוכה במכרז</w:t>
      </w:r>
      <w:r w:rsidR="000626ED" w:rsidRPr="00560ADA">
        <w:rPr>
          <w:rFonts w:ascii="David" w:hAnsi="David"/>
          <w:rtl/>
        </w:rPr>
        <w:t>.</w:t>
      </w:r>
    </w:p>
    <w:p w:rsidR="003E47B9" w:rsidRPr="00560ADA" w:rsidRDefault="003E47B9" w:rsidP="00EC0E54">
      <w:pPr>
        <w:spacing w:line="360" w:lineRule="auto"/>
        <w:rPr>
          <w:rFonts w:ascii="David" w:hAnsi="David" w:cs="David"/>
          <w:b/>
          <w:bCs/>
          <w:sz w:val="28"/>
          <w:szCs w:val="28"/>
          <w:u w:val="single"/>
          <w:rtl/>
        </w:rPr>
      </w:pPr>
    </w:p>
    <w:p w:rsidR="003E47B9" w:rsidRPr="00560ADA" w:rsidRDefault="003E47B9" w:rsidP="00EC0E54">
      <w:pPr>
        <w:spacing w:line="360" w:lineRule="auto"/>
        <w:rPr>
          <w:rFonts w:ascii="David" w:hAnsi="David" w:cs="David"/>
          <w:b/>
          <w:bCs/>
          <w:sz w:val="28"/>
          <w:szCs w:val="28"/>
          <w:u w:val="single"/>
          <w:rtl/>
        </w:rPr>
      </w:pPr>
    </w:p>
    <w:p w:rsidR="008A2C04" w:rsidRPr="00560ADA" w:rsidRDefault="003E47B9" w:rsidP="00E06274">
      <w:pPr>
        <w:spacing w:line="360" w:lineRule="auto"/>
        <w:rPr>
          <w:rFonts w:ascii="David" w:hAnsi="David" w:cs="David"/>
          <w:sz w:val="36"/>
          <w:szCs w:val="36"/>
          <w:rtl/>
        </w:rPr>
      </w:pPr>
      <w:r w:rsidRPr="00560ADA">
        <w:rPr>
          <w:rFonts w:ascii="David" w:hAnsi="David" w:cs="David"/>
          <w:b/>
          <w:bCs/>
          <w:sz w:val="28"/>
          <w:szCs w:val="28"/>
          <w:u w:val="single"/>
          <w:rtl/>
        </w:rPr>
        <w:t>המועד האחרון להגשת הצעות במכרז הוא</w:t>
      </w:r>
      <w:r w:rsidR="00E06274">
        <w:rPr>
          <w:rFonts w:ascii="David" w:hAnsi="David" w:cs="David" w:hint="cs"/>
          <w:b/>
          <w:bCs/>
          <w:sz w:val="28"/>
          <w:szCs w:val="28"/>
          <w:u w:val="single"/>
          <w:rtl/>
        </w:rPr>
        <w:t xml:space="preserve"> 10/11/2019  עד השעה 12:00 </w:t>
      </w:r>
    </w:p>
    <w:p w:rsidR="006129BD" w:rsidRPr="00560ADA" w:rsidRDefault="006129BD" w:rsidP="00EC0E54">
      <w:pPr>
        <w:spacing w:line="360" w:lineRule="auto"/>
        <w:jc w:val="center"/>
        <w:rPr>
          <w:rFonts w:ascii="David" w:hAnsi="David" w:cs="David"/>
          <w:sz w:val="36"/>
          <w:szCs w:val="36"/>
          <w:rtl/>
        </w:rPr>
        <w:sectPr w:rsidR="006129BD" w:rsidRPr="00560ADA" w:rsidSect="00654526">
          <w:headerReference w:type="even" r:id="rId13"/>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rsidR="008A2C04" w:rsidRPr="00560ADA" w:rsidRDefault="006129BD" w:rsidP="00EC0E54">
      <w:pPr>
        <w:spacing w:line="360" w:lineRule="auto"/>
        <w:jc w:val="center"/>
        <w:rPr>
          <w:rFonts w:ascii="David" w:hAnsi="David" w:cs="David"/>
          <w:sz w:val="36"/>
          <w:szCs w:val="36"/>
          <w:rtl/>
        </w:rPr>
      </w:pPr>
      <w:r w:rsidRPr="00560ADA">
        <w:rPr>
          <w:rFonts w:ascii="David" w:hAnsi="David" w:cs="David"/>
          <w:sz w:val="36"/>
          <w:szCs w:val="36"/>
          <w:rtl/>
        </w:rPr>
        <w:lastRenderedPageBreak/>
        <w:t>תוכן עניינים</w:t>
      </w:r>
    </w:p>
    <w:p w:rsidR="00876514" w:rsidRPr="00560ADA" w:rsidRDefault="006129BD" w:rsidP="00EC0E54">
      <w:pPr>
        <w:pStyle w:val="TOC1"/>
        <w:spacing w:line="360" w:lineRule="auto"/>
        <w:rPr>
          <w:rFonts w:ascii="David" w:eastAsiaTheme="minorEastAsia" w:hAnsi="David" w:cs="David"/>
          <w:noProof/>
          <w:sz w:val="22"/>
          <w:szCs w:val="22"/>
          <w:rtl/>
        </w:rPr>
      </w:pPr>
      <w:r w:rsidRPr="00560ADA">
        <w:rPr>
          <w:rFonts w:ascii="David" w:hAnsi="David" w:cs="David"/>
          <w:sz w:val="36"/>
          <w:szCs w:val="36"/>
          <w:rtl/>
        </w:rPr>
        <w:fldChar w:fldCharType="begin"/>
      </w:r>
      <w:r w:rsidRPr="00560ADA">
        <w:rPr>
          <w:rFonts w:ascii="David" w:hAnsi="David" w:cs="David"/>
          <w:sz w:val="36"/>
          <w:szCs w:val="36"/>
          <w:rtl/>
        </w:rPr>
        <w:instrText xml:space="preserve"> </w:instrText>
      </w:r>
      <w:r w:rsidRPr="00560ADA">
        <w:rPr>
          <w:rFonts w:ascii="David" w:hAnsi="David" w:cs="David"/>
          <w:sz w:val="36"/>
          <w:szCs w:val="36"/>
        </w:rPr>
        <w:instrText>TOC</w:instrText>
      </w:r>
      <w:r w:rsidRPr="00560ADA">
        <w:rPr>
          <w:rFonts w:ascii="David" w:hAnsi="David" w:cs="David"/>
          <w:sz w:val="36"/>
          <w:szCs w:val="36"/>
          <w:rtl/>
        </w:rPr>
        <w:instrText xml:space="preserve"> \</w:instrText>
      </w:r>
      <w:r w:rsidRPr="00560ADA">
        <w:rPr>
          <w:rFonts w:ascii="David" w:hAnsi="David" w:cs="David"/>
          <w:sz w:val="36"/>
          <w:szCs w:val="36"/>
        </w:rPr>
        <w:instrText>o "1-1" \h \z \u</w:instrText>
      </w:r>
      <w:r w:rsidRPr="00560ADA">
        <w:rPr>
          <w:rFonts w:ascii="David" w:hAnsi="David" w:cs="David"/>
          <w:sz w:val="36"/>
          <w:szCs w:val="36"/>
          <w:rtl/>
        </w:rPr>
        <w:instrText xml:space="preserve"> </w:instrText>
      </w:r>
      <w:r w:rsidRPr="00560ADA">
        <w:rPr>
          <w:rFonts w:ascii="David" w:hAnsi="David" w:cs="David"/>
          <w:sz w:val="36"/>
          <w:szCs w:val="36"/>
          <w:rtl/>
        </w:rPr>
        <w:fldChar w:fldCharType="separate"/>
      </w:r>
      <w:hyperlink w:anchor="_Toc534545126" w:history="1">
        <w:r w:rsidR="00876514" w:rsidRPr="00560ADA">
          <w:rPr>
            <w:rStyle w:val="Hyperlink"/>
            <w:rFonts w:ascii="David" w:hAnsi="David" w:cs="David"/>
            <w:noProof/>
            <w:rtl/>
          </w:rPr>
          <w:t>פרק א'- ההליך המכרזי</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Toc534545126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4</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27" w:history="1">
        <w:r w:rsidR="00876514" w:rsidRPr="00560ADA">
          <w:rPr>
            <w:rStyle w:val="Hyperlink"/>
            <w:rFonts w:ascii="David" w:hAnsi="David" w:cs="David"/>
            <w:noProof/>
          </w:rPr>
          <w:t>1.</w:t>
        </w:r>
        <w:r w:rsidR="00876514" w:rsidRPr="00560ADA">
          <w:rPr>
            <w:rFonts w:ascii="David" w:eastAsiaTheme="minorEastAsia" w:hAnsi="David" w:cs="David"/>
            <w:noProof/>
            <w:sz w:val="22"/>
            <w:szCs w:val="22"/>
            <w:rtl/>
          </w:rPr>
          <w:tab/>
        </w:r>
        <w:r w:rsidR="00876514" w:rsidRPr="00560ADA">
          <w:rPr>
            <w:rStyle w:val="Hyperlink"/>
            <w:rFonts w:ascii="David" w:hAnsi="David" w:cs="David"/>
            <w:noProof/>
            <w:rtl/>
          </w:rPr>
          <w:t>הצגת המכרז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Toc534545127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5</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29" w:history="1">
        <w:r w:rsidR="00876514" w:rsidRPr="00560ADA">
          <w:rPr>
            <w:rStyle w:val="Hyperlink"/>
            <w:rFonts w:ascii="David" w:hAnsi="David" w:cs="David"/>
            <w:noProof/>
            <w:rtl/>
          </w:rPr>
          <w:t>2.</w:t>
        </w:r>
        <w:r w:rsidR="00876514" w:rsidRPr="00560ADA">
          <w:rPr>
            <w:rFonts w:ascii="David" w:eastAsiaTheme="minorEastAsia" w:hAnsi="David" w:cs="David"/>
            <w:noProof/>
            <w:sz w:val="22"/>
            <w:szCs w:val="22"/>
            <w:rtl/>
          </w:rPr>
          <w:tab/>
        </w:r>
        <w:r w:rsidR="00876514" w:rsidRPr="00560ADA">
          <w:rPr>
            <w:rStyle w:val="Hyperlink"/>
            <w:rFonts w:ascii="David" w:hAnsi="David" w:cs="David"/>
            <w:noProof/>
            <w:rtl/>
          </w:rPr>
          <w:t>ניקוד ההצעות</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Toc534545129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7</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0" w:history="1">
        <w:r w:rsidR="00876514" w:rsidRPr="00560ADA">
          <w:rPr>
            <w:rStyle w:val="Hyperlink"/>
            <w:rFonts w:ascii="David" w:hAnsi="David" w:cs="David"/>
            <w:noProof/>
          </w:rPr>
          <w:t>3.</w:t>
        </w:r>
        <w:r w:rsidR="00876514" w:rsidRPr="00560ADA">
          <w:rPr>
            <w:rFonts w:ascii="David" w:eastAsiaTheme="minorEastAsia" w:hAnsi="David" w:cs="David"/>
            <w:noProof/>
            <w:sz w:val="22"/>
            <w:szCs w:val="22"/>
            <w:rtl/>
          </w:rPr>
          <w:tab/>
        </w:r>
        <w:r w:rsidR="00876514" w:rsidRPr="00560ADA">
          <w:rPr>
            <w:rStyle w:val="Hyperlink"/>
            <w:rFonts w:ascii="David" w:hAnsi="David" w:cs="David"/>
            <w:noProof/>
            <w:rtl/>
          </w:rPr>
          <w:t>בחירת זוכה</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Toc534545130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10</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1" w:history="1">
        <w:r w:rsidR="00876514" w:rsidRPr="00560ADA">
          <w:rPr>
            <w:rStyle w:val="Hyperlink"/>
            <w:rFonts w:ascii="David" w:hAnsi="David" w:cs="David"/>
            <w:noProof/>
          </w:rPr>
          <w:t>4.</w:t>
        </w:r>
        <w:r w:rsidR="00876514" w:rsidRPr="00560ADA">
          <w:rPr>
            <w:rFonts w:ascii="David" w:eastAsiaTheme="minorEastAsia" w:hAnsi="David" w:cs="David"/>
            <w:noProof/>
            <w:sz w:val="22"/>
            <w:szCs w:val="22"/>
            <w:rtl/>
          </w:rPr>
          <w:tab/>
        </w:r>
        <w:r w:rsidR="00876514" w:rsidRPr="00560ADA">
          <w:rPr>
            <w:rStyle w:val="Hyperlink"/>
            <w:rFonts w:ascii="David" w:hAnsi="David" w:cs="David"/>
            <w:noProof/>
            <w:rtl/>
          </w:rPr>
          <w:t>מופעים ומועדים במכרז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Toc534545131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12</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2" w:history="1">
        <w:r w:rsidR="00876514" w:rsidRPr="00560ADA">
          <w:rPr>
            <w:rStyle w:val="Hyperlink"/>
            <w:rFonts w:ascii="David" w:hAnsi="David" w:cs="David"/>
            <w:noProof/>
          </w:rPr>
          <w:t>5.</w:t>
        </w:r>
        <w:r w:rsidR="00876514" w:rsidRPr="00560ADA">
          <w:rPr>
            <w:rFonts w:ascii="David" w:eastAsiaTheme="minorEastAsia" w:hAnsi="David" w:cs="David"/>
            <w:noProof/>
            <w:sz w:val="22"/>
            <w:szCs w:val="22"/>
            <w:rtl/>
          </w:rPr>
          <w:tab/>
        </w:r>
        <w:r w:rsidR="00876514" w:rsidRPr="00560ADA">
          <w:rPr>
            <w:rStyle w:val="Hyperlink"/>
            <w:rFonts w:ascii="David" w:hAnsi="David" w:cs="David"/>
            <w:noProof/>
            <w:rtl/>
          </w:rPr>
          <w:t>נוהל המכרז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Toc534545132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15</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3" w:history="1">
        <w:r w:rsidR="00876514" w:rsidRPr="00560ADA">
          <w:rPr>
            <w:rStyle w:val="Hyperlink"/>
            <w:rFonts w:ascii="David" w:hAnsi="David" w:cs="David"/>
            <w:noProof/>
            <w:kern w:val="40"/>
            <w:rtl/>
          </w:rPr>
          <w:t>פרק ב – ההצעה</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Toc534545133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18</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4" w:history="1">
        <w:r w:rsidR="00876514" w:rsidRPr="00560ADA">
          <w:rPr>
            <w:rStyle w:val="Hyperlink"/>
            <w:rFonts w:ascii="David" w:hAnsi="David" w:cs="David"/>
            <w:b/>
            <w:bCs/>
            <w:caps/>
            <w:noProof/>
            <w:kern w:val="40"/>
            <w:rtl/>
          </w:rPr>
          <w:t>1.</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הנחיות למענה המציע למכרז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Toc534545134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19</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5" w:history="1">
        <w:r w:rsidR="00876514" w:rsidRPr="00560ADA">
          <w:rPr>
            <w:rStyle w:val="Hyperlink"/>
            <w:rFonts w:ascii="David" w:hAnsi="David" w:cs="David"/>
            <w:b/>
            <w:bCs/>
            <w:caps/>
            <w:noProof/>
            <w:kern w:val="40"/>
            <w:rtl/>
          </w:rPr>
          <w:t>2.</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הנחיות בדבר אופן הגשת המענה למכרז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Toc534545135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19</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6" w:history="1">
        <w:r w:rsidR="00876514" w:rsidRPr="00560ADA">
          <w:rPr>
            <w:rStyle w:val="Hyperlink"/>
            <w:rFonts w:ascii="David" w:hAnsi="David" w:cs="David"/>
            <w:b/>
            <w:bCs/>
            <w:caps/>
            <w:noProof/>
            <w:kern w:val="40"/>
          </w:rPr>
          <w:t>3.</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פרטי המציע</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Toc534545136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20</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7" w:history="1">
        <w:r w:rsidR="00876514" w:rsidRPr="00560ADA">
          <w:rPr>
            <w:rStyle w:val="Hyperlink"/>
            <w:rFonts w:ascii="David" w:hAnsi="David" w:cs="David"/>
            <w:b/>
            <w:bCs/>
            <w:caps/>
            <w:noProof/>
            <w:kern w:val="40"/>
          </w:rPr>
          <w:t>4.</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עמידה בתנאי הסף של המכרז</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Toc534545137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21</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38" w:history="1">
        <w:r w:rsidR="00876514" w:rsidRPr="00560ADA">
          <w:rPr>
            <w:rStyle w:val="Hyperlink"/>
            <w:rFonts w:ascii="David" w:hAnsi="David" w:cs="David"/>
            <w:b/>
            <w:bCs/>
            <w:caps/>
            <w:noProof/>
            <w:kern w:val="40"/>
          </w:rPr>
          <w:t>5.</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איכות ההצעה</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Toc534545138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24</w:t>
        </w:r>
        <w:r w:rsidR="00876514" w:rsidRPr="00560ADA">
          <w:rPr>
            <w:rStyle w:val="Hyperlink"/>
            <w:rFonts w:ascii="David" w:hAnsi="David" w:cs="David"/>
            <w:noProof/>
            <w:rtl/>
          </w:rPr>
          <w:fldChar w:fldCharType="end"/>
        </w:r>
      </w:hyperlink>
    </w:p>
    <w:p w:rsidR="00876514" w:rsidRPr="00560ADA" w:rsidRDefault="0066622D" w:rsidP="00F06D62">
      <w:pPr>
        <w:pStyle w:val="TOC1"/>
        <w:spacing w:line="360" w:lineRule="auto"/>
        <w:rPr>
          <w:rFonts w:ascii="David" w:eastAsiaTheme="minorEastAsia" w:hAnsi="David" w:cs="David"/>
          <w:noProof/>
          <w:sz w:val="22"/>
          <w:szCs w:val="22"/>
          <w:rtl/>
        </w:rPr>
      </w:pPr>
      <w:hyperlink w:anchor="_Toc534545139" w:history="1">
        <w:r w:rsidR="00876514" w:rsidRPr="00560ADA">
          <w:rPr>
            <w:rStyle w:val="Hyperlink"/>
            <w:rFonts w:ascii="David" w:hAnsi="David" w:cs="David"/>
            <w:b/>
            <w:bCs/>
            <w:caps/>
            <w:noProof/>
            <w:kern w:val="40"/>
          </w:rPr>
          <w:t>6.</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המפרט הטכני של הטובין</w:t>
        </w:r>
        <w:r w:rsidR="00876514" w:rsidRPr="00560ADA">
          <w:rPr>
            <w:rFonts w:ascii="David" w:hAnsi="David" w:cs="David"/>
            <w:noProof/>
            <w:webHidden/>
            <w:rtl/>
          </w:rPr>
          <w:tab/>
        </w:r>
      </w:hyperlink>
      <w:r w:rsidR="00E06EB1">
        <w:rPr>
          <w:rStyle w:val="Hyperlink"/>
          <w:rFonts w:ascii="David" w:hAnsi="David" w:cs="David" w:hint="cs"/>
          <w:noProof/>
          <w:rtl/>
        </w:rPr>
        <w:t xml:space="preserve"> </w:t>
      </w:r>
      <w:r w:rsidR="00F06D62">
        <w:rPr>
          <w:rStyle w:val="Hyperlink"/>
          <w:rFonts w:ascii="David" w:hAnsi="David" w:cs="David" w:hint="cs"/>
          <w:noProof/>
          <w:rtl/>
        </w:rPr>
        <w:t xml:space="preserve"> </w:t>
      </w:r>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40" w:history="1">
        <w:r w:rsidR="00876514" w:rsidRPr="00560ADA">
          <w:rPr>
            <w:rStyle w:val="Hyperlink"/>
            <w:rFonts w:ascii="David" w:hAnsi="David" w:cs="David"/>
            <w:b/>
            <w:bCs/>
            <w:caps/>
            <w:noProof/>
            <w:kern w:val="40"/>
          </w:rPr>
          <w:t>7.</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התחייבויות נוספות של המציע</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Toc534545140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27</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41" w:history="1">
        <w:r w:rsidR="00876514" w:rsidRPr="00560ADA">
          <w:rPr>
            <w:rStyle w:val="Hyperlink"/>
            <w:rFonts w:ascii="David" w:hAnsi="David" w:cs="David"/>
            <w:b/>
            <w:bCs/>
            <w:caps/>
            <w:noProof/>
            <w:kern w:val="40"/>
          </w:rPr>
          <w:t>8.</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חלקים מההצעה אותם מבקש המציע להותיר חסויים</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Toc534545141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29</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42" w:history="1">
        <w:r w:rsidR="00876514" w:rsidRPr="00560ADA">
          <w:rPr>
            <w:rStyle w:val="Hyperlink"/>
            <w:rFonts w:ascii="David" w:hAnsi="David" w:cs="David"/>
            <w:b/>
            <w:bCs/>
            <w:caps/>
            <w:noProof/>
            <w:kern w:val="40"/>
          </w:rPr>
          <w:t>9.</w:t>
        </w:r>
        <w:r w:rsidR="00876514" w:rsidRPr="00560ADA">
          <w:rPr>
            <w:rFonts w:ascii="David" w:eastAsiaTheme="minorEastAsia" w:hAnsi="David" w:cs="David"/>
            <w:noProof/>
            <w:sz w:val="22"/>
            <w:szCs w:val="22"/>
            <w:rtl/>
          </w:rPr>
          <w:tab/>
        </w:r>
        <w:r w:rsidR="00876514" w:rsidRPr="00560ADA">
          <w:rPr>
            <w:rStyle w:val="Hyperlink"/>
            <w:rFonts w:ascii="David" w:hAnsi="David" w:cs="David"/>
            <w:b/>
            <w:bCs/>
            <w:caps/>
            <w:noProof/>
            <w:kern w:val="40"/>
            <w:rtl/>
          </w:rPr>
          <w:t>רשימת נספחים שיש לצרף להצעה</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Toc534545142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31</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43" w:history="1">
        <w:r w:rsidR="00876514" w:rsidRPr="00560ADA">
          <w:rPr>
            <w:rStyle w:val="Hyperlink"/>
            <w:rFonts w:ascii="David" w:hAnsi="David" w:cs="David"/>
            <w:noProof/>
            <w:rtl/>
          </w:rPr>
          <w:t>פרק ג' – פירוט השירותים ותוכן ההתקשרות עם הספק הזוכה</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Toc534545143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38</w:t>
        </w:r>
        <w:r w:rsidR="00876514" w:rsidRPr="00560ADA">
          <w:rPr>
            <w:rStyle w:val="Hyperlink"/>
            <w:rFonts w:ascii="David" w:hAnsi="David" w:cs="David"/>
            <w:noProof/>
            <w:rtl/>
          </w:rPr>
          <w:fldChar w:fldCharType="end"/>
        </w:r>
      </w:hyperlink>
    </w:p>
    <w:p w:rsidR="00876514" w:rsidRPr="00560ADA" w:rsidRDefault="0066622D" w:rsidP="00EC0E54">
      <w:pPr>
        <w:pStyle w:val="TOC1"/>
        <w:spacing w:line="360" w:lineRule="auto"/>
        <w:rPr>
          <w:rFonts w:ascii="David" w:eastAsiaTheme="minorEastAsia" w:hAnsi="David" w:cs="David"/>
          <w:noProof/>
          <w:sz w:val="22"/>
          <w:szCs w:val="22"/>
          <w:rtl/>
        </w:rPr>
      </w:pPr>
      <w:hyperlink w:anchor="_Toc534545144" w:history="1">
        <w:r w:rsidR="00876514" w:rsidRPr="00560ADA">
          <w:rPr>
            <w:rStyle w:val="Hyperlink"/>
            <w:rFonts w:ascii="David" w:hAnsi="David" w:cs="David"/>
            <w:noProof/>
            <w:rtl/>
          </w:rPr>
          <w:t>פרק ד' – הסכם התקשרות</w:t>
        </w:r>
        <w:r w:rsidR="00876514" w:rsidRPr="00560ADA">
          <w:rPr>
            <w:rFonts w:ascii="David" w:hAnsi="David" w:cs="David"/>
            <w:noProof/>
            <w:webHidden/>
            <w:rtl/>
          </w:rPr>
          <w:tab/>
        </w:r>
        <w:r w:rsidR="00876514" w:rsidRPr="00560ADA">
          <w:rPr>
            <w:rStyle w:val="Hyperlink"/>
            <w:rFonts w:ascii="David" w:hAnsi="David" w:cs="David"/>
            <w:noProof/>
            <w:rtl/>
          </w:rPr>
          <w:fldChar w:fldCharType="begin"/>
        </w:r>
        <w:r w:rsidR="00876514" w:rsidRPr="00560ADA">
          <w:rPr>
            <w:rFonts w:ascii="David" w:hAnsi="David" w:cs="David"/>
            <w:noProof/>
            <w:webHidden/>
            <w:rtl/>
          </w:rPr>
          <w:instrText xml:space="preserve"> </w:instrText>
        </w:r>
        <w:r w:rsidR="00876514" w:rsidRPr="00560ADA">
          <w:rPr>
            <w:rFonts w:ascii="David" w:hAnsi="David" w:cs="David"/>
            <w:noProof/>
            <w:webHidden/>
          </w:rPr>
          <w:instrText>PAGEREF</w:instrText>
        </w:r>
        <w:r w:rsidR="00876514" w:rsidRPr="00560ADA">
          <w:rPr>
            <w:rFonts w:ascii="David" w:hAnsi="David" w:cs="David"/>
            <w:noProof/>
            <w:webHidden/>
            <w:rtl/>
          </w:rPr>
          <w:instrText xml:space="preserve"> _</w:instrText>
        </w:r>
        <w:r w:rsidR="00876514" w:rsidRPr="00560ADA">
          <w:rPr>
            <w:rFonts w:ascii="David" w:hAnsi="David" w:cs="David"/>
            <w:noProof/>
            <w:webHidden/>
          </w:rPr>
          <w:instrText>Toc534545144 \h</w:instrText>
        </w:r>
        <w:r w:rsidR="00876514" w:rsidRPr="00560ADA">
          <w:rPr>
            <w:rFonts w:ascii="David" w:hAnsi="David" w:cs="David"/>
            <w:noProof/>
            <w:webHidden/>
            <w:rtl/>
          </w:rPr>
          <w:instrText xml:space="preserve"> </w:instrText>
        </w:r>
        <w:r w:rsidR="00876514" w:rsidRPr="00560ADA">
          <w:rPr>
            <w:rStyle w:val="Hyperlink"/>
            <w:rFonts w:ascii="David" w:hAnsi="David" w:cs="David"/>
            <w:noProof/>
            <w:rtl/>
          </w:rPr>
        </w:r>
        <w:r w:rsidR="00876514" w:rsidRPr="00560ADA">
          <w:rPr>
            <w:rStyle w:val="Hyperlink"/>
            <w:rFonts w:ascii="David" w:hAnsi="David" w:cs="David"/>
            <w:noProof/>
            <w:rtl/>
          </w:rPr>
          <w:fldChar w:fldCharType="separate"/>
        </w:r>
        <w:r w:rsidR="000E7C61">
          <w:rPr>
            <w:rFonts w:ascii="David" w:hAnsi="David" w:cs="David"/>
            <w:noProof/>
            <w:webHidden/>
            <w:rtl/>
          </w:rPr>
          <w:t>42</w:t>
        </w:r>
        <w:r w:rsidR="00876514" w:rsidRPr="00560ADA">
          <w:rPr>
            <w:rStyle w:val="Hyperlink"/>
            <w:rFonts w:ascii="David" w:hAnsi="David" w:cs="David"/>
            <w:noProof/>
            <w:rtl/>
          </w:rPr>
          <w:fldChar w:fldCharType="end"/>
        </w:r>
      </w:hyperlink>
    </w:p>
    <w:p w:rsidR="008A2C04" w:rsidRPr="00560ADA" w:rsidRDefault="006129BD" w:rsidP="00EC0E54">
      <w:pPr>
        <w:spacing w:line="360" w:lineRule="auto"/>
        <w:rPr>
          <w:rFonts w:ascii="David" w:hAnsi="David" w:cs="David"/>
          <w:sz w:val="28"/>
          <w:szCs w:val="28"/>
          <w:rtl/>
        </w:rPr>
      </w:pPr>
      <w:r w:rsidRPr="00560ADA">
        <w:rPr>
          <w:rFonts w:ascii="David" w:hAnsi="David" w:cs="David"/>
          <w:sz w:val="36"/>
          <w:szCs w:val="36"/>
          <w:rtl/>
        </w:rPr>
        <w:fldChar w:fldCharType="end"/>
      </w:r>
    </w:p>
    <w:p w:rsidR="001015D6" w:rsidRPr="00560ADA" w:rsidRDefault="001015D6" w:rsidP="00EC0E54">
      <w:pPr>
        <w:spacing w:line="360" w:lineRule="auto"/>
        <w:rPr>
          <w:rFonts w:ascii="David" w:hAnsi="David" w:cs="David"/>
          <w:sz w:val="28"/>
          <w:szCs w:val="28"/>
          <w:rtl/>
        </w:rPr>
      </w:pPr>
    </w:p>
    <w:p w:rsidR="005A2190" w:rsidRPr="00560ADA" w:rsidRDefault="005A2190" w:rsidP="00EC0E54">
      <w:pPr>
        <w:spacing w:line="360" w:lineRule="auto"/>
        <w:rPr>
          <w:rFonts w:ascii="David" w:hAnsi="David" w:cs="David"/>
          <w:sz w:val="36"/>
          <w:szCs w:val="36"/>
          <w:rtl/>
        </w:rPr>
      </w:pPr>
    </w:p>
    <w:p w:rsidR="001015D6" w:rsidRPr="00560ADA" w:rsidRDefault="001015D6" w:rsidP="00EC0E54">
      <w:pPr>
        <w:tabs>
          <w:tab w:val="left" w:pos="504"/>
        </w:tabs>
        <w:spacing w:line="360" w:lineRule="auto"/>
        <w:rPr>
          <w:rFonts w:ascii="David" w:hAnsi="David" w:cs="David"/>
          <w:b/>
          <w:bCs/>
          <w:sz w:val="22"/>
          <w:szCs w:val="22"/>
          <w:rtl/>
        </w:rPr>
      </w:pPr>
    </w:p>
    <w:p w:rsidR="003D6B71" w:rsidRPr="00560ADA" w:rsidRDefault="003D6B71" w:rsidP="00EC0E54">
      <w:pPr>
        <w:pStyle w:val="10"/>
        <w:keepNext/>
        <w:pageBreakBefore/>
        <w:widowControl/>
        <w:numPr>
          <w:ilvl w:val="0"/>
          <w:numId w:val="51"/>
        </w:numPr>
        <w:tabs>
          <w:tab w:val="left" w:pos="283"/>
        </w:tabs>
        <w:spacing w:before="240" w:after="240" w:line="360" w:lineRule="auto"/>
        <w:jc w:val="center"/>
        <w:rPr>
          <w:rFonts w:ascii="David" w:hAnsi="David" w:cs="David"/>
          <w:rtl/>
        </w:rPr>
        <w:sectPr w:rsidR="003D6B71" w:rsidRPr="00560ADA" w:rsidSect="003236F8">
          <w:footerReference w:type="first" r:id="rId17"/>
          <w:pgSz w:w="11906" w:h="16838" w:code="9"/>
          <w:pgMar w:top="1616" w:right="1826" w:bottom="1440" w:left="1800" w:header="709" w:footer="709" w:gutter="0"/>
          <w:cols w:space="708"/>
          <w:bidi/>
          <w:rtlGutter/>
          <w:docGrid w:linePitch="360"/>
        </w:sectPr>
      </w:pPr>
      <w:bookmarkStart w:id="6" w:name="_Toc516503343"/>
    </w:p>
    <w:p w:rsidR="003D6B71" w:rsidRPr="00560ADA" w:rsidRDefault="003D6B71" w:rsidP="00EC0E54">
      <w:pPr>
        <w:pStyle w:val="10"/>
        <w:keepNext/>
        <w:widowControl/>
        <w:tabs>
          <w:tab w:val="left" w:pos="283"/>
        </w:tabs>
        <w:spacing w:before="240" w:after="240" w:line="360" w:lineRule="auto"/>
        <w:ind w:left="357"/>
        <w:rPr>
          <w:rFonts w:ascii="David" w:hAnsi="David" w:cs="David"/>
          <w:rtl/>
        </w:rPr>
        <w:sectPr w:rsidR="003D6B71" w:rsidRPr="00560ADA" w:rsidSect="003D6B71">
          <w:type w:val="continuous"/>
          <w:pgSz w:w="11906" w:h="16838" w:code="9"/>
          <w:pgMar w:top="1616" w:right="1826" w:bottom="1440" w:left="1800" w:header="709" w:footer="709" w:gutter="0"/>
          <w:cols w:space="708"/>
          <w:titlePg/>
          <w:bidi/>
          <w:rtlGutter/>
          <w:docGrid w:linePitch="360"/>
        </w:sect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5D0A83" w:rsidRPr="00560ADA" w:rsidRDefault="005D0A83" w:rsidP="00EC0E54">
      <w:pPr>
        <w:spacing w:line="360" w:lineRule="auto"/>
        <w:rPr>
          <w:rFonts w:ascii="David" w:hAnsi="David" w:cs="David"/>
          <w:rtl/>
        </w:rPr>
      </w:pPr>
    </w:p>
    <w:p w:rsidR="003D6B71" w:rsidRPr="00560ADA" w:rsidRDefault="003D6B71" w:rsidP="00EC0E54">
      <w:pPr>
        <w:pStyle w:val="10"/>
        <w:keepNext/>
        <w:widowControl/>
        <w:tabs>
          <w:tab w:val="left" w:pos="283"/>
        </w:tabs>
        <w:spacing w:after="120" w:line="360" w:lineRule="auto"/>
        <w:ind w:left="357"/>
        <w:jc w:val="center"/>
        <w:rPr>
          <w:rFonts w:ascii="David" w:hAnsi="David" w:cs="David"/>
          <w:sz w:val="72"/>
          <w:szCs w:val="72"/>
          <w:rtl/>
        </w:rPr>
      </w:pPr>
      <w:bookmarkStart w:id="7" w:name="_Toc534545126"/>
      <w:r w:rsidRPr="00560ADA">
        <w:rPr>
          <w:rFonts w:ascii="David" w:hAnsi="David" w:cs="David"/>
          <w:sz w:val="72"/>
          <w:szCs w:val="72"/>
          <w:rtl/>
        </w:rPr>
        <w:t xml:space="preserve">פרק א'- ההליך </w:t>
      </w:r>
      <w:proofErr w:type="spellStart"/>
      <w:r w:rsidRPr="00560ADA">
        <w:rPr>
          <w:rFonts w:ascii="David" w:hAnsi="David" w:cs="David"/>
          <w:sz w:val="72"/>
          <w:szCs w:val="72"/>
          <w:rtl/>
        </w:rPr>
        <w:t>המכרזי</w:t>
      </w:r>
      <w:bookmarkEnd w:id="7"/>
      <w:proofErr w:type="spellEnd"/>
    </w:p>
    <w:p w:rsidR="005D0A83" w:rsidRPr="00560ADA" w:rsidRDefault="005D0A83" w:rsidP="00EC0E54">
      <w:pPr>
        <w:pStyle w:val="10"/>
        <w:keepNext/>
        <w:widowControl/>
        <w:numPr>
          <w:ilvl w:val="0"/>
          <w:numId w:val="51"/>
        </w:numPr>
        <w:tabs>
          <w:tab w:val="left" w:pos="283"/>
        </w:tabs>
        <w:spacing w:after="120" w:line="360" w:lineRule="auto"/>
        <w:ind w:left="357" w:hanging="357"/>
        <w:jc w:val="center"/>
        <w:rPr>
          <w:rFonts w:ascii="David" w:hAnsi="David" w:cs="David"/>
          <w:rtl/>
        </w:rPr>
        <w:sectPr w:rsidR="005D0A83" w:rsidRPr="00560ADA" w:rsidSect="00654526">
          <w:pgSz w:w="11906" w:h="16838" w:code="9"/>
          <w:pgMar w:top="1616" w:right="1826" w:bottom="1440" w:left="1800" w:header="709" w:footer="709" w:gutter="0"/>
          <w:cols w:space="708"/>
          <w:titlePg/>
          <w:bidi/>
          <w:rtlGutter/>
          <w:docGrid w:linePitch="360"/>
        </w:sectPr>
      </w:pPr>
    </w:p>
    <w:p w:rsidR="001015D6" w:rsidRPr="00560ADA" w:rsidRDefault="001015D6" w:rsidP="00EC0E54">
      <w:pPr>
        <w:pStyle w:val="10"/>
        <w:keepNext/>
        <w:widowControl/>
        <w:numPr>
          <w:ilvl w:val="0"/>
          <w:numId w:val="51"/>
        </w:numPr>
        <w:tabs>
          <w:tab w:val="left" w:pos="283"/>
        </w:tabs>
        <w:spacing w:after="120" w:line="360" w:lineRule="auto"/>
        <w:ind w:left="357" w:hanging="357"/>
        <w:jc w:val="center"/>
        <w:rPr>
          <w:rFonts w:ascii="David" w:hAnsi="David" w:cs="David"/>
        </w:rPr>
      </w:pPr>
      <w:bookmarkStart w:id="8" w:name="_Toc534545127"/>
      <w:r w:rsidRPr="00560ADA">
        <w:rPr>
          <w:rFonts w:ascii="David" w:hAnsi="David" w:cs="David"/>
          <w:rtl/>
        </w:rPr>
        <w:lastRenderedPageBreak/>
        <w:t>הצגת ה</w:t>
      </w:r>
      <w:bookmarkEnd w:id="6"/>
      <w:r w:rsidR="00194889" w:rsidRPr="00560ADA">
        <w:rPr>
          <w:rFonts w:ascii="David" w:hAnsi="David" w:cs="David"/>
          <w:rtl/>
        </w:rPr>
        <w:t>מכרז</w:t>
      </w:r>
      <w:bookmarkEnd w:id="8"/>
      <w:r w:rsidRPr="00560ADA">
        <w:rPr>
          <w:rFonts w:ascii="David" w:hAnsi="David" w:cs="David"/>
          <w:rtl/>
        </w:rPr>
        <w:t xml:space="preserve"> </w:t>
      </w:r>
    </w:p>
    <w:p w:rsidR="001015D6" w:rsidRPr="00560ADA" w:rsidRDefault="001015D6" w:rsidP="00EC0E54">
      <w:pPr>
        <w:pStyle w:val="2"/>
        <w:keepNext/>
        <w:keepLines/>
        <w:widowControl/>
        <w:numPr>
          <w:ilvl w:val="1"/>
          <w:numId w:val="51"/>
        </w:numPr>
        <w:tabs>
          <w:tab w:val="left" w:pos="1050"/>
        </w:tabs>
        <w:spacing w:after="120" w:line="360" w:lineRule="auto"/>
        <w:ind w:left="788" w:hanging="431"/>
        <w:jc w:val="both"/>
        <w:rPr>
          <w:rFonts w:ascii="David" w:hAnsi="David" w:cs="David"/>
          <w:rtl/>
        </w:rPr>
      </w:pPr>
      <w:bookmarkStart w:id="9" w:name="_Toc516503345"/>
      <w:r w:rsidRPr="00560ADA">
        <w:rPr>
          <w:rFonts w:ascii="David" w:hAnsi="David" w:cs="David"/>
          <w:rtl/>
        </w:rPr>
        <w:t>עקרונות ה</w:t>
      </w:r>
      <w:bookmarkEnd w:id="9"/>
      <w:r w:rsidR="009D11EE" w:rsidRPr="00560ADA">
        <w:rPr>
          <w:rFonts w:ascii="David" w:hAnsi="David" w:cs="David"/>
          <w:rtl/>
        </w:rPr>
        <w:t>מכרז</w:t>
      </w:r>
    </w:p>
    <w:p w:rsidR="00DA0DE1" w:rsidRPr="00560ADA" w:rsidRDefault="001015D6" w:rsidP="00EC0E54">
      <w:pPr>
        <w:pStyle w:val="3-2"/>
        <w:numPr>
          <w:ilvl w:val="2"/>
          <w:numId w:val="51"/>
        </w:numPr>
        <w:ind w:left="1334" w:hanging="851"/>
        <w:outlineLvl w:val="9"/>
        <w:rPr>
          <w:rFonts w:ascii="David" w:hAnsi="David"/>
        </w:rPr>
      </w:pPr>
      <w:r w:rsidRPr="00560ADA">
        <w:rPr>
          <w:rFonts w:ascii="David" w:hAnsi="David"/>
          <w:rtl/>
        </w:rPr>
        <w:t xml:space="preserve">מכרז זה </w:t>
      </w:r>
      <w:r w:rsidR="006B038D" w:rsidRPr="00560ADA">
        <w:rPr>
          <w:rFonts w:ascii="David" w:hAnsi="David"/>
          <w:rtl/>
        </w:rPr>
        <w:t>נערך בהתאם</w:t>
      </w:r>
      <w:r w:rsidR="00DA0DE1" w:rsidRPr="00560ADA">
        <w:rPr>
          <w:rFonts w:ascii="David" w:hAnsi="David"/>
          <w:rtl/>
        </w:rPr>
        <w:t xml:space="preserve"> </w:t>
      </w:r>
      <w:r w:rsidR="009D11EE" w:rsidRPr="00560ADA">
        <w:rPr>
          <w:rFonts w:ascii="David" w:hAnsi="David"/>
          <w:rtl/>
        </w:rPr>
        <w:t>לתקנות חובת המכרזים, התשנ"ג-1993 (</w:t>
      </w:r>
      <w:r w:rsidR="00F71085" w:rsidRPr="00560ADA">
        <w:rPr>
          <w:rFonts w:ascii="David" w:hAnsi="David"/>
          <w:rtl/>
        </w:rPr>
        <w:t>"</w:t>
      </w:r>
      <w:r w:rsidR="009D11EE" w:rsidRPr="00560ADA">
        <w:rPr>
          <w:rFonts w:ascii="David" w:hAnsi="David"/>
          <w:b/>
          <w:bCs/>
          <w:rtl/>
        </w:rPr>
        <w:t>תקנות חובת המכרזים</w:t>
      </w:r>
      <w:r w:rsidR="00F71085" w:rsidRPr="00560ADA">
        <w:rPr>
          <w:rFonts w:ascii="David" w:hAnsi="David"/>
          <w:rtl/>
        </w:rPr>
        <w:t>"</w:t>
      </w:r>
      <w:r w:rsidR="009D11EE" w:rsidRPr="00560ADA">
        <w:rPr>
          <w:rFonts w:ascii="David" w:hAnsi="David"/>
          <w:rtl/>
        </w:rPr>
        <w:t>)</w:t>
      </w:r>
      <w:r w:rsidRPr="00560ADA">
        <w:rPr>
          <w:rFonts w:ascii="David" w:hAnsi="David"/>
          <w:rtl/>
        </w:rPr>
        <w:t>.</w:t>
      </w:r>
      <w:r w:rsidR="009D11EE" w:rsidRPr="00560ADA">
        <w:rPr>
          <w:rFonts w:ascii="David" w:hAnsi="David"/>
          <w:rtl/>
        </w:rPr>
        <w:t xml:space="preserve"> </w:t>
      </w:r>
    </w:p>
    <w:p w:rsidR="001015D6" w:rsidRPr="00560ADA" w:rsidRDefault="001015D6" w:rsidP="00EC0E54">
      <w:pPr>
        <w:pStyle w:val="3-2"/>
        <w:numPr>
          <w:ilvl w:val="2"/>
          <w:numId w:val="51"/>
        </w:numPr>
        <w:ind w:left="1334" w:hanging="851"/>
        <w:outlineLvl w:val="9"/>
        <w:rPr>
          <w:rFonts w:ascii="David" w:hAnsi="David"/>
        </w:rPr>
      </w:pPr>
      <w:r w:rsidRPr="00560ADA">
        <w:rPr>
          <w:rFonts w:ascii="David" w:hAnsi="David"/>
          <w:rtl/>
        </w:rPr>
        <w:t xml:space="preserve">שלבי המכרז הם: </w:t>
      </w:r>
    </w:p>
    <w:p w:rsidR="001015D6" w:rsidRPr="00560ADA" w:rsidRDefault="00361FDC" w:rsidP="00EC0E54">
      <w:pPr>
        <w:pStyle w:val="4-2"/>
        <w:numPr>
          <w:ilvl w:val="3"/>
          <w:numId w:val="51"/>
        </w:numPr>
        <w:ind w:left="1617" w:hanging="537"/>
        <w:outlineLvl w:val="9"/>
        <w:rPr>
          <w:rFonts w:ascii="David" w:hAnsi="David"/>
        </w:rPr>
      </w:pPr>
      <w:r w:rsidRPr="00560ADA">
        <w:rPr>
          <w:rFonts w:ascii="David" w:hAnsi="David"/>
          <w:b/>
          <w:bCs/>
          <w:rtl/>
        </w:rPr>
        <w:t>שלב בדיקת ההצעות</w:t>
      </w:r>
      <w:r w:rsidRPr="00560ADA">
        <w:rPr>
          <w:rFonts w:ascii="David" w:hAnsi="David"/>
          <w:rtl/>
        </w:rPr>
        <w:t xml:space="preserve"> – בשלב זה </w:t>
      </w:r>
      <w:r w:rsidR="0099029D" w:rsidRPr="00560ADA">
        <w:rPr>
          <w:rFonts w:ascii="David" w:hAnsi="David"/>
          <w:rtl/>
        </w:rPr>
        <w:t xml:space="preserve">תיבחן עמידת </w:t>
      </w:r>
      <w:r w:rsidRPr="00560ADA">
        <w:rPr>
          <w:rFonts w:ascii="David" w:hAnsi="David"/>
          <w:rtl/>
        </w:rPr>
        <w:t>ההצעות</w:t>
      </w:r>
      <w:r w:rsidR="0099029D" w:rsidRPr="00560ADA">
        <w:rPr>
          <w:rFonts w:ascii="David" w:hAnsi="David"/>
          <w:rtl/>
        </w:rPr>
        <w:t xml:space="preserve"> </w:t>
      </w:r>
      <w:r w:rsidRPr="00560ADA">
        <w:rPr>
          <w:rFonts w:ascii="David" w:hAnsi="David"/>
          <w:rtl/>
        </w:rPr>
        <w:t xml:space="preserve">בתנאי המכרז, ובכלל זה תנאי הסף להשתתפות במכרז והגשת המסמכים הנדרשים. בנוסף בשלב זה כל הצעה תקבל ניקוד </w:t>
      </w:r>
      <w:r w:rsidR="00046BF2" w:rsidRPr="00560ADA">
        <w:rPr>
          <w:rFonts w:ascii="David" w:hAnsi="David"/>
          <w:rtl/>
        </w:rPr>
        <w:t>בהתאם לקריטריונים המפורטים להלן</w:t>
      </w:r>
      <w:r w:rsidRPr="00560ADA">
        <w:rPr>
          <w:rFonts w:ascii="David" w:hAnsi="David"/>
          <w:rtl/>
        </w:rPr>
        <w:t>;</w:t>
      </w:r>
      <w:r w:rsidR="001015D6" w:rsidRPr="00560ADA">
        <w:rPr>
          <w:rFonts w:ascii="David" w:hAnsi="David"/>
          <w:rtl/>
        </w:rPr>
        <w:t xml:space="preserve"> </w:t>
      </w:r>
    </w:p>
    <w:p w:rsidR="001015D6" w:rsidRDefault="001015D6" w:rsidP="00EC0E54">
      <w:pPr>
        <w:pStyle w:val="4-2"/>
        <w:numPr>
          <w:ilvl w:val="3"/>
          <w:numId w:val="51"/>
        </w:numPr>
        <w:ind w:left="1617" w:hanging="537"/>
        <w:outlineLvl w:val="9"/>
        <w:rPr>
          <w:rFonts w:ascii="David" w:hAnsi="David"/>
        </w:rPr>
      </w:pPr>
      <w:bookmarkStart w:id="10" w:name="hidden_numZohim_1"/>
      <w:r w:rsidRPr="00560ADA">
        <w:rPr>
          <w:rFonts w:ascii="David" w:hAnsi="David"/>
          <w:b/>
          <w:bCs/>
          <w:rtl/>
        </w:rPr>
        <w:t>בחירת הזוכה</w:t>
      </w:r>
      <w:r w:rsidRPr="00560ADA">
        <w:rPr>
          <w:rFonts w:ascii="David" w:hAnsi="David"/>
          <w:rtl/>
        </w:rPr>
        <w:t xml:space="preserve"> – </w:t>
      </w:r>
      <w:r w:rsidR="00361FDC" w:rsidRPr="00560ADA">
        <w:rPr>
          <w:rFonts w:ascii="David" w:hAnsi="David"/>
          <w:rtl/>
        </w:rPr>
        <w:t>בשלב זה ידורגו ההצעות בהתאם ל</w:t>
      </w:r>
      <w:r w:rsidR="00375191" w:rsidRPr="00560ADA">
        <w:rPr>
          <w:rFonts w:ascii="David" w:hAnsi="David"/>
          <w:rtl/>
        </w:rPr>
        <w:t>ניקוד שניתן לה</w:t>
      </w:r>
      <w:r w:rsidR="00046BF2" w:rsidRPr="00560ADA">
        <w:rPr>
          <w:rFonts w:ascii="David" w:hAnsi="David"/>
          <w:rtl/>
        </w:rPr>
        <w:t>ן</w:t>
      </w:r>
      <w:r w:rsidR="00361FDC" w:rsidRPr="00560ADA">
        <w:rPr>
          <w:rFonts w:ascii="David" w:hAnsi="David"/>
          <w:rtl/>
        </w:rPr>
        <w:t xml:space="preserve"> והמזמין</w:t>
      </w:r>
      <w:r w:rsidRPr="00560ADA">
        <w:rPr>
          <w:rFonts w:ascii="David" w:hAnsi="David"/>
          <w:rtl/>
        </w:rPr>
        <w:t xml:space="preserve"> יתקשר עם המדורג ראשון</w:t>
      </w:r>
      <w:r w:rsidR="005A2190" w:rsidRPr="00560ADA">
        <w:rPr>
          <w:rFonts w:ascii="David" w:hAnsi="David"/>
          <w:rtl/>
        </w:rPr>
        <w:t xml:space="preserve">, </w:t>
      </w:r>
      <w:r w:rsidR="00375191" w:rsidRPr="00560ADA">
        <w:rPr>
          <w:rFonts w:ascii="David" w:hAnsi="David"/>
          <w:rtl/>
        </w:rPr>
        <w:t>הכל כמפורט להלן;</w:t>
      </w:r>
    </w:p>
    <w:p w:rsidR="00356A57" w:rsidRPr="00A810CB" w:rsidRDefault="00356A57" w:rsidP="00AB28F6">
      <w:pPr>
        <w:pStyle w:val="2"/>
        <w:keepNext/>
        <w:keepLines/>
        <w:widowControl/>
        <w:numPr>
          <w:ilvl w:val="1"/>
          <w:numId w:val="51"/>
        </w:numPr>
        <w:tabs>
          <w:tab w:val="left" w:pos="1050"/>
        </w:tabs>
        <w:spacing w:after="120" w:line="360" w:lineRule="auto"/>
        <w:ind w:left="788" w:hanging="431"/>
        <w:jc w:val="both"/>
        <w:rPr>
          <w:rFonts w:ascii="David" w:hAnsi="David" w:cs="David"/>
          <w:rtl/>
        </w:rPr>
      </w:pPr>
      <w:r w:rsidRPr="00A810CB">
        <w:rPr>
          <w:rFonts w:ascii="David" w:hAnsi="David" w:cs="David"/>
          <w:rtl/>
        </w:rPr>
        <w:t>בעלות על המכרז ועל ההצעה</w:t>
      </w:r>
    </w:p>
    <w:p w:rsidR="00356A57" w:rsidRPr="00AB28F6" w:rsidRDefault="00356A57" w:rsidP="00AB28F6">
      <w:pPr>
        <w:pStyle w:val="4-2"/>
        <w:numPr>
          <w:ilvl w:val="3"/>
          <w:numId w:val="51"/>
        </w:numPr>
        <w:ind w:left="1617" w:hanging="537"/>
        <w:outlineLvl w:val="9"/>
        <w:rPr>
          <w:rFonts w:ascii="David" w:hAnsi="David"/>
          <w:b/>
          <w:bCs/>
          <w:rtl/>
        </w:rPr>
      </w:pPr>
      <w:r w:rsidRPr="00A810CB">
        <w:rPr>
          <w:rFonts w:ascii="David" w:hAnsi="David"/>
          <w:rtl/>
        </w:rPr>
        <w:t xml:space="preserve">מכרז זה הוא קניינו של המשרד, והוא מועבר למציע לצורך הגשת ההצעה בלבד. </w:t>
      </w:r>
      <w:r w:rsidRPr="00AB28F6">
        <w:rPr>
          <w:rFonts w:ascii="David" w:hAnsi="David"/>
          <w:b/>
          <w:bCs/>
          <w:rtl/>
        </w:rPr>
        <w:t>אין לעשות בו שימוש, שאינו לצורך הכנת ההצעה.</w:t>
      </w:r>
    </w:p>
    <w:p w:rsidR="00356A57" w:rsidRPr="00A810CB" w:rsidRDefault="00356A57" w:rsidP="00AB28F6">
      <w:pPr>
        <w:pStyle w:val="4-2"/>
        <w:numPr>
          <w:ilvl w:val="3"/>
          <w:numId w:val="51"/>
        </w:numPr>
        <w:tabs>
          <w:tab w:val="clear" w:pos="1617"/>
          <w:tab w:val="left" w:pos="1530"/>
        </w:tabs>
        <w:ind w:left="1617" w:hanging="537"/>
        <w:outlineLvl w:val="9"/>
        <w:rPr>
          <w:rFonts w:ascii="David" w:hAnsi="David"/>
          <w:rtl/>
        </w:rPr>
      </w:pPr>
      <w:r w:rsidRPr="00A810CB">
        <w:rPr>
          <w:rFonts w:ascii="David" w:hAnsi="David"/>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זוכה במכרז, זולת ליועצים, המועסקים על-ידו, אשר גם עליהם תחול חובת הסודיות. המשרד והיועצים לא יעשו  שימוש בהצעתו של המציע, אלא לצרכי מכרז זה, או אם הדבר מתחייב על-פי כל דין.</w:t>
      </w:r>
    </w:p>
    <w:p w:rsidR="00356A57" w:rsidRPr="00560ADA" w:rsidRDefault="00356A57" w:rsidP="00AB28F6">
      <w:pPr>
        <w:pStyle w:val="4-2"/>
        <w:outlineLvl w:val="9"/>
        <w:rPr>
          <w:rFonts w:ascii="David" w:hAnsi="David"/>
        </w:rPr>
      </w:pPr>
    </w:p>
    <w:p w:rsidR="00600B1D" w:rsidRPr="003A745B" w:rsidRDefault="00600B1D" w:rsidP="003A745B">
      <w:pPr>
        <w:pStyle w:val="4-2"/>
        <w:ind w:firstLine="0"/>
        <w:outlineLvl w:val="9"/>
        <w:rPr>
          <w:rFonts w:ascii="David" w:hAnsi="David"/>
        </w:rPr>
      </w:pPr>
      <w:bookmarkStart w:id="11" w:name="show_numZohim_1"/>
      <w:bookmarkEnd w:id="10"/>
    </w:p>
    <w:bookmarkEnd w:id="11"/>
    <w:p w:rsidR="00F43C9A" w:rsidRPr="00560ADA" w:rsidRDefault="00F43C9A" w:rsidP="00EC0E54">
      <w:pPr>
        <w:pStyle w:val="2"/>
        <w:keepNext/>
        <w:keepLines/>
        <w:widowControl/>
        <w:numPr>
          <w:ilvl w:val="1"/>
          <w:numId w:val="51"/>
        </w:numPr>
        <w:tabs>
          <w:tab w:val="left" w:pos="1050"/>
        </w:tabs>
        <w:spacing w:after="120" w:line="360" w:lineRule="auto"/>
        <w:ind w:left="788" w:hanging="431"/>
        <w:jc w:val="both"/>
        <w:rPr>
          <w:rFonts w:ascii="David" w:hAnsi="David" w:cs="David"/>
          <w:rtl/>
        </w:rPr>
      </w:pPr>
      <w:r w:rsidRPr="00560ADA">
        <w:rPr>
          <w:rFonts w:ascii="David" w:hAnsi="David" w:cs="David"/>
          <w:rtl/>
        </w:rPr>
        <w:t>תנאי סף להשתתפות במכרז</w:t>
      </w:r>
    </w:p>
    <w:p w:rsidR="00F43C9A" w:rsidRPr="00560ADA" w:rsidRDefault="00F43C9A" w:rsidP="00EC0E54">
      <w:pPr>
        <w:pStyle w:val="3-2"/>
        <w:numPr>
          <w:ilvl w:val="2"/>
          <w:numId w:val="51"/>
        </w:numPr>
        <w:ind w:left="1334" w:hanging="851"/>
        <w:outlineLvl w:val="9"/>
        <w:rPr>
          <w:rFonts w:ascii="David" w:hAnsi="David"/>
        </w:rPr>
      </w:pPr>
      <w:r w:rsidRPr="00560ADA">
        <w:rPr>
          <w:rFonts w:ascii="David" w:hAnsi="David"/>
          <w:rtl/>
        </w:rPr>
        <w:t>רשאי להשתתף במכרז מציע אשר עומד, במועד</w:t>
      </w:r>
      <w:r w:rsidR="008A2C04" w:rsidRPr="00560ADA">
        <w:rPr>
          <w:rFonts w:ascii="David" w:hAnsi="David"/>
          <w:rtl/>
        </w:rPr>
        <w:t xml:space="preserve"> </w:t>
      </w:r>
      <w:r w:rsidR="00C411C5" w:rsidRPr="00560ADA">
        <w:rPr>
          <w:rFonts w:ascii="David" w:hAnsi="David"/>
          <w:rtl/>
        </w:rPr>
        <w:t>ה</w:t>
      </w:r>
      <w:r w:rsidR="008A2C04" w:rsidRPr="00560ADA">
        <w:rPr>
          <w:rFonts w:ascii="David" w:hAnsi="David"/>
          <w:rtl/>
        </w:rPr>
        <w:t>אחרון ל</w:t>
      </w:r>
      <w:r w:rsidRPr="00560ADA">
        <w:rPr>
          <w:rFonts w:ascii="David" w:hAnsi="David"/>
          <w:rtl/>
        </w:rPr>
        <w:t>הגשת ההצע</w:t>
      </w:r>
      <w:r w:rsidR="008A2C04" w:rsidRPr="00560ADA">
        <w:rPr>
          <w:rFonts w:ascii="David" w:hAnsi="David"/>
          <w:rtl/>
        </w:rPr>
        <w:t>ות</w:t>
      </w:r>
      <w:r w:rsidRPr="00560ADA">
        <w:rPr>
          <w:rFonts w:ascii="David" w:hAnsi="David"/>
          <w:rtl/>
        </w:rPr>
        <w:t>, בדרישות הבאות</w:t>
      </w:r>
      <w:r w:rsidR="00144132" w:rsidRPr="00560ADA">
        <w:rPr>
          <w:rFonts w:ascii="David" w:hAnsi="David"/>
          <w:rtl/>
        </w:rPr>
        <w:t>. הוכחת העמידה בתנאי הסף המנויים להלן, תתבצע בהתאם להוראות חוברת ההצעה (</w:t>
      </w:r>
      <w:r w:rsidR="00144132" w:rsidRPr="00560ADA">
        <w:rPr>
          <w:rFonts w:ascii="David" w:hAnsi="David"/>
          <w:b/>
          <w:bCs/>
          <w:rtl/>
        </w:rPr>
        <w:t>פרק ב</w:t>
      </w:r>
      <w:r w:rsidR="00144132" w:rsidRPr="00560ADA">
        <w:rPr>
          <w:rFonts w:ascii="David" w:hAnsi="David"/>
          <w:rtl/>
        </w:rPr>
        <w:t>)</w:t>
      </w:r>
      <w:r w:rsidRPr="00560ADA">
        <w:rPr>
          <w:rFonts w:ascii="David" w:hAnsi="David"/>
          <w:rtl/>
        </w:rPr>
        <w:t>:</w:t>
      </w:r>
    </w:p>
    <w:p w:rsidR="00390B5E" w:rsidRPr="00560ADA" w:rsidRDefault="00390B5E" w:rsidP="00EC0E54">
      <w:pPr>
        <w:pStyle w:val="3-2"/>
        <w:numPr>
          <w:ilvl w:val="2"/>
          <w:numId w:val="51"/>
        </w:numPr>
        <w:ind w:left="1334" w:hanging="851"/>
        <w:outlineLvl w:val="9"/>
        <w:rPr>
          <w:rFonts w:ascii="David" w:hAnsi="David"/>
          <w:b/>
          <w:bCs/>
        </w:rPr>
      </w:pPr>
      <w:r w:rsidRPr="00560ADA">
        <w:rPr>
          <w:rFonts w:ascii="David" w:hAnsi="David"/>
          <w:b/>
          <w:bCs/>
          <w:rtl/>
        </w:rPr>
        <w:t>תנאי סף מנהליים:</w:t>
      </w:r>
    </w:p>
    <w:p w:rsidR="00F81260" w:rsidRPr="00560ADA" w:rsidRDefault="00046BF2" w:rsidP="00EC0E54">
      <w:pPr>
        <w:pStyle w:val="4-2"/>
        <w:numPr>
          <w:ilvl w:val="3"/>
          <w:numId w:val="51"/>
        </w:numPr>
        <w:ind w:left="1617" w:hanging="537"/>
        <w:outlineLvl w:val="9"/>
        <w:rPr>
          <w:rFonts w:ascii="David" w:hAnsi="David"/>
        </w:rPr>
      </w:pPr>
      <w:r w:rsidRPr="00560ADA">
        <w:rPr>
          <w:rFonts w:ascii="David" w:hAnsi="David"/>
          <w:rtl/>
        </w:rPr>
        <w:t xml:space="preserve">אם </w:t>
      </w:r>
      <w:r w:rsidR="00F81260" w:rsidRPr="00560ADA">
        <w:rPr>
          <w:rFonts w:ascii="David" w:hAnsi="David"/>
          <w:rtl/>
        </w:rPr>
        <w:t>המציע הוא תאגיד</w:t>
      </w:r>
      <w:r w:rsidRPr="00560ADA">
        <w:rPr>
          <w:rFonts w:ascii="David" w:hAnsi="David"/>
          <w:rtl/>
        </w:rPr>
        <w:t>, הוא</w:t>
      </w:r>
      <w:r w:rsidR="00F81260" w:rsidRPr="00560ADA">
        <w:rPr>
          <w:rFonts w:ascii="David" w:hAnsi="David"/>
          <w:rtl/>
        </w:rPr>
        <w:t xml:space="preserve"> רשום בישראל כדין. מובהר כי היה והמציע הוא שותפות, על השותפות להיות רשומה כדין.</w:t>
      </w:r>
    </w:p>
    <w:p w:rsidR="00F43C9A" w:rsidRPr="00560ADA" w:rsidRDefault="008A2C04" w:rsidP="00EC0E54">
      <w:pPr>
        <w:pStyle w:val="4-2"/>
        <w:numPr>
          <w:ilvl w:val="3"/>
          <w:numId w:val="51"/>
        </w:numPr>
        <w:ind w:left="1617" w:hanging="537"/>
        <w:outlineLvl w:val="9"/>
        <w:rPr>
          <w:rFonts w:ascii="David" w:hAnsi="David"/>
        </w:rPr>
      </w:pPr>
      <w:r w:rsidRPr="00560ADA">
        <w:rPr>
          <w:rFonts w:ascii="David" w:hAnsi="David"/>
          <w:rtl/>
        </w:rPr>
        <w:lastRenderedPageBreak/>
        <w:t>המציע עומד</w:t>
      </w:r>
      <w:r w:rsidR="004F1288" w:rsidRPr="00560ADA">
        <w:rPr>
          <w:rFonts w:ascii="David" w:hAnsi="David"/>
          <w:rtl/>
        </w:rPr>
        <w:t xml:space="preserve"> בדרישות </w:t>
      </w:r>
      <w:r w:rsidR="006B64EF" w:rsidRPr="00560ADA">
        <w:rPr>
          <w:rFonts w:ascii="David" w:hAnsi="David"/>
          <w:rtl/>
        </w:rPr>
        <w:t>חוק עסקאות גופים ציבוריים, התשל"ו- 1976</w:t>
      </w:r>
      <w:r w:rsidR="006B64EF" w:rsidRPr="00560ADA">
        <w:rPr>
          <w:rFonts w:ascii="David" w:hAnsi="David"/>
        </w:rPr>
        <w:t xml:space="preserve"> </w:t>
      </w:r>
      <w:r w:rsidR="006B64EF" w:rsidRPr="00560ADA">
        <w:rPr>
          <w:rFonts w:ascii="David" w:hAnsi="David"/>
          <w:rtl/>
        </w:rPr>
        <w:t>("</w:t>
      </w:r>
      <w:r w:rsidR="006B64EF" w:rsidRPr="00560ADA">
        <w:rPr>
          <w:rFonts w:ascii="David" w:hAnsi="David"/>
          <w:b/>
          <w:bCs/>
          <w:rtl/>
        </w:rPr>
        <w:t>חוק עסקאות גופים ציבוריים</w:t>
      </w:r>
      <w:r w:rsidR="006B64EF" w:rsidRPr="00560ADA">
        <w:rPr>
          <w:rFonts w:ascii="David" w:hAnsi="David"/>
          <w:rtl/>
        </w:rPr>
        <w:t>")</w:t>
      </w:r>
      <w:r w:rsidR="006B64EF" w:rsidRPr="00560ADA" w:rsidDel="006B64EF">
        <w:rPr>
          <w:rFonts w:ascii="David" w:hAnsi="David"/>
          <w:rtl/>
        </w:rPr>
        <w:t xml:space="preserve"> </w:t>
      </w:r>
      <w:r w:rsidR="00F43C9A" w:rsidRPr="00560ADA">
        <w:rPr>
          <w:rFonts w:ascii="David" w:hAnsi="David"/>
          <w:rtl/>
        </w:rPr>
        <w:t>.</w:t>
      </w:r>
    </w:p>
    <w:p w:rsidR="00EE2753" w:rsidRPr="00560ADA" w:rsidRDefault="00EE2753" w:rsidP="00EC0E54">
      <w:pPr>
        <w:pStyle w:val="4-2"/>
        <w:numPr>
          <w:ilvl w:val="3"/>
          <w:numId w:val="51"/>
        </w:numPr>
        <w:ind w:left="1617" w:hanging="537"/>
        <w:outlineLvl w:val="9"/>
        <w:rPr>
          <w:rFonts w:ascii="David" w:hAnsi="David"/>
        </w:rPr>
      </w:pPr>
      <w:bookmarkStart w:id="12" w:name="show_kenesMetzim"/>
      <w:r w:rsidRPr="00560ADA">
        <w:rPr>
          <w:rFonts w:ascii="David" w:hAnsi="David"/>
          <w:rtl/>
        </w:rPr>
        <w:t xml:space="preserve">נציגי המציע השתתפו בכנס המציעים </w:t>
      </w:r>
      <w:r w:rsidR="003E47B9" w:rsidRPr="00560ADA">
        <w:rPr>
          <w:rFonts w:ascii="David" w:hAnsi="David"/>
          <w:rtl/>
        </w:rPr>
        <w:t>כמפורט במסמכי המכרז</w:t>
      </w:r>
      <w:r w:rsidRPr="00560ADA">
        <w:rPr>
          <w:rFonts w:ascii="David" w:hAnsi="David"/>
          <w:rtl/>
        </w:rPr>
        <w:t>.</w:t>
      </w:r>
    </w:p>
    <w:p w:rsidR="00004DC7" w:rsidRPr="00560ADA" w:rsidRDefault="00004DC7" w:rsidP="007400DC">
      <w:pPr>
        <w:pStyle w:val="4-2"/>
        <w:ind w:left="1080" w:firstLine="0"/>
        <w:outlineLvl w:val="9"/>
        <w:rPr>
          <w:rFonts w:ascii="David" w:hAnsi="David"/>
        </w:rPr>
      </w:pPr>
      <w:bookmarkStart w:id="13" w:name="show_SmiraOrNikayon"/>
      <w:bookmarkEnd w:id="12"/>
    </w:p>
    <w:bookmarkEnd w:id="13"/>
    <w:p w:rsidR="005B6911" w:rsidRPr="00560ADA" w:rsidRDefault="005B6911" w:rsidP="00EC0E54">
      <w:pPr>
        <w:pStyle w:val="4-2"/>
        <w:ind w:firstLine="0"/>
        <w:outlineLvl w:val="9"/>
        <w:rPr>
          <w:rFonts w:ascii="David" w:hAnsi="David"/>
          <w:rtl/>
        </w:rPr>
      </w:pPr>
    </w:p>
    <w:p w:rsidR="00390B5E" w:rsidRPr="00560ADA" w:rsidRDefault="00390B5E" w:rsidP="00EC0E54">
      <w:pPr>
        <w:pStyle w:val="3-2"/>
        <w:numPr>
          <w:ilvl w:val="2"/>
          <w:numId w:val="51"/>
        </w:numPr>
        <w:ind w:left="1334" w:hanging="851"/>
        <w:outlineLvl w:val="9"/>
        <w:rPr>
          <w:rFonts w:ascii="David" w:hAnsi="David"/>
          <w:b/>
          <w:bCs/>
        </w:rPr>
      </w:pPr>
      <w:r w:rsidRPr="00560ADA">
        <w:rPr>
          <w:rFonts w:ascii="David" w:hAnsi="David"/>
          <w:b/>
          <w:bCs/>
          <w:rtl/>
        </w:rPr>
        <w:t>תנאי סף מקצועיים:</w:t>
      </w:r>
    </w:p>
    <w:p w:rsidR="00CC3072" w:rsidRPr="00560ADA" w:rsidRDefault="00CC3072" w:rsidP="00EC0E54">
      <w:pPr>
        <w:pStyle w:val="4-2"/>
        <w:numPr>
          <w:ilvl w:val="3"/>
          <w:numId w:val="51"/>
        </w:numPr>
        <w:outlineLvl w:val="9"/>
        <w:rPr>
          <w:rFonts w:ascii="David" w:hAnsi="David"/>
          <w:b/>
          <w:bCs/>
          <w:rtl/>
        </w:rPr>
      </w:pPr>
      <w:r w:rsidRPr="00560ADA">
        <w:rPr>
          <w:rFonts w:ascii="David" w:hAnsi="David"/>
          <w:b/>
          <w:bCs/>
          <w:rtl/>
        </w:rPr>
        <w:t>המציע:</w:t>
      </w:r>
    </w:p>
    <w:p w:rsidR="00CC3072" w:rsidRPr="00560ADA" w:rsidRDefault="00CC3072" w:rsidP="00E25A4F">
      <w:pPr>
        <w:pStyle w:val="6-0"/>
        <w:numPr>
          <w:ilvl w:val="4"/>
          <w:numId w:val="51"/>
        </w:numPr>
        <w:ind w:left="2468" w:hanging="1028"/>
        <w:outlineLvl w:val="9"/>
        <w:rPr>
          <w:rFonts w:ascii="David" w:hAnsi="David"/>
        </w:rPr>
      </w:pPr>
      <w:r w:rsidRPr="00560ADA">
        <w:rPr>
          <w:rFonts w:ascii="David" w:hAnsi="David"/>
          <w:rtl/>
        </w:rPr>
        <w:t xml:space="preserve">למציע ניסיון מוכח של </w:t>
      </w:r>
      <w:r w:rsidR="00B45A37" w:rsidRPr="00560ADA">
        <w:rPr>
          <w:rFonts w:ascii="David" w:hAnsi="David"/>
          <w:rtl/>
        </w:rPr>
        <w:t xml:space="preserve">שלוש </w:t>
      </w:r>
      <w:r w:rsidR="00351BF7" w:rsidRPr="00560ADA">
        <w:rPr>
          <w:rFonts w:ascii="David" w:hAnsi="David"/>
          <w:rtl/>
        </w:rPr>
        <w:t xml:space="preserve"> </w:t>
      </w:r>
      <w:r w:rsidRPr="00560ADA">
        <w:rPr>
          <w:rFonts w:ascii="David" w:hAnsi="David"/>
          <w:rtl/>
        </w:rPr>
        <w:t>שנים</w:t>
      </w:r>
      <w:r w:rsidR="005B6911" w:rsidRPr="00560ADA">
        <w:rPr>
          <w:rFonts w:ascii="David" w:hAnsi="David"/>
          <w:rtl/>
        </w:rPr>
        <w:t xml:space="preserve"> בין השנים</w:t>
      </w:r>
      <w:bookmarkStart w:id="14" w:name="TkufatBdikaMatzia_1"/>
      <w:r w:rsidR="005B6911" w:rsidRPr="00560ADA">
        <w:rPr>
          <w:rFonts w:ascii="David" w:hAnsi="David"/>
          <w:rtl/>
        </w:rPr>
        <w:t xml:space="preserve"> </w:t>
      </w:r>
      <w:r w:rsidR="00E25A4F" w:rsidRPr="00560ADA">
        <w:rPr>
          <w:rFonts w:ascii="David" w:hAnsi="David"/>
          <w:rtl/>
        </w:rPr>
        <w:t>201</w:t>
      </w:r>
      <w:r w:rsidR="00E25A4F">
        <w:rPr>
          <w:rFonts w:ascii="David" w:hAnsi="David" w:hint="cs"/>
          <w:rtl/>
        </w:rPr>
        <w:t>4</w:t>
      </w:r>
      <w:r w:rsidR="005B6911" w:rsidRPr="00560ADA">
        <w:rPr>
          <w:rFonts w:ascii="David" w:hAnsi="David"/>
          <w:rtl/>
        </w:rPr>
        <w:t>-</w:t>
      </w:r>
      <w:bookmarkEnd w:id="14"/>
      <w:r w:rsidR="00351BF7" w:rsidRPr="00560ADA">
        <w:rPr>
          <w:rFonts w:ascii="David" w:hAnsi="David"/>
          <w:rtl/>
        </w:rPr>
        <w:t>2019</w:t>
      </w:r>
      <w:r w:rsidR="005B6911" w:rsidRPr="00560ADA">
        <w:rPr>
          <w:rFonts w:ascii="David" w:hAnsi="David"/>
          <w:rtl/>
        </w:rPr>
        <w:t>,</w:t>
      </w:r>
      <w:r w:rsidRPr="00560ADA">
        <w:rPr>
          <w:rFonts w:ascii="David" w:hAnsi="David"/>
          <w:rtl/>
        </w:rPr>
        <w:t xml:space="preserve"> ב</w:t>
      </w:r>
      <w:bookmarkStart w:id="15" w:name="SugNisayonMatzia_1"/>
      <w:r w:rsidR="00F4021C" w:rsidRPr="00560ADA">
        <w:rPr>
          <w:rFonts w:ascii="David" w:hAnsi="David"/>
          <w:rtl/>
        </w:rPr>
        <w:t>ביצוע עבודות קליטת מידע גיאוגרפי, עריכת מידע וקטורי, ניתוח מרחבי ותכנון סטטוטורי באמצעות כלי מערכת מידע גיאוגרפי ממוחשבים.</w:t>
      </w:r>
      <w:bookmarkEnd w:id="15"/>
    </w:p>
    <w:p w:rsidR="00004DC7" w:rsidRPr="00560ADA" w:rsidRDefault="00004DC7" w:rsidP="0077620A">
      <w:pPr>
        <w:pStyle w:val="6-0"/>
        <w:numPr>
          <w:ilvl w:val="4"/>
          <w:numId w:val="51"/>
        </w:numPr>
        <w:ind w:left="2468" w:hanging="1028"/>
        <w:outlineLvl w:val="9"/>
        <w:rPr>
          <w:rFonts w:ascii="David" w:hAnsi="David"/>
        </w:rPr>
      </w:pPr>
      <w:r w:rsidRPr="00560ADA">
        <w:rPr>
          <w:rFonts w:ascii="David" w:hAnsi="David"/>
          <w:rtl/>
        </w:rPr>
        <w:t xml:space="preserve">למציע </w:t>
      </w:r>
      <w:r w:rsidR="00F176AD" w:rsidRPr="00560ADA">
        <w:rPr>
          <w:rFonts w:ascii="David" w:hAnsi="David"/>
        </w:rPr>
        <w:t>3</w:t>
      </w:r>
      <w:r w:rsidR="00351BF7" w:rsidRPr="00560ADA">
        <w:rPr>
          <w:rFonts w:ascii="David" w:hAnsi="David"/>
          <w:rtl/>
        </w:rPr>
        <w:t xml:space="preserve"> </w:t>
      </w:r>
      <w:r w:rsidRPr="00560ADA">
        <w:rPr>
          <w:rFonts w:ascii="David" w:hAnsi="David"/>
          <w:rtl/>
        </w:rPr>
        <w:t xml:space="preserve">לקוחות שונים אשר </w:t>
      </w:r>
      <w:r w:rsidRPr="00560ADA">
        <w:rPr>
          <w:rFonts w:ascii="David" w:hAnsi="David"/>
          <w:u w:val="single"/>
          <w:rtl/>
        </w:rPr>
        <w:t>כל אחד מהם</w:t>
      </w:r>
      <w:r w:rsidRPr="00560ADA">
        <w:rPr>
          <w:rFonts w:ascii="David" w:hAnsi="David"/>
          <w:rtl/>
        </w:rPr>
        <w:t xml:space="preserve"> רכש ממנו, ב</w:t>
      </w:r>
      <w:r w:rsidR="000555A9" w:rsidRPr="00560ADA">
        <w:rPr>
          <w:rFonts w:ascii="David" w:hAnsi="David"/>
          <w:rtl/>
        </w:rPr>
        <w:t>ין ה</w:t>
      </w:r>
      <w:r w:rsidRPr="00560ADA">
        <w:rPr>
          <w:rFonts w:ascii="David" w:hAnsi="David"/>
          <w:rtl/>
        </w:rPr>
        <w:t xml:space="preserve">שנים </w:t>
      </w:r>
      <w:r w:rsidR="00E25A4F" w:rsidRPr="00560ADA">
        <w:rPr>
          <w:rFonts w:ascii="David" w:hAnsi="David"/>
          <w:rtl/>
        </w:rPr>
        <w:t>201</w:t>
      </w:r>
      <w:r w:rsidR="00E25A4F">
        <w:rPr>
          <w:rFonts w:ascii="David" w:hAnsi="David" w:hint="cs"/>
          <w:rtl/>
        </w:rPr>
        <w:t>4</w:t>
      </w:r>
      <w:r w:rsidR="00C5182F" w:rsidRPr="00560ADA">
        <w:rPr>
          <w:rFonts w:ascii="David" w:hAnsi="David"/>
          <w:rtl/>
        </w:rPr>
        <w:t>-2019</w:t>
      </w:r>
      <w:r w:rsidRPr="00560ADA">
        <w:rPr>
          <w:rFonts w:ascii="David" w:hAnsi="David"/>
          <w:rtl/>
        </w:rPr>
        <w:t xml:space="preserve">, </w:t>
      </w:r>
      <w:bookmarkStart w:id="16" w:name="show_IsSherut_1"/>
      <w:r w:rsidR="00773438" w:rsidRPr="00560ADA">
        <w:rPr>
          <w:rFonts w:ascii="David" w:hAnsi="David"/>
          <w:rtl/>
        </w:rPr>
        <w:t>שירותים</w:t>
      </w:r>
      <w:bookmarkEnd w:id="16"/>
      <w:r w:rsidRPr="00560ADA">
        <w:rPr>
          <w:rFonts w:ascii="David" w:hAnsi="David"/>
          <w:rtl/>
        </w:rPr>
        <w:t xml:space="preserve"> בתחום ה</w:t>
      </w:r>
      <w:bookmarkStart w:id="17" w:name="TenderDesc_4"/>
      <w:r w:rsidR="00C5182F" w:rsidRPr="00560ADA">
        <w:rPr>
          <w:rFonts w:ascii="David" w:hAnsi="David"/>
          <w:rtl/>
        </w:rPr>
        <w:t>מיפוי</w:t>
      </w:r>
      <w:bookmarkEnd w:id="17"/>
      <w:r w:rsidRPr="00560ADA">
        <w:rPr>
          <w:rFonts w:ascii="David" w:hAnsi="David"/>
          <w:rtl/>
        </w:rPr>
        <w:t>, בהיקף</w:t>
      </w:r>
      <w:r w:rsidR="005F053C" w:rsidRPr="00560ADA">
        <w:rPr>
          <w:rFonts w:ascii="David" w:hAnsi="David"/>
          <w:rtl/>
        </w:rPr>
        <w:t xml:space="preserve"> מצטבר</w:t>
      </w:r>
      <w:r w:rsidRPr="00560ADA">
        <w:rPr>
          <w:rFonts w:ascii="David" w:hAnsi="David"/>
          <w:rtl/>
        </w:rPr>
        <w:t xml:space="preserve"> של </w:t>
      </w:r>
      <w:r w:rsidR="00E25A4F">
        <w:rPr>
          <w:rFonts w:ascii="David" w:hAnsi="David" w:hint="cs"/>
          <w:rtl/>
        </w:rPr>
        <w:t>50</w:t>
      </w:r>
      <w:r w:rsidR="00C5182F" w:rsidRPr="00560ADA">
        <w:rPr>
          <w:rFonts w:ascii="David" w:hAnsi="David"/>
          <w:rtl/>
        </w:rPr>
        <w:t xml:space="preserve"> אלף </w:t>
      </w:r>
      <w:r w:rsidRPr="00560ADA">
        <w:rPr>
          <w:rFonts w:ascii="David" w:hAnsi="David"/>
          <w:rtl/>
        </w:rPr>
        <w:t xml:space="preserve">ש"ח (ללא מע"מ) </w:t>
      </w:r>
      <w:r w:rsidR="00B45A37" w:rsidRPr="00560ADA">
        <w:rPr>
          <w:rFonts w:ascii="David" w:hAnsi="David"/>
          <w:rtl/>
        </w:rPr>
        <w:t>לכל הפחות</w:t>
      </w:r>
      <w:r w:rsidR="0077620A">
        <w:rPr>
          <w:rFonts w:ascii="David" w:hAnsi="David" w:hint="cs"/>
          <w:rtl/>
        </w:rPr>
        <w:t xml:space="preserve"> במהלך שנים אלו</w:t>
      </w:r>
      <w:r w:rsidR="00B45A37" w:rsidRPr="00560ADA">
        <w:rPr>
          <w:rFonts w:ascii="David" w:hAnsi="David"/>
          <w:rtl/>
        </w:rPr>
        <w:t xml:space="preserve">.  </w:t>
      </w:r>
    </w:p>
    <w:p w:rsidR="00B45A37" w:rsidRPr="00560ADA" w:rsidRDefault="00B45A37" w:rsidP="00EC0E54">
      <w:pPr>
        <w:pStyle w:val="6-0"/>
        <w:numPr>
          <w:ilvl w:val="4"/>
          <w:numId w:val="51"/>
        </w:numPr>
        <w:ind w:left="2468" w:hanging="1028"/>
        <w:outlineLvl w:val="9"/>
        <w:rPr>
          <w:rFonts w:ascii="David" w:hAnsi="David"/>
        </w:rPr>
      </w:pPr>
      <w:r w:rsidRPr="00560ADA">
        <w:rPr>
          <w:rFonts w:ascii="David" w:hAnsi="David"/>
          <w:rtl/>
        </w:rPr>
        <w:t xml:space="preserve">במעמד הגשת ההצעה, ברשות המציע יהיו תוכנות </w:t>
      </w:r>
      <w:r w:rsidR="00E25A4F">
        <w:rPr>
          <w:rFonts w:ascii="David" w:hAnsi="David" w:hint="cs"/>
          <w:rtl/>
        </w:rPr>
        <w:t>מערכת מידע גיאוגרפית (ממ"ג)</w:t>
      </w:r>
      <w:r w:rsidRPr="00560ADA">
        <w:rPr>
          <w:rFonts w:ascii="David" w:hAnsi="David"/>
          <w:rtl/>
        </w:rPr>
        <w:t xml:space="preserve"> המאפשרות קליטה, עריכה והפקה של מידע מרחבי והפצתו בפורמט תואם תוכנות ממ"ג של חברת </w:t>
      </w:r>
      <w:r w:rsidRPr="00560ADA">
        <w:rPr>
          <w:rFonts w:ascii="David" w:hAnsi="David"/>
        </w:rPr>
        <w:t>ESRI</w:t>
      </w:r>
      <w:r w:rsidRPr="00560ADA">
        <w:rPr>
          <w:rFonts w:ascii="David" w:hAnsi="David"/>
          <w:rtl/>
        </w:rPr>
        <w:t xml:space="preserve"> (על המציע לפרט את סוג התוכנות והציוד שברשותו).</w:t>
      </w:r>
    </w:p>
    <w:p w:rsidR="00A02CB8" w:rsidRDefault="00A02CB8" w:rsidP="00A02CB8">
      <w:pPr>
        <w:pStyle w:val="6-0"/>
        <w:numPr>
          <w:ilvl w:val="4"/>
          <w:numId w:val="51"/>
        </w:numPr>
        <w:ind w:left="2468" w:hanging="1028"/>
        <w:outlineLvl w:val="9"/>
        <w:rPr>
          <w:rFonts w:ascii="David" w:hAnsi="David"/>
        </w:rPr>
      </w:pPr>
      <w:r w:rsidRPr="00560ADA">
        <w:rPr>
          <w:rFonts w:ascii="David" w:hAnsi="David"/>
          <w:rtl/>
        </w:rPr>
        <w:t xml:space="preserve">הצהרת המציע (חתומה בפני עו"ד) על פיה ככל שיזכה במכרז יעמיד לרשות המשרד כפועל יוצא של מתן השירות </w:t>
      </w:r>
      <w:r w:rsidRPr="00560ADA">
        <w:rPr>
          <w:rFonts w:ascii="David" w:hAnsi="David"/>
          <w:sz w:val="22"/>
          <w:szCs w:val="22"/>
          <w:rtl/>
        </w:rPr>
        <w:t>מודד מוסמך שיהא בעל יכ</w:t>
      </w:r>
      <w:r>
        <w:rPr>
          <w:rFonts w:ascii="David" w:hAnsi="David"/>
          <w:sz w:val="22"/>
          <w:szCs w:val="22"/>
          <w:rtl/>
        </w:rPr>
        <w:t>ולת וסמכות להפקת תוכניות חתומות</w:t>
      </w:r>
      <w:r w:rsidRPr="00560ADA">
        <w:rPr>
          <w:rFonts w:ascii="David" w:hAnsi="David"/>
          <w:sz w:val="22"/>
          <w:szCs w:val="22"/>
          <w:rtl/>
        </w:rPr>
        <w:t>.</w:t>
      </w:r>
    </w:p>
    <w:p w:rsidR="00767DFC" w:rsidRPr="00560ADA" w:rsidRDefault="00767DFC" w:rsidP="00A02CB8">
      <w:pPr>
        <w:pStyle w:val="6-0"/>
        <w:numPr>
          <w:ilvl w:val="4"/>
          <w:numId w:val="51"/>
        </w:numPr>
        <w:ind w:left="2468" w:hanging="1028"/>
        <w:outlineLvl w:val="9"/>
        <w:rPr>
          <w:rFonts w:ascii="David" w:hAnsi="David"/>
        </w:rPr>
      </w:pPr>
      <w:r>
        <w:rPr>
          <w:rFonts w:ascii="David" w:hAnsi="David" w:hint="cs"/>
          <w:rtl/>
        </w:rPr>
        <w:t xml:space="preserve">קבלת 60 נקודות לכל הפחות במרכיב הציון האיכותי של ההצעה. </w:t>
      </w:r>
    </w:p>
    <w:p w:rsidR="007400DC" w:rsidRDefault="00B45A37" w:rsidP="00EC0E54">
      <w:pPr>
        <w:pStyle w:val="4-2"/>
        <w:numPr>
          <w:ilvl w:val="3"/>
          <w:numId w:val="51"/>
        </w:numPr>
        <w:outlineLvl w:val="9"/>
        <w:rPr>
          <w:rFonts w:ascii="David" w:hAnsi="David"/>
          <w:b/>
          <w:bCs/>
        </w:rPr>
      </w:pPr>
      <w:bookmarkStart w:id="18" w:name="show_Tzevet_1"/>
      <w:r w:rsidRPr="00560ADA">
        <w:rPr>
          <w:rFonts w:ascii="David" w:hAnsi="David"/>
          <w:b/>
          <w:bCs/>
          <w:rtl/>
        </w:rPr>
        <w:t>נותן השירותים מטעם המציע</w:t>
      </w:r>
      <w:r w:rsidR="00CC3072" w:rsidRPr="00560ADA">
        <w:rPr>
          <w:rFonts w:ascii="David" w:hAnsi="David"/>
          <w:b/>
          <w:bCs/>
          <w:rtl/>
        </w:rPr>
        <w:t>:</w:t>
      </w:r>
      <w:r w:rsidRPr="00560ADA">
        <w:rPr>
          <w:rFonts w:ascii="David" w:hAnsi="David"/>
          <w:b/>
          <w:bCs/>
          <w:rtl/>
        </w:rPr>
        <w:t xml:space="preserve"> </w:t>
      </w:r>
    </w:p>
    <w:p w:rsidR="00CC3072" w:rsidRPr="00560ADA" w:rsidRDefault="00B45A37" w:rsidP="00AB2EE8">
      <w:pPr>
        <w:pStyle w:val="4-2"/>
        <w:ind w:left="1728" w:firstLine="0"/>
        <w:outlineLvl w:val="9"/>
        <w:rPr>
          <w:rFonts w:ascii="David" w:hAnsi="David"/>
          <w:b/>
          <w:bCs/>
          <w:rtl/>
        </w:rPr>
      </w:pPr>
      <w:r w:rsidRPr="00560ADA">
        <w:rPr>
          <w:rFonts w:ascii="David" w:hAnsi="David"/>
          <w:b/>
          <w:bCs/>
          <w:rtl/>
        </w:rPr>
        <w:t>לצורך מתן השירותים מושא מכרז זה יעמיד המציע נות</w:t>
      </w:r>
      <w:r w:rsidR="00A02CB8">
        <w:rPr>
          <w:rFonts w:ascii="David" w:hAnsi="David" w:hint="cs"/>
          <w:b/>
          <w:bCs/>
          <w:rtl/>
        </w:rPr>
        <w:t>ן</w:t>
      </w:r>
      <w:r w:rsidR="00AB2EE8">
        <w:rPr>
          <w:rFonts w:ascii="David" w:hAnsi="David" w:hint="cs"/>
          <w:b/>
          <w:bCs/>
          <w:rtl/>
        </w:rPr>
        <w:t xml:space="preserve"> </w:t>
      </w:r>
      <w:r w:rsidRPr="00560ADA">
        <w:rPr>
          <w:rFonts w:ascii="David" w:hAnsi="David"/>
          <w:b/>
          <w:bCs/>
          <w:rtl/>
        </w:rPr>
        <w:t xml:space="preserve">שירותים בהתאם, לתנאי הסף הבא: </w:t>
      </w:r>
    </w:p>
    <w:p w:rsidR="00CC3072" w:rsidRPr="00560ADA" w:rsidRDefault="00CC3072" w:rsidP="00EC0E54">
      <w:pPr>
        <w:pStyle w:val="6-0"/>
        <w:numPr>
          <w:ilvl w:val="4"/>
          <w:numId w:val="51"/>
        </w:numPr>
        <w:ind w:left="2468" w:hanging="1028"/>
        <w:outlineLvl w:val="9"/>
        <w:rPr>
          <w:rFonts w:ascii="David" w:hAnsi="David"/>
          <w:b/>
          <w:bCs/>
          <w:rtl/>
        </w:rPr>
      </w:pPr>
      <w:r w:rsidRPr="00560ADA">
        <w:rPr>
          <w:rFonts w:ascii="David" w:hAnsi="David"/>
          <w:b/>
          <w:bCs/>
          <w:rtl/>
        </w:rPr>
        <w:t>לראש הצוות:</w:t>
      </w:r>
    </w:p>
    <w:p w:rsidR="00E954F5" w:rsidRPr="007A7EA7" w:rsidRDefault="00C67D4D" w:rsidP="007A7EA7">
      <w:pPr>
        <w:pStyle w:val="4-2"/>
        <w:numPr>
          <w:ilvl w:val="5"/>
          <w:numId w:val="51"/>
        </w:numPr>
        <w:ind w:left="3177" w:hanging="1276"/>
        <w:outlineLvl w:val="9"/>
        <w:rPr>
          <w:rFonts w:ascii="David" w:hAnsi="David"/>
          <w:rtl/>
        </w:rPr>
      </w:pPr>
      <w:bookmarkStart w:id="19" w:name="show_RTzevetShanimNisayon"/>
      <w:r w:rsidRPr="007A7EA7">
        <w:rPr>
          <w:rFonts w:ascii="David" w:hAnsi="David"/>
          <w:rtl/>
        </w:rPr>
        <w:t xml:space="preserve">ניסיון מוכח של </w:t>
      </w:r>
      <w:r w:rsidR="00A654F9" w:rsidRPr="007A7EA7">
        <w:rPr>
          <w:rFonts w:ascii="David" w:hAnsi="David"/>
          <w:rtl/>
        </w:rPr>
        <w:t xml:space="preserve">3 </w:t>
      </w:r>
      <w:r w:rsidRPr="007A7EA7">
        <w:rPr>
          <w:rFonts w:ascii="David" w:hAnsi="David"/>
          <w:rtl/>
        </w:rPr>
        <w:t xml:space="preserve">שנים בין השנים </w:t>
      </w:r>
      <w:r w:rsidR="00B314E1" w:rsidRPr="007A7EA7">
        <w:rPr>
          <w:rFonts w:ascii="David" w:hAnsi="David"/>
          <w:rtl/>
        </w:rPr>
        <w:t>20</w:t>
      </w:r>
      <w:r w:rsidR="00B314E1" w:rsidRPr="007A7EA7">
        <w:rPr>
          <w:rFonts w:ascii="David" w:hAnsi="David" w:hint="cs"/>
          <w:rtl/>
        </w:rPr>
        <w:t>14</w:t>
      </w:r>
      <w:r w:rsidR="00A654F9" w:rsidRPr="007A7EA7">
        <w:rPr>
          <w:rFonts w:ascii="David" w:hAnsi="David"/>
          <w:rtl/>
        </w:rPr>
        <w:t>-2019</w:t>
      </w:r>
      <w:r w:rsidRPr="007A7EA7">
        <w:rPr>
          <w:rFonts w:ascii="David" w:hAnsi="David"/>
          <w:rtl/>
        </w:rPr>
        <w:t xml:space="preserve">, </w:t>
      </w:r>
      <w:r w:rsidRPr="007A7EA7">
        <w:rPr>
          <w:rFonts w:ascii="David" w:hAnsi="David"/>
          <w:sz w:val="26"/>
          <w:szCs w:val="26"/>
          <w:rtl/>
        </w:rPr>
        <w:t>ב</w:t>
      </w:r>
      <w:bookmarkStart w:id="20" w:name="SugNisayonRT"/>
      <w:r w:rsidR="00A654F9" w:rsidRPr="007A7EA7">
        <w:rPr>
          <w:rFonts w:ascii="David" w:hAnsi="David"/>
          <w:rtl/>
        </w:rPr>
        <w:t>ביצוע עבודות קליטת מידע גיאוגרפי, עריכת מידע וקטורי, ניתוח מרחבי ותכנון סטטוטורי באמצעות כלי מערכת מידע גיאוגרפי ממוחשבים</w:t>
      </w:r>
      <w:bookmarkEnd w:id="20"/>
      <w:r w:rsidRPr="007A7EA7">
        <w:rPr>
          <w:rFonts w:ascii="David" w:hAnsi="David"/>
          <w:sz w:val="26"/>
          <w:szCs w:val="26"/>
          <w:rtl/>
        </w:rPr>
        <w:t>.</w:t>
      </w:r>
      <w:bookmarkStart w:id="21" w:name="show_IsTovin_3"/>
      <w:bookmarkEnd w:id="18"/>
      <w:bookmarkEnd w:id="19"/>
      <w:r w:rsidR="00D81942" w:rsidRPr="007A7EA7">
        <w:rPr>
          <w:rFonts w:ascii="David" w:hAnsi="David"/>
          <w:b/>
          <w:bCs/>
          <w:rtl/>
        </w:rPr>
        <w:t xml:space="preserve">   </w:t>
      </w:r>
      <w:bookmarkEnd w:id="21"/>
      <w:r w:rsidR="00D81942" w:rsidRPr="007A7EA7">
        <w:rPr>
          <w:rFonts w:ascii="David" w:hAnsi="David"/>
          <w:b/>
          <w:bCs/>
          <w:rtl/>
        </w:rPr>
        <w:t xml:space="preserve">   </w:t>
      </w:r>
      <w:bookmarkStart w:id="22" w:name="_Toc534545129"/>
      <w:bookmarkStart w:id="23" w:name="_Toc516503347"/>
    </w:p>
    <w:p w:rsidR="00AB2EE8" w:rsidRDefault="00AB2EE8" w:rsidP="00EC0E54">
      <w:pPr>
        <w:pStyle w:val="3-2"/>
        <w:outlineLvl w:val="9"/>
        <w:rPr>
          <w:rFonts w:ascii="David" w:hAnsi="David"/>
          <w:rtl/>
        </w:rPr>
      </w:pPr>
    </w:p>
    <w:p w:rsidR="00AB2EE8" w:rsidRDefault="00AB2EE8" w:rsidP="00EC0E54">
      <w:pPr>
        <w:pStyle w:val="3-2"/>
        <w:outlineLvl w:val="9"/>
        <w:rPr>
          <w:rFonts w:ascii="David" w:hAnsi="David"/>
          <w:rtl/>
        </w:rPr>
      </w:pPr>
    </w:p>
    <w:p w:rsidR="00391993" w:rsidRPr="00560ADA" w:rsidRDefault="005A5E72" w:rsidP="00EC0E54">
      <w:pPr>
        <w:pStyle w:val="3-2"/>
        <w:outlineLvl w:val="9"/>
        <w:rPr>
          <w:rFonts w:ascii="David" w:hAnsi="David"/>
          <w:rtl/>
        </w:rPr>
      </w:pPr>
      <w:r w:rsidRPr="00560ADA">
        <w:rPr>
          <w:rFonts w:ascii="David" w:hAnsi="David"/>
          <w:rtl/>
        </w:rPr>
        <w:t>ניקוד ה</w:t>
      </w:r>
      <w:r w:rsidR="008E27B7" w:rsidRPr="00560ADA">
        <w:rPr>
          <w:rFonts w:ascii="David" w:hAnsi="David"/>
          <w:rtl/>
        </w:rPr>
        <w:t>הצעות</w:t>
      </w:r>
      <w:bookmarkEnd w:id="22"/>
    </w:p>
    <w:p w:rsidR="00C10C50" w:rsidRPr="00560ADA" w:rsidRDefault="009B015A"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bookmarkStart w:id="24" w:name="_Toc516503348"/>
      <w:bookmarkEnd w:id="23"/>
      <w:r w:rsidRPr="00560ADA">
        <w:rPr>
          <w:rFonts w:ascii="David" w:hAnsi="David" w:cs="David"/>
          <w:rtl/>
        </w:rPr>
        <w:t xml:space="preserve">אופן </w:t>
      </w:r>
      <w:r w:rsidR="00C10C50" w:rsidRPr="00560ADA">
        <w:rPr>
          <w:rFonts w:ascii="David" w:hAnsi="David" w:cs="David"/>
          <w:rtl/>
        </w:rPr>
        <w:t xml:space="preserve">מתן </w:t>
      </w:r>
      <w:r w:rsidR="009153BE" w:rsidRPr="00560ADA">
        <w:rPr>
          <w:rFonts w:ascii="David" w:hAnsi="David" w:cs="David"/>
          <w:rtl/>
        </w:rPr>
        <w:t>ניקוד לה</w:t>
      </w:r>
      <w:r w:rsidR="00C10C50" w:rsidRPr="00560ADA">
        <w:rPr>
          <w:rFonts w:ascii="David" w:hAnsi="David" w:cs="David"/>
          <w:rtl/>
        </w:rPr>
        <w:t>צעות במכרז</w:t>
      </w:r>
    </w:p>
    <w:p w:rsidR="00C10C50" w:rsidRPr="00560ADA" w:rsidRDefault="00C10C50" w:rsidP="00EC0E54">
      <w:pPr>
        <w:pStyle w:val="3-2"/>
        <w:numPr>
          <w:ilvl w:val="2"/>
          <w:numId w:val="71"/>
        </w:numPr>
        <w:ind w:left="1334" w:hanging="851"/>
        <w:outlineLvl w:val="9"/>
        <w:rPr>
          <w:rFonts w:ascii="David" w:hAnsi="David"/>
        </w:rPr>
      </w:pPr>
      <w:r w:rsidRPr="00560ADA">
        <w:rPr>
          <w:rFonts w:ascii="David" w:hAnsi="David"/>
          <w:rtl/>
        </w:rPr>
        <w:t>ה</w:t>
      </w:r>
      <w:r w:rsidR="005A5E72" w:rsidRPr="00560ADA">
        <w:rPr>
          <w:rFonts w:ascii="David" w:hAnsi="David"/>
          <w:rtl/>
        </w:rPr>
        <w:t>ניקוד</w:t>
      </w:r>
      <w:r w:rsidRPr="00560ADA">
        <w:rPr>
          <w:rFonts w:ascii="David" w:hAnsi="David"/>
          <w:rtl/>
        </w:rPr>
        <w:t xml:space="preserve"> של כל הצעה</w:t>
      </w:r>
      <w:r w:rsidR="005A5E72" w:rsidRPr="00560ADA">
        <w:rPr>
          <w:rFonts w:ascii="David" w:hAnsi="David"/>
          <w:rtl/>
        </w:rPr>
        <w:t xml:space="preserve"> במכרז</w:t>
      </w:r>
      <w:r w:rsidRPr="00560ADA">
        <w:rPr>
          <w:rFonts w:ascii="David" w:hAnsi="David"/>
          <w:rtl/>
        </w:rPr>
        <w:t xml:space="preserve"> יהיה בהתאם למשקולות הבאים: </w:t>
      </w:r>
    </w:p>
    <w:p w:rsidR="00C10C50" w:rsidRPr="00560ADA" w:rsidRDefault="00C10C50" w:rsidP="00EC0E54">
      <w:pPr>
        <w:pStyle w:val="4-2"/>
        <w:numPr>
          <w:ilvl w:val="3"/>
          <w:numId w:val="71"/>
        </w:numPr>
        <w:ind w:left="1617" w:hanging="537"/>
        <w:outlineLvl w:val="9"/>
        <w:rPr>
          <w:rFonts w:ascii="David" w:hAnsi="David"/>
        </w:rPr>
      </w:pPr>
      <w:r w:rsidRPr="00560ADA">
        <w:rPr>
          <w:rFonts w:ascii="David" w:hAnsi="David"/>
          <w:rtl/>
        </w:rPr>
        <w:t>איכות –</w:t>
      </w:r>
      <w:bookmarkStart w:id="25" w:name="mishkalIchut_2"/>
      <w:r w:rsidR="00E451C7" w:rsidRPr="00560ADA">
        <w:rPr>
          <w:rFonts w:ascii="David" w:hAnsi="David"/>
          <w:rtl/>
        </w:rPr>
        <w:t xml:space="preserve"> </w:t>
      </w:r>
      <w:bookmarkEnd w:id="25"/>
      <w:r w:rsidR="00642A31" w:rsidRPr="00560ADA">
        <w:rPr>
          <w:rFonts w:ascii="David" w:hAnsi="David"/>
        </w:rPr>
        <w:t>60%</w:t>
      </w:r>
    </w:p>
    <w:p w:rsidR="00C10C50" w:rsidRPr="00560ADA" w:rsidRDefault="00C10C50" w:rsidP="00EC0E54">
      <w:pPr>
        <w:pStyle w:val="4-2"/>
        <w:numPr>
          <w:ilvl w:val="3"/>
          <w:numId w:val="71"/>
        </w:numPr>
        <w:ind w:left="1617" w:hanging="537"/>
        <w:outlineLvl w:val="9"/>
        <w:rPr>
          <w:rFonts w:ascii="David" w:hAnsi="David"/>
        </w:rPr>
      </w:pPr>
      <w:r w:rsidRPr="00560ADA">
        <w:rPr>
          <w:rFonts w:ascii="David" w:hAnsi="David"/>
          <w:rtl/>
        </w:rPr>
        <w:t>מחיר –</w:t>
      </w:r>
      <w:r w:rsidR="00642A31" w:rsidRPr="00560ADA">
        <w:rPr>
          <w:rFonts w:ascii="David" w:hAnsi="David"/>
          <w:rtl/>
        </w:rPr>
        <w:t xml:space="preserve"> 40%</w:t>
      </w:r>
      <w:r w:rsidR="00381C34" w:rsidRPr="00560ADA">
        <w:rPr>
          <w:rFonts w:ascii="David" w:hAnsi="David" w:hint="cs"/>
          <w:rtl/>
        </w:rPr>
        <w:t>. שיטת שקלול רכיב המחיר תהיה לפי:</w:t>
      </w:r>
    </w:p>
    <w:p w:rsidR="00381C34" w:rsidRPr="00560ADA" w:rsidRDefault="00381C34" w:rsidP="00EC0E54">
      <w:pPr>
        <w:pStyle w:val="4-2"/>
        <w:numPr>
          <w:ilvl w:val="4"/>
          <w:numId w:val="71"/>
        </w:numPr>
        <w:outlineLvl w:val="9"/>
        <w:rPr>
          <w:rFonts w:ascii="David" w:hAnsi="David"/>
        </w:rPr>
      </w:pPr>
      <w:r w:rsidRPr="00560ADA">
        <w:rPr>
          <w:rFonts w:ascii="David" w:hAnsi="David" w:hint="cs"/>
          <w:rtl/>
        </w:rPr>
        <w:t>50% להצעה להכנת תכנית ל</w:t>
      </w:r>
      <w:r w:rsidR="00AB2EE8">
        <w:rPr>
          <w:rFonts w:ascii="David" w:hAnsi="David" w:hint="cs"/>
          <w:rtl/>
        </w:rPr>
        <w:t xml:space="preserve">אכרזה </w:t>
      </w:r>
      <w:r w:rsidRPr="00560ADA">
        <w:rPr>
          <w:rFonts w:ascii="David" w:hAnsi="David" w:hint="cs"/>
          <w:rtl/>
        </w:rPr>
        <w:t>של שמורת יער כולל גריעה של שמורה קיימת</w:t>
      </w:r>
    </w:p>
    <w:p w:rsidR="00381C34" w:rsidRPr="00560ADA" w:rsidRDefault="00381C34" w:rsidP="00EC0E54">
      <w:pPr>
        <w:pStyle w:val="4-2"/>
        <w:numPr>
          <w:ilvl w:val="4"/>
          <w:numId w:val="71"/>
        </w:numPr>
        <w:outlineLvl w:val="9"/>
        <w:rPr>
          <w:rFonts w:ascii="David" w:hAnsi="David"/>
        </w:rPr>
      </w:pPr>
      <w:r w:rsidRPr="00560ADA">
        <w:rPr>
          <w:rFonts w:ascii="David" w:hAnsi="David" w:hint="cs"/>
          <w:rtl/>
        </w:rPr>
        <w:t>30% להצעה להכנת תכנית ל</w:t>
      </w:r>
      <w:r w:rsidR="00AB2EE8">
        <w:rPr>
          <w:rFonts w:ascii="David" w:hAnsi="David" w:hint="cs"/>
          <w:rtl/>
        </w:rPr>
        <w:t xml:space="preserve">אכרזה </w:t>
      </w:r>
      <w:r w:rsidRPr="00560ADA">
        <w:rPr>
          <w:rFonts w:ascii="David" w:hAnsi="David" w:hint="cs"/>
          <w:rtl/>
        </w:rPr>
        <w:t>של שמורת יער ללא גריעה של שמורה קיימת</w:t>
      </w:r>
    </w:p>
    <w:p w:rsidR="00381C34" w:rsidRPr="00560ADA" w:rsidRDefault="00381C34" w:rsidP="00AB2EE8">
      <w:pPr>
        <w:pStyle w:val="4-2"/>
        <w:numPr>
          <w:ilvl w:val="4"/>
          <w:numId w:val="71"/>
        </w:numPr>
        <w:outlineLvl w:val="9"/>
        <w:rPr>
          <w:rFonts w:ascii="David" w:hAnsi="David"/>
        </w:rPr>
      </w:pPr>
      <w:r w:rsidRPr="00560ADA">
        <w:rPr>
          <w:rFonts w:ascii="David" w:hAnsi="David" w:hint="cs"/>
          <w:rtl/>
        </w:rPr>
        <w:t xml:space="preserve">20% עבור </w:t>
      </w:r>
      <w:r w:rsidR="00AB2EE8">
        <w:rPr>
          <w:rFonts w:ascii="David" w:hAnsi="David" w:hint="cs"/>
          <w:rtl/>
        </w:rPr>
        <w:t>המלצה ל</w:t>
      </w:r>
      <w:r w:rsidRPr="00560ADA">
        <w:rPr>
          <w:rFonts w:ascii="David" w:hAnsi="David" w:hint="cs"/>
          <w:rtl/>
        </w:rPr>
        <w:t xml:space="preserve">גריעה של שמורת יער ללא הכנת </w:t>
      </w:r>
      <w:r w:rsidR="00AB2EE8">
        <w:rPr>
          <w:rFonts w:ascii="David" w:hAnsi="David" w:hint="cs"/>
          <w:rtl/>
        </w:rPr>
        <w:t>א</w:t>
      </w:r>
      <w:r w:rsidR="00AB2EE8" w:rsidRPr="00560ADA">
        <w:rPr>
          <w:rFonts w:ascii="David" w:hAnsi="David" w:hint="cs"/>
          <w:rtl/>
        </w:rPr>
        <w:t>כרזה</w:t>
      </w:r>
    </w:p>
    <w:tbl>
      <w:tblPr>
        <w:bidiVisual/>
        <w:tblW w:w="7508" w:type="dxa"/>
        <w:tblLayout w:type="fixed"/>
        <w:tblLook w:val="01E0" w:firstRow="1" w:lastRow="1" w:firstColumn="1" w:lastColumn="1" w:noHBand="0" w:noVBand="0"/>
      </w:tblPr>
      <w:tblGrid>
        <w:gridCol w:w="7508"/>
      </w:tblGrid>
      <w:tr w:rsidR="008D4CE9" w:rsidRPr="00560ADA" w:rsidTr="00AB28F6">
        <w:trPr>
          <w:trHeight w:val="158"/>
        </w:trPr>
        <w:tc>
          <w:tcPr>
            <w:tcW w:w="7508" w:type="dxa"/>
          </w:tcPr>
          <w:p w:rsidR="008D4CE9" w:rsidRPr="00AB2EE8" w:rsidRDefault="008D4CE9" w:rsidP="00EC0E54">
            <w:pPr>
              <w:tabs>
                <w:tab w:val="left" w:pos="1106"/>
              </w:tabs>
              <w:spacing w:line="360" w:lineRule="auto"/>
              <w:rPr>
                <w:rFonts w:ascii="David" w:hAnsi="David" w:cs="David"/>
              </w:rPr>
            </w:pPr>
          </w:p>
        </w:tc>
      </w:tr>
      <w:tr w:rsidR="008D4CE9" w:rsidRPr="00560ADA" w:rsidTr="00AB28F6">
        <w:trPr>
          <w:trHeight w:val="484"/>
        </w:trPr>
        <w:tc>
          <w:tcPr>
            <w:tcW w:w="7508" w:type="dxa"/>
          </w:tcPr>
          <w:p w:rsidR="006A1BF8" w:rsidRPr="00560ADA" w:rsidRDefault="006A1BF8" w:rsidP="00EC0E54">
            <w:pPr>
              <w:spacing w:line="360" w:lineRule="auto"/>
              <w:rPr>
                <w:rFonts w:ascii="David" w:hAnsi="David" w:cs="David"/>
                <w:rtl/>
              </w:rPr>
            </w:pPr>
          </w:p>
        </w:tc>
      </w:tr>
      <w:tr w:rsidR="002C754D" w:rsidRPr="00560ADA" w:rsidTr="00AB28F6">
        <w:trPr>
          <w:trHeight w:val="484"/>
        </w:trPr>
        <w:tc>
          <w:tcPr>
            <w:tcW w:w="7508" w:type="dxa"/>
          </w:tcPr>
          <w:p w:rsidR="002C754D" w:rsidRPr="00560ADA" w:rsidRDefault="002C754D" w:rsidP="00EC0E54">
            <w:pPr>
              <w:spacing w:line="360" w:lineRule="auto"/>
              <w:rPr>
                <w:rFonts w:ascii="David" w:hAnsi="David" w:cs="David"/>
                <w:sz w:val="22"/>
                <w:szCs w:val="22"/>
                <w:rtl/>
              </w:rPr>
            </w:pPr>
          </w:p>
        </w:tc>
      </w:tr>
    </w:tbl>
    <w:p w:rsidR="008D4CE9" w:rsidRPr="00560ADA" w:rsidRDefault="008D4CE9" w:rsidP="00EC0E54">
      <w:pPr>
        <w:pStyle w:val="4-2"/>
        <w:ind w:firstLine="0"/>
        <w:outlineLvl w:val="9"/>
        <w:rPr>
          <w:rFonts w:ascii="David" w:hAnsi="David"/>
        </w:rPr>
      </w:pPr>
    </w:p>
    <w:p w:rsidR="00C10C50" w:rsidRPr="00560ADA" w:rsidRDefault="00C10C50" w:rsidP="00EC0E54">
      <w:pPr>
        <w:spacing w:line="360" w:lineRule="auto"/>
        <w:rPr>
          <w:rFonts w:ascii="David" w:hAnsi="David" w:cs="David"/>
        </w:rPr>
      </w:pPr>
    </w:p>
    <w:p w:rsidR="001015D6" w:rsidRPr="00560ADA" w:rsidRDefault="00C10C50"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bookmarkStart w:id="26" w:name="show_isMarkivIchut_1"/>
      <w:r w:rsidRPr="00560ADA">
        <w:rPr>
          <w:rFonts w:ascii="David" w:hAnsi="David" w:cs="David"/>
          <w:rtl/>
        </w:rPr>
        <w:t xml:space="preserve">ציון בגין </w:t>
      </w:r>
      <w:r w:rsidR="001015D6" w:rsidRPr="00560ADA">
        <w:rPr>
          <w:rFonts w:ascii="David" w:hAnsi="David" w:cs="David"/>
          <w:rtl/>
        </w:rPr>
        <w:t>איכות</w:t>
      </w:r>
      <w:bookmarkEnd w:id="24"/>
      <w:r w:rsidR="00FA32D1" w:rsidRPr="00560ADA">
        <w:rPr>
          <w:rFonts w:ascii="David" w:hAnsi="David" w:cs="David"/>
          <w:rtl/>
        </w:rPr>
        <w:t xml:space="preserve"> ההצעות</w:t>
      </w:r>
    </w:p>
    <w:p w:rsidR="001015D6" w:rsidRPr="00560ADA" w:rsidRDefault="00FF311D" w:rsidP="00EC0E54">
      <w:pPr>
        <w:pStyle w:val="3-2"/>
        <w:numPr>
          <w:ilvl w:val="2"/>
          <w:numId w:val="71"/>
        </w:numPr>
        <w:ind w:left="1334" w:hanging="851"/>
        <w:outlineLvl w:val="9"/>
        <w:rPr>
          <w:rFonts w:ascii="David" w:hAnsi="David"/>
          <w:rtl/>
        </w:rPr>
      </w:pPr>
      <w:r w:rsidRPr="00560ADA">
        <w:rPr>
          <w:rFonts w:ascii="David" w:hAnsi="David"/>
          <w:rtl/>
        </w:rPr>
        <w:t>הערכת איכות ההצעות תיעשה</w:t>
      </w:r>
      <w:r w:rsidR="001015D6" w:rsidRPr="00560ADA">
        <w:rPr>
          <w:rFonts w:ascii="David" w:hAnsi="David"/>
          <w:rtl/>
        </w:rPr>
        <w:t xml:space="preserve"> לפי המשקלות הבאים: </w:t>
      </w:r>
    </w:p>
    <w:tbl>
      <w:tblPr>
        <w:bidiVisual/>
        <w:tblW w:w="7826" w:type="dxa"/>
        <w:tblInd w:w="1158" w:type="dxa"/>
        <w:tblLayout w:type="fixed"/>
        <w:tblLook w:val="04A0" w:firstRow="1" w:lastRow="0" w:firstColumn="1" w:lastColumn="0" w:noHBand="0" w:noVBand="1"/>
      </w:tblPr>
      <w:tblGrid>
        <w:gridCol w:w="764"/>
        <w:gridCol w:w="2979"/>
        <w:gridCol w:w="4083"/>
      </w:tblGrid>
      <w:tr w:rsidR="00ED3AFA" w:rsidRPr="00560ADA" w:rsidTr="009D668F">
        <w:trPr>
          <w:trHeight w:val="600"/>
        </w:trPr>
        <w:tc>
          <w:tcPr>
            <w:tcW w:w="76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D3AFA" w:rsidRPr="00560ADA" w:rsidRDefault="00ED3AFA"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ניקוד</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rsidR="00ED3AFA" w:rsidRPr="00560ADA" w:rsidRDefault="00ED3AFA"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תבחין</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D3AFA" w:rsidRPr="00560ADA" w:rsidRDefault="00ED3AFA"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המפתח לחישוב</w:t>
            </w:r>
          </w:p>
        </w:tc>
      </w:tr>
      <w:tr w:rsidR="00ED3AFA"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ED3AFA" w:rsidRPr="00560ADA" w:rsidRDefault="00642A31" w:rsidP="00EC0E54">
            <w:pPr>
              <w:bidi w:val="0"/>
              <w:spacing w:line="360" w:lineRule="auto"/>
              <w:jc w:val="center"/>
              <w:rPr>
                <w:rFonts w:ascii="David" w:hAnsi="David" w:cs="David"/>
                <w:color w:val="000000"/>
              </w:rPr>
            </w:pPr>
            <w:bookmarkStart w:id="27" w:name="show_TavhinimAcher1"/>
            <w:bookmarkStart w:id="28" w:name="show_TavhinimAcher1_1"/>
            <w:r w:rsidRPr="00560ADA">
              <w:rPr>
                <w:rFonts w:ascii="David" w:hAnsi="David" w:cs="David"/>
                <w:color w:val="000000"/>
                <w:rtl/>
              </w:rPr>
              <w:t>30 נק'</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ED3AFA" w:rsidRPr="00560ADA" w:rsidRDefault="00642A31" w:rsidP="00EC0E54">
            <w:pPr>
              <w:spacing w:line="360" w:lineRule="auto"/>
              <w:jc w:val="both"/>
              <w:rPr>
                <w:rFonts w:ascii="David" w:hAnsi="David" w:cs="David"/>
                <w:rtl/>
              </w:rPr>
            </w:pPr>
            <w:r w:rsidRPr="00560ADA">
              <w:rPr>
                <w:rFonts w:ascii="David" w:hAnsi="David" w:cs="David"/>
                <w:rtl/>
              </w:rPr>
              <w:t>ניס</w:t>
            </w:r>
            <w:r w:rsidR="00493FBC" w:rsidRPr="00560ADA">
              <w:rPr>
                <w:rFonts w:ascii="David" w:hAnsi="David" w:cs="David"/>
                <w:rtl/>
              </w:rPr>
              <w:t>י</w:t>
            </w:r>
            <w:r w:rsidRPr="00560ADA">
              <w:rPr>
                <w:rFonts w:ascii="David" w:hAnsi="David" w:cs="David"/>
                <w:rtl/>
              </w:rPr>
              <w:t>ון המציע מעבר לנדרש בתנאי סף מס' 1.2.3.1.1.</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center"/>
              <w:rPr>
                <w:rFonts w:ascii="David" w:hAnsi="David" w:cs="David"/>
                <w:color w:val="000000"/>
                <w:rtl/>
              </w:rPr>
            </w:pPr>
            <w:r w:rsidRPr="00560ADA">
              <w:rPr>
                <w:rFonts w:ascii="David" w:hAnsi="David" w:cs="David"/>
                <w:color w:val="000000"/>
                <w:rtl/>
              </w:rPr>
              <w:t xml:space="preserve">כל שנת ניסיון מעבר לנדרש בתנאי הסף  - 2 נק' ועד למקסימום של 30 </w:t>
            </w:r>
            <w:proofErr w:type="spellStart"/>
            <w:r w:rsidRPr="00560ADA">
              <w:rPr>
                <w:rFonts w:ascii="David" w:hAnsi="David" w:cs="David"/>
                <w:color w:val="000000"/>
                <w:rtl/>
              </w:rPr>
              <w:t>נק</w:t>
            </w:r>
            <w:proofErr w:type="spellEnd"/>
            <w:r w:rsidRPr="00560ADA">
              <w:rPr>
                <w:rFonts w:ascii="David" w:hAnsi="David" w:cs="David"/>
                <w:color w:val="000000"/>
                <w:rtl/>
              </w:rPr>
              <w:t>'.</w:t>
            </w:r>
          </w:p>
          <w:p w:rsidR="00493FBC" w:rsidRPr="00560ADA" w:rsidRDefault="00493FBC" w:rsidP="00EC0E54">
            <w:pPr>
              <w:bidi w:val="0"/>
              <w:spacing w:line="360" w:lineRule="auto"/>
              <w:jc w:val="center"/>
              <w:rPr>
                <w:rFonts w:ascii="David" w:hAnsi="David" w:cs="David"/>
                <w:color w:val="000000"/>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 xml:space="preserve">] </w:t>
            </w:r>
          </w:p>
        </w:tc>
      </w:tr>
      <w:tr w:rsidR="00642A31"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center"/>
              <w:rPr>
                <w:rFonts w:ascii="David" w:hAnsi="David" w:cs="David"/>
                <w:color w:val="000000"/>
              </w:rPr>
            </w:pPr>
            <w:bookmarkStart w:id="29" w:name="show_TavhinimAcher2"/>
            <w:bookmarkEnd w:id="27"/>
            <w:bookmarkEnd w:id="28"/>
            <w:r w:rsidRPr="00560ADA">
              <w:rPr>
                <w:rFonts w:ascii="David" w:hAnsi="David" w:cs="David"/>
                <w:color w:val="000000"/>
                <w:rtl/>
              </w:rPr>
              <w:t xml:space="preserve">10 נק' </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spacing w:line="360" w:lineRule="auto"/>
              <w:jc w:val="both"/>
              <w:rPr>
                <w:rFonts w:ascii="David" w:hAnsi="David" w:cs="David"/>
                <w:rtl/>
              </w:rPr>
            </w:pPr>
            <w:r w:rsidRPr="00560ADA">
              <w:rPr>
                <w:rFonts w:ascii="David" w:hAnsi="David" w:cs="David"/>
                <w:rtl/>
              </w:rPr>
              <w:t xml:space="preserve">ניסיון נותן השירותים מטעם המציע  מעבר לנדרש בתנאי הסף מס' 1.2.3.2.1.1.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right"/>
              <w:rPr>
                <w:rFonts w:ascii="David" w:hAnsi="David" w:cs="David"/>
                <w:color w:val="000000"/>
                <w:rtl/>
              </w:rPr>
            </w:pPr>
            <w:r w:rsidRPr="00560ADA">
              <w:rPr>
                <w:rFonts w:ascii="David" w:hAnsi="David" w:cs="David"/>
                <w:color w:val="000000"/>
                <w:rtl/>
              </w:rPr>
              <w:t xml:space="preserve"> כל שנת ניס</w:t>
            </w:r>
            <w:r w:rsidR="00493FBC" w:rsidRPr="00560ADA">
              <w:rPr>
                <w:rFonts w:ascii="David" w:hAnsi="David" w:cs="David"/>
                <w:color w:val="000000"/>
                <w:rtl/>
              </w:rPr>
              <w:t>י</w:t>
            </w:r>
            <w:r w:rsidRPr="00560ADA">
              <w:rPr>
                <w:rFonts w:ascii="David" w:hAnsi="David" w:cs="David"/>
                <w:color w:val="000000"/>
                <w:rtl/>
              </w:rPr>
              <w:t xml:space="preserve">ון מעבר לנדרש בתנאי הסף – 1 נק' ועד למקסימום של 10 </w:t>
            </w:r>
            <w:proofErr w:type="spellStart"/>
            <w:r w:rsidRPr="00560ADA">
              <w:rPr>
                <w:rFonts w:ascii="David" w:hAnsi="David" w:cs="David"/>
                <w:color w:val="000000"/>
                <w:rtl/>
              </w:rPr>
              <w:t>נק</w:t>
            </w:r>
            <w:proofErr w:type="spellEnd"/>
            <w:r w:rsidRPr="00560ADA">
              <w:rPr>
                <w:rFonts w:ascii="David" w:hAnsi="David" w:cs="David"/>
                <w:color w:val="000000"/>
                <w:rtl/>
              </w:rPr>
              <w:t xml:space="preserve">'. </w:t>
            </w:r>
          </w:p>
          <w:p w:rsidR="00493FBC" w:rsidRPr="00560ADA" w:rsidRDefault="00493FBC" w:rsidP="00EC0E54">
            <w:pPr>
              <w:bidi w:val="0"/>
              <w:spacing w:line="360" w:lineRule="auto"/>
              <w:jc w:val="right"/>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w:t>
            </w:r>
          </w:p>
        </w:tc>
      </w:tr>
      <w:tr w:rsidR="00642A31"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center"/>
              <w:rPr>
                <w:rFonts w:ascii="David" w:hAnsi="David" w:cs="David"/>
                <w:color w:val="000000"/>
              </w:rPr>
            </w:pPr>
            <w:bookmarkStart w:id="30" w:name="show_TavhinimAcher3"/>
            <w:bookmarkEnd w:id="29"/>
            <w:r w:rsidRPr="00560ADA">
              <w:rPr>
                <w:rFonts w:ascii="David" w:hAnsi="David" w:cs="David"/>
                <w:color w:val="000000"/>
                <w:rtl/>
              </w:rPr>
              <w:lastRenderedPageBreak/>
              <w:t xml:space="preserve">20 נק' </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spacing w:line="360" w:lineRule="auto"/>
              <w:jc w:val="both"/>
              <w:rPr>
                <w:rFonts w:ascii="David" w:hAnsi="David" w:cs="David"/>
                <w:rtl/>
              </w:rPr>
            </w:pPr>
            <w:r w:rsidRPr="00560ADA">
              <w:rPr>
                <w:rFonts w:ascii="David" w:hAnsi="David" w:cs="David"/>
                <w:rtl/>
              </w:rPr>
              <w:t xml:space="preserve">ניסיון המציע בעבודה מול משרדי ממשלה / עיריות / שלטון מקומי חברות ממשלתיות / תאגידים עירוניים </w:t>
            </w:r>
            <w:r w:rsidR="00767DFC" w:rsidRPr="00E06274">
              <w:rPr>
                <w:rFonts w:ascii="David" w:hAnsi="David" w:cs="David" w:hint="eastAsia"/>
                <w:b/>
                <w:bCs/>
                <w:rtl/>
              </w:rPr>
              <w:t>בישראל</w:t>
            </w:r>
            <w:r w:rsidR="00767DFC">
              <w:rPr>
                <w:rFonts w:ascii="David" w:hAnsi="David" w:cs="David" w:hint="cs"/>
                <w:rtl/>
              </w:rPr>
              <w:t xml:space="preserve"> </w:t>
            </w:r>
            <w:r w:rsidRPr="00560ADA">
              <w:rPr>
                <w:rFonts w:ascii="David" w:hAnsi="David" w:cs="David"/>
                <w:rtl/>
              </w:rPr>
              <w:t xml:space="preserve">(יוכח באמצעות פירוט </w:t>
            </w:r>
            <w:r w:rsidR="00493FBC" w:rsidRPr="00560ADA">
              <w:rPr>
                <w:rFonts w:ascii="David" w:hAnsi="David" w:cs="David"/>
                <w:rtl/>
              </w:rPr>
              <w:t>בפורטפוליו</w:t>
            </w:r>
            <w:r w:rsidRPr="00560ADA">
              <w:rPr>
                <w:rFonts w:ascii="David" w:hAnsi="David" w:cs="David"/>
                <w:rtl/>
              </w:rPr>
              <w:t xml:space="preserve"> מציע)</w:t>
            </w:r>
            <w:r w:rsidRPr="00560ADA">
              <w:rPr>
                <w:rFonts w:ascii="David" w:hAnsi="David" w:cs="David"/>
                <w:sz w:val="20"/>
                <w:szCs w:val="20"/>
                <w:rtl/>
              </w:rPr>
              <w:t xml:space="preserve">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493FBC" w:rsidRPr="00560ADA" w:rsidRDefault="00493FBC" w:rsidP="00EC0E54">
            <w:pPr>
              <w:bidi w:val="0"/>
              <w:spacing w:line="360" w:lineRule="auto"/>
              <w:jc w:val="right"/>
              <w:rPr>
                <w:rFonts w:ascii="David" w:hAnsi="David" w:cs="David"/>
                <w:color w:val="000000"/>
                <w:rtl/>
              </w:rPr>
            </w:pPr>
            <w:r w:rsidRPr="00560ADA">
              <w:rPr>
                <w:rFonts w:ascii="David" w:hAnsi="David" w:cs="David"/>
                <w:color w:val="000000"/>
                <w:rtl/>
              </w:rPr>
              <w:t xml:space="preserve">כל פרויקט </w:t>
            </w:r>
            <w:r w:rsidR="000058C9">
              <w:rPr>
                <w:rFonts w:ascii="David" w:hAnsi="David" w:cs="David" w:hint="cs"/>
                <w:color w:val="000000"/>
                <w:rtl/>
              </w:rPr>
              <w:t xml:space="preserve">מיפוי </w:t>
            </w:r>
            <w:r w:rsidRPr="00560ADA">
              <w:rPr>
                <w:rFonts w:ascii="David" w:hAnsi="David" w:cs="David"/>
                <w:color w:val="000000"/>
                <w:rtl/>
              </w:rPr>
              <w:t>שבוצע בעבור אחד מן הגופים המנויים בעמודה שמימין יזכה את המציע ב-5 נק' (ועד 20 נק' מקסימום) ובלבד כי הוא מקיים את כל התנאים הבאים ב</w:t>
            </w:r>
            <w:r w:rsidRPr="00560ADA">
              <w:rPr>
                <w:rFonts w:ascii="David" w:hAnsi="David" w:cs="David"/>
                <w:b/>
                <w:bCs/>
                <w:color w:val="000000"/>
                <w:rtl/>
              </w:rPr>
              <w:t>מצטבר</w:t>
            </w:r>
            <w:r w:rsidRPr="00560ADA">
              <w:rPr>
                <w:rFonts w:ascii="David" w:hAnsi="David" w:cs="David"/>
                <w:color w:val="000000"/>
                <w:rtl/>
              </w:rPr>
              <w:t xml:space="preserve">: </w:t>
            </w:r>
          </w:p>
          <w:p w:rsidR="00642A31" w:rsidRPr="00560ADA" w:rsidRDefault="00493FBC" w:rsidP="00EC0E54">
            <w:pPr>
              <w:pStyle w:val="af6"/>
              <w:numPr>
                <w:ilvl w:val="0"/>
                <w:numId w:val="75"/>
              </w:numPr>
              <w:spacing w:line="360" w:lineRule="auto"/>
              <w:jc w:val="both"/>
              <w:rPr>
                <w:rFonts w:ascii="David" w:hAnsi="David" w:cs="David"/>
                <w:color w:val="000000"/>
              </w:rPr>
            </w:pPr>
            <w:r w:rsidRPr="00560ADA">
              <w:rPr>
                <w:rFonts w:ascii="David" w:hAnsi="David" w:cs="David"/>
                <w:color w:val="000000"/>
                <w:rtl/>
              </w:rPr>
              <w:t xml:space="preserve">היקף שטח הפרויקט אינו קטן מ-50  קמ"ר. </w:t>
            </w:r>
          </w:p>
          <w:p w:rsidR="00493FBC" w:rsidRPr="00560ADA" w:rsidRDefault="00493FBC" w:rsidP="00EC0E54">
            <w:pPr>
              <w:pStyle w:val="af6"/>
              <w:numPr>
                <w:ilvl w:val="0"/>
                <w:numId w:val="75"/>
              </w:numPr>
              <w:spacing w:line="360" w:lineRule="auto"/>
              <w:jc w:val="both"/>
              <w:rPr>
                <w:rFonts w:ascii="David" w:hAnsi="David" w:cs="David"/>
                <w:color w:val="000000"/>
              </w:rPr>
            </w:pPr>
            <w:r w:rsidRPr="00560ADA">
              <w:rPr>
                <w:rFonts w:ascii="David" w:hAnsi="David" w:cs="David"/>
                <w:color w:val="000000"/>
                <w:rtl/>
              </w:rPr>
              <w:t>הפרויקט בוצע לאחר שנת 2010</w:t>
            </w:r>
          </w:p>
          <w:p w:rsidR="00493FBC" w:rsidRPr="00560ADA" w:rsidRDefault="00493FBC" w:rsidP="00EC0E54">
            <w:pPr>
              <w:pStyle w:val="af6"/>
              <w:numPr>
                <w:ilvl w:val="0"/>
                <w:numId w:val="75"/>
              </w:numPr>
              <w:spacing w:line="360" w:lineRule="auto"/>
              <w:jc w:val="both"/>
              <w:rPr>
                <w:rFonts w:ascii="David" w:hAnsi="David" w:cs="David"/>
                <w:color w:val="000000"/>
                <w:rtl/>
              </w:rPr>
            </w:pPr>
            <w:r w:rsidRPr="00560ADA">
              <w:rPr>
                <w:rFonts w:ascii="David" w:hAnsi="David" w:cs="David"/>
                <w:color w:val="000000"/>
                <w:rtl/>
              </w:rPr>
              <w:t xml:space="preserve">הפרויקט כלל  שימוש בחומרים שהוגשו מ/אל מוסדות התכנון </w:t>
            </w:r>
          </w:p>
          <w:p w:rsidR="00642A31" w:rsidRPr="00560ADA" w:rsidRDefault="00493FBC" w:rsidP="00EC0E54">
            <w:pPr>
              <w:bidi w:val="0"/>
              <w:spacing w:line="360" w:lineRule="auto"/>
              <w:jc w:val="right"/>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w:t>
            </w:r>
          </w:p>
        </w:tc>
      </w:tr>
      <w:tr w:rsidR="00642A31"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9D668F" w:rsidP="00EC0E54">
            <w:pPr>
              <w:bidi w:val="0"/>
              <w:spacing w:line="360" w:lineRule="auto"/>
              <w:jc w:val="center"/>
              <w:rPr>
                <w:rFonts w:asciiTheme="minorHAnsi" w:hAnsiTheme="minorHAnsi" w:cs="David"/>
                <w:color w:val="000000"/>
              </w:rPr>
            </w:pPr>
            <w:bookmarkStart w:id="31" w:name="show_TavhinimAcher4"/>
            <w:bookmarkEnd w:id="30"/>
            <w:r w:rsidRPr="00560ADA">
              <w:rPr>
                <w:rFonts w:ascii="David" w:hAnsi="David" w:cs="David"/>
                <w:color w:val="000000"/>
                <w:rtl/>
              </w:rPr>
              <w:t xml:space="preserve">20 </w:t>
            </w:r>
            <w:r w:rsidR="00D37CF3" w:rsidRPr="00560ADA">
              <w:rPr>
                <w:rFonts w:ascii="David" w:hAnsi="David" w:cs="David"/>
                <w:color w:val="000000"/>
                <w:rtl/>
              </w:rPr>
              <w:t xml:space="preserve"> נק' </w:t>
            </w:r>
            <w:r w:rsidRPr="00560ADA">
              <w:rPr>
                <w:rFonts w:ascii="David" w:hAnsi="David" w:cs="David"/>
                <w:color w:val="000000"/>
              </w:rPr>
              <w:t xml:space="preserve"> </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spacing w:line="360" w:lineRule="auto"/>
              <w:jc w:val="center"/>
              <w:rPr>
                <w:rFonts w:ascii="David" w:hAnsi="David" w:cs="David"/>
              </w:rPr>
            </w:pPr>
            <w:r w:rsidRPr="00560ADA">
              <w:rPr>
                <w:rFonts w:ascii="David" w:hAnsi="David" w:cs="David"/>
                <w:rtl/>
              </w:rPr>
              <w:t xml:space="preserve">הצגת </w:t>
            </w:r>
            <w:r w:rsidR="009D668F" w:rsidRPr="00560ADA">
              <w:rPr>
                <w:rFonts w:ascii="David" w:hAnsi="David" w:cs="David"/>
                <w:rtl/>
              </w:rPr>
              <w:t xml:space="preserve">פרויקט לדוגמא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D37CF3" w:rsidRPr="00560ADA" w:rsidRDefault="00D37CF3" w:rsidP="00EC0E54">
            <w:pPr>
              <w:spacing w:line="360" w:lineRule="auto"/>
              <w:jc w:val="both"/>
              <w:rPr>
                <w:rFonts w:ascii="David" w:hAnsi="David" w:cs="David"/>
                <w:color w:val="000000"/>
                <w:rtl/>
              </w:rPr>
            </w:pPr>
            <w:bookmarkStart w:id="32" w:name="MafteachLechisuvTavhinimAcher4"/>
            <w:r w:rsidRPr="00560ADA">
              <w:rPr>
                <w:rFonts w:ascii="David" w:hAnsi="David" w:cs="David"/>
                <w:color w:val="000000"/>
                <w:rtl/>
              </w:rPr>
              <w:t xml:space="preserve">כחלק ממעטפת ההצעה יגיש המציע </w:t>
            </w:r>
            <w:r w:rsidR="009D668F" w:rsidRPr="00560ADA">
              <w:rPr>
                <w:rFonts w:ascii="David" w:hAnsi="David" w:cs="David"/>
                <w:color w:val="000000"/>
                <w:rtl/>
              </w:rPr>
              <w:t xml:space="preserve">פרויקט אחד </w:t>
            </w:r>
            <w:r w:rsidRPr="00560ADA">
              <w:rPr>
                <w:rFonts w:ascii="David" w:hAnsi="David" w:cs="David"/>
                <w:color w:val="000000"/>
                <w:rtl/>
              </w:rPr>
              <w:t xml:space="preserve">לדוגמא   בתחום התכנון </w:t>
            </w:r>
            <w:proofErr w:type="spellStart"/>
            <w:r w:rsidRPr="00560ADA">
              <w:rPr>
                <w:rFonts w:ascii="David" w:hAnsi="David" w:cs="David"/>
                <w:color w:val="000000"/>
                <w:rtl/>
              </w:rPr>
              <w:t>המתארי</w:t>
            </w:r>
            <w:proofErr w:type="spellEnd"/>
            <w:r w:rsidRPr="00560ADA">
              <w:rPr>
                <w:rFonts w:ascii="David" w:hAnsi="David" w:cs="David"/>
                <w:color w:val="000000"/>
                <w:rtl/>
              </w:rPr>
              <w:t xml:space="preserve"> המפורט בשטחים הפתוחים הכולל עריכה בסביבת </w:t>
            </w:r>
            <w:proofErr w:type="spellStart"/>
            <w:r w:rsidRPr="00560ADA">
              <w:rPr>
                <w:rFonts w:ascii="David" w:hAnsi="David" w:cs="David"/>
                <w:color w:val="000000"/>
                <w:rtl/>
              </w:rPr>
              <w:t>ממ"ג</w:t>
            </w:r>
            <w:proofErr w:type="spellEnd"/>
            <w:r w:rsidRPr="00560ADA">
              <w:rPr>
                <w:rFonts w:ascii="David" w:hAnsi="David" w:cs="David"/>
                <w:color w:val="000000"/>
                <w:rtl/>
              </w:rPr>
              <w:t xml:space="preserve">, טופולוגיה, </w:t>
            </w:r>
            <w:proofErr w:type="spellStart"/>
            <w:r w:rsidRPr="00560ADA">
              <w:rPr>
                <w:rFonts w:ascii="David" w:hAnsi="David" w:cs="David"/>
                <w:color w:val="000000"/>
                <w:rtl/>
              </w:rPr>
              <w:t>קדסטר</w:t>
            </w:r>
            <w:proofErr w:type="spellEnd"/>
            <w:r w:rsidRPr="00560ADA">
              <w:rPr>
                <w:rFonts w:ascii="David" w:hAnsi="David" w:cs="David"/>
                <w:color w:val="000000"/>
                <w:rtl/>
              </w:rPr>
              <w:t>, והגדרת י</w:t>
            </w:r>
            <w:r w:rsidR="00767DFC">
              <w:rPr>
                <w:rFonts w:ascii="David" w:hAnsi="David" w:cs="David" w:hint="cs"/>
                <w:color w:val="000000"/>
                <w:rtl/>
              </w:rPr>
              <w:t>י</w:t>
            </w:r>
            <w:r w:rsidRPr="00560ADA">
              <w:rPr>
                <w:rFonts w:ascii="David" w:hAnsi="David" w:cs="David"/>
                <w:color w:val="000000"/>
                <w:rtl/>
              </w:rPr>
              <w:t xml:space="preserve">עודי שטחים התואמים את דרישות המכרז. </w:t>
            </w:r>
          </w:p>
          <w:p w:rsidR="00D37CF3" w:rsidRPr="00560ADA" w:rsidRDefault="00D37CF3" w:rsidP="00EC0E54">
            <w:pPr>
              <w:spacing w:line="360" w:lineRule="auto"/>
              <w:jc w:val="both"/>
              <w:rPr>
                <w:rFonts w:ascii="David" w:hAnsi="David" w:cs="David"/>
                <w:color w:val="000000"/>
                <w:rtl/>
              </w:rPr>
            </w:pPr>
            <w:r w:rsidRPr="00560ADA">
              <w:rPr>
                <w:rFonts w:ascii="David" w:hAnsi="David" w:cs="David"/>
                <w:color w:val="000000"/>
                <w:rtl/>
              </w:rPr>
              <w:t>פרויקט</w:t>
            </w:r>
            <w:r w:rsidR="009D668F" w:rsidRPr="00560ADA">
              <w:rPr>
                <w:rFonts w:ascii="David" w:hAnsi="David" w:cs="David"/>
                <w:color w:val="000000"/>
                <w:rtl/>
              </w:rPr>
              <w:t xml:space="preserve"> זה ייבחן </w:t>
            </w:r>
            <w:r w:rsidRPr="00560ADA">
              <w:rPr>
                <w:rFonts w:ascii="David" w:hAnsi="David" w:cs="David"/>
                <w:color w:val="000000"/>
                <w:rtl/>
              </w:rPr>
              <w:t>ע"י ועדת משנה לאיכות שתנקד אות</w:t>
            </w:r>
            <w:r w:rsidR="009D668F" w:rsidRPr="00560ADA">
              <w:rPr>
                <w:rFonts w:ascii="David" w:hAnsi="David" w:cs="David"/>
                <w:color w:val="000000"/>
                <w:rtl/>
              </w:rPr>
              <w:t>ו</w:t>
            </w:r>
            <w:r w:rsidRPr="00560ADA">
              <w:rPr>
                <w:rFonts w:ascii="David" w:hAnsi="David" w:cs="David"/>
                <w:color w:val="000000"/>
                <w:rtl/>
              </w:rPr>
              <w:t xml:space="preserve"> בהתאם למדדים הבאים: </w:t>
            </w:r>
          </w:p>
          <w:p w:rsidR="00D37CF3" w:rsidRPr="00560ADA" w:rsidRDefault="00D37CF3" w:rsidP="00EC0E54">
            <w:pPr>
              <w:pStyle w:val="af6"/>
              <w:numPr>
                <w:ilvl w:val="0"/>
                <w:numId w:val="76"/>
              </w:numPr>
              <w:spacing w:line="360" w:lineRule="auto"/>
              <w:jc w:val="both"/>
              <w:rPr>
                <w:rFonts w:ascii="David" w:hAnsi="David" w:cs="David"/>
                <w:color w:val="000000"/>
                <w:rtl/>
              </w:rPr>
            </w:pPr>
            <w:r w:rsidRPr="00560ADA">
              <w:rPr>
                <w:rFonts w:ascii="David" w:hAnsi="David" w:cs="David"/>
                <w:color w:val="000000"/>
                <w:rtl/>
              </w:rPr>
              <w:t>ניקיון ארגון וסידור שכבות המידע</w:t>
            </w:r>
            <w:r w:rsidR="00B314E1">
              <w:rPr>
                <w:rFonts w:ascii="David" w:hAnsi="David" w:cs="David" w:hint="cs"/>
                <w:color w:val="000000"/>
                <w:rtl/>
              </w:rPr>
              <w:t xml:space="preserve"> (5 נק')</w:t>
            </w:r>
            <w:r w:rsidRPr="00560ADA">
              <w:rPr>
                <w:rFonts w:ascii="David" w:hAnsi="David" w:cs="David"/>
                <w:color w:val="000000"/>
                <w:rtl/>
              </w:rPr>
              <w:t xml:space="preserve"> </w:t>
            </w:r>
          </w:p>
          <w:p w:rsidR="00D37CF3" w:rsidRPr="00560ADA" w:rsidRDefault="00D37CF3" w:rsidP="00CC43F6">
            <w:pPr>
              <w:pStyle w:val="af6"/>
              <w:numPr>
                <w:ilvl w:val="0"/>
                <w:numId w:val="76"/>
              </w:numPr>
              <w:spacing w:line="360" w:lineRule="auto"/>
              <w:jc w:val="both"/>
              <w:rPr>
                <w:rFonts w:ascii="David" w:hAnsi="David" w:cs="David"/>
                <w:color w:val="000000"/>
                <w:rtl/>
              </w:rPr>
            </w:pPr>
            <w:r w:rsidRPr="00560ADA">
              <w:rPr>
                <w:rFonts w:ascii="David" w:hAnsi="David" w:cs="David"/>
                <w:color w:val="000000"/>
                <w:rtl/>
              </w:rPr>
              <w:t>איכות עריכת חומרים כתובים</w:t>
            </w:r>
            <w:r w:rsidR="00B314E1">
              <w:rPr>
                <w:rFonts w:ascii="David" w:hAnsi="David" w:cs="David" w:hint="cs"/>
                <w:color w:val="000000"/>
                <w:rtl/>
              </w:rPr>
              <w:t xml:space="preserve"> (</w:t>
            </w:r>
            <w:r w:rsidR="00CC43F6">
              <w:rPr>
                <w:rFonts w:ascii="David" w:hAnsi="David" w:cs="David" w:hint="cs"/>
                <w:color w:val="000000"/>
                <w:rtl/>
              </w:rPr>
              <w:t>10</w:t>
            </w:r>
            <w:r w:rsidR="00B314E1">
              <w:rPr>
                <w:rFonts w:ascii="David" w:hAnsi="David" w:cs="David" w:hint="cs"/>
                <w:color w:val="000000"/>
                <w:rtl/>
              </w:rPr>
              <w:t xml:space="preserve"> נק')</w:t>
            </w:r>
            <w:r w:rsidRPr="00560ADA">
              <w:rPr>
                <w:rFonts w:ascii="David" w:hAnsi="David" w:cs="David"/>
                <w:color w:val="000000"/>
                <w:rtl/>
              </w:rPr>
              <w:t xml:space="preserve">  </w:t>
            </w:r>
          </w:p>
          <w:p w:rsidR="00D37CF3" w:rsidRPr="00560ADA" w:rsidRDefault="00D37CF3" w:rsidP="00EC0E54">
            <w:pPr>
              <w:pStyle w:val="af6"/>
              <w:numPr>
                <w:ilvl w:val="0"/>
                <w:numId w:val="76"/>
              </w:numPr>
              <w:spacing w:line="360" w:lineRule="auto"/>
              <w:jc w:val="both"/>
              <w:rPr>
                <w:rFonts w:ascii="David" w:hAnsi="David" w:cs="David"/>
                <w:color w:val="000000"/>
                <w:rtl/>
              </w:rPr>
            </w:pPr>
            <w:r w:rsidRPr="00560ADA">
              <w:rPr>
                <w:rFonts w:ascii="David" w:hAnsi="David" w:cs="David"/>
                <w:color w:val="000000"/>
                <w:rtl/>
              </w:rPr>
              <w:t xml:space="preserve">איכות המסמכים הדיגיטליים שנלוותה לפרויקט (מפות, </w:t>
            </w:r>
            <w:proofErr w:type="spellStart"/>
            <w:r w:rsidRPr="00560ADA">
              <w:rPr>
                <w:rFonts w:ascii="David" w:hAnsi="David" w:cs="David"/>
                <w:color w:val="000000"/>
                <w:rtl/>
              </w:rPr>
              <w:t>תשריטים</w:t>
            </w:r>
            <w:proofErr w:type="spellEnd"/>
            <w:r w:rsidRPr="00560ADA">
              <w:rPr>
                <w:rFonts w:ascii="David" w:hAnsi="David" w:cs="David"/>
                <w:color w:val="000000"/>
                <w:rtl/>
              </w:rPr>
              <w:t>)</w:t>
            </w:r>
            <w:r w:rsidR="00B314E1">
              <w:rPr>
                <w:rFonts w:ascii="David" w:hAnsi="David" w:cs="David" w:hint="cs"/>
                <w:color w:val="000000"/>
                <w:rtl/>
              </w:rPr>
              <w:t xml:space="preserve"> (5 נק')</w:t>
            </w:r>
            <w:r w:rsidRPr="00560ADA">
              <w:rPr>
                <w:rFonts w:ascii="David" w:hAnsi="David" w:cs="David"/>
                <w:color w:val="000000"/>
                <w:rtl/>
              </w:rPr>
              <w:t xml:space="preserve">. </w:t>
            </w:r>
          </w:p>
          <w:p w:rsidR="00D37CF3" w:rsidRPr="00560ADA" w:rsidRDefault="00D37CF3" w:rsidP="00EC0E54">
            <w:pPr>
              <w:spacing w:line="360" w:lineRule="auto"/>
              <w:jc w:val="both"/>
              <w:rPr>
                <w:rFonts w:ascii="David" w:hAnsi="David" w:cs="David"/>
                <w:color w:val="000000"/>
                <w:rtl/>
              </w:rPr>
            </w:pPr>
          </w:p>
          <w:bookmarkEnd w:id="32"/>
          <w:p w:rsidR="00642A31" w:rsidRPr="00560ADA" w:rsidRDefault="00D37CF3" w:rsidP="00EC0E54">
            <w:pPr>
              <w:spacing w:line="360" w:lineRule="auto"/>
              <w:jc w:val="both"/>
              <w:rPr>
                <w:rFonts w:ascii="David" w:hAnsi="David" w:cs="David"/>
                <w:color w:val="000000"/>
                <w:rtl/>
              </w:rPr>
            </w:pPr>
            <w:r w:rsidRPr="00560ADA">
              <w:rPr>
                <w:rFonts w:ascii="David" w:hAnsi="David" w:cs="David"/>
                <w:color w:val="000000"/>
                <w:rtl/>
              </w:rPr>
              <w:t xml:space="preserve"> </w:t>
            </w:r>
          </w:p>
          <w:p w:rsidR="00493FBC" w:rsidRPr="00560ADA" w:rsidRDefault="00D37CF3" w:rsidP="00EC0E54">
            <w:pPr>
              <w:spacing w:line="360" w:lineRule="auto"/>
              <w:jc w:val="both"/>
              <w:rPr>
                <w:rFonts w:ascii="David" w:hAnsi="David" w:cs="David"/>
                <w:color w:val="000000"/>
                <w:rtl/>
              </w:rPr>
            </w:pPr>
            <w:r w:rsidRPr="00560ADA">
              <w:rPr>
                <w:rFonts w:ascii="David" w:hAnsi="David" w:cs="David"/>
                <w:color w:val="000000"/>
                <w:rtl/>
              </w:rPr>
              <w:t xml:space="preserve"> </w:t>
            </w:r>
          </w:p>
          <w:p w:rsidR="00642A31" w:rsidRPr="00560ADA" w:rsidRDefault="00493FBC" w:rsidP="00EC0E54">
            <w:pPr>
              <w:bidi w:val="0"/>
              <w:spacing w:line="360" w:lineRule="auto"/>
              <w:jc w:val="right"/>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יחסי</w:t>
            </w:r>
            <w:r w:rsidRPr="00560ADA">
              <w:rPr>
                <w:rFonts w:ascii="David" w:hAnsi="David" w:cs="David"/>
                <w:color w:val="000000"/>
                <w:rtl/>
              </w:rPr>
              <w:t xml:space="preserve">]  </w:t>
            </w:r>
          </w:p>
        </w:tc>
      </w:tr>
      <w:tr w:rsidR="00642A31"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9D668F" w:rsidP="00EC0E54">
            <w:pPr>
              <w:bidi w:val="0"/>
              <w:spacing w:line="360" w:lineRule="auto"/>
              <w:jc w:val="center"/>
              <w:rPr>
                <w:rFonts w:ascii="David" w:hAnsi="David" w:cs="David"/>
                <w:color w:val="000000"/>
              </w:rPr>
            </w:pPr>
            <w:bookmarkStart w:id="33" w:name="show_ifisRaayon_6"/>
            <w:bookmarkStart w:id="34" w:name="show_ifisRaayonAndMishkal"/>
            <w:bookmarkEnd w:id="31"/>
            <w:r w:rsidRPr="00560ADA">
              <w:rPr>
                <w:rFonts w:ascii="David" w:hAnsi="David" w:cs="David"/>
                <w:color w:val="000000"/>
                <w:rtl/>
              </w:rPr>
              <w:t xml:space="preserve">20 נק' </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spacing w:line="360" w:lineRule="auto"/>
              <w:jc w:val="center"/>
              <w:rPr>
                <w:rFonts w:ascii="David" w:hAnsi="David" w:cs="David"/>
                <w:rtl/>
              </w:rPr>
            </w:pPr>
            <w:r w:rsidRPr="00560ADA">
              <w:rPr>
                <w:rFonts w:ascii="David" w:hAnsi="David" w:cs="David"/>
                <w:rtl/>
              </w:rPr>
              <w:t>ראיון והתרשמות כללית</w:t>
            </w:r>
            <w:r w:rsidR="009D668F" w:rsidRPr="00560ADA">
              <w:rPr>
                <w:rFonts w:ascii="David" w:hAnsi="David" w:cs="David"/>
                <w:rtl/>
              </w:rPr>
              <w:t xml:space="preserve"> מצוות המציע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right"/>
              <w:rPr>
                <w:rFonts w:ascii="David" w:hAnsi="David" w:cs="David"/>
                <w:color w:val="000000"/>
                <w:rtl/>
              </w:rPr>
            </w:pPr>
            <w:r w:rsidRPr="00560ADA">
              <w:rPr>
                <w:rFonts w:ascii="David" w:hAnsi="David" w:cs="David"/>
                <w:color w:val="000000"/>
                <w:rtl/>
              </w:rPr>
              <w:t>התרשמות כללית לעניין הניסיון, המקצועיות וההתאמה לצרכי המשרד.</w:t>
            </w:r>
            <w:r w:rsidR="009D668F" w:rsidRPr="00560ADA">
              <w:rPr>
                <w:rFonts w:ascii="David" w:hAnsi="David" w:cs="David"/>
                <w:color w:val="000000"/>
                <w:rtl/>
              </w:rPr>
              <w:t xml:space="preserve"> במסגרת זו ייתנן הציוד למועמד בהתאם לאמות המידה הבאות: </w:t>
            </w:r>
          </w:p>
          <w:p w:rsidR="009D668F" w:rsidRPr="00560ADA" w:rsidRDefault="009D668F" w:rsidP="00767DFC">
            <w:pPr>
              <w:spacing w:line="360" w:lineRule="auto"/>
              <w:rPr>
                <w:rFonts w:ascii="David" w:hAnsi="David" w:cs="David"/>
                <w:color w:val="000000"/>
                <w:rtl/>
                <w:lang w:val="en-GB"/>
              </w:rPr>
            </w:pPr>
            <w:r w:rsidRPr="00560ADA">
              <w:rPr>
                <w:rFonts w:ascii="David" w:hAnsi="David" w:cs="David"/>
                <w:color w:val="000000"/>
                <w:rtl/>
                <w:lang w:val="en-GB"/>
              </w:rPr>
              <w:t xml:space="preserve">מידת בקיאות מקצועית בתחום בהתאם לשאלות שיופנו אליו </w:t>
            </w:r>
            <w:r w:rsidR="00B314E1">
              <w:rPr>
                <w:rFonts w:ascii="David" w:hAnsi="David" w:cs="David" w:hint="cs"/>
                <w:color w:val="000000"/>
                <w:rtl/>
                <w:lang w:val="en-GB"/>
              </w:rPr>
              <w:t xml:space="preserve"> </w:t>
            </w:r>
            <w:r w:rsidR="00767DFC">
              <w:rPr>
                <w:rFonts w:ascii="David" w:hAnsi="David" w:cs="David" w:hint="cs"/>
                <w:color w:val="000000"/>
                <w:rtl/>
              </w:rPr>
              <w:t xml:space="preserve">  </w:t>
            </w:r>
          </w:p>
          <w:p w:rsidR="009D668F" w:rsidRPr="00560ADA" w:rsidRDefault="009D668F" w:rsidP="00767DFC">
            <w:pPr>
              <w:spacing w:line="360" w:lineRule="auto"/>
              <w:rPr>
                <w:rFonts w:ascii="David" w:hAnsi="David" w:cs="David"/>
                <w:color w:val="000000"/>
                <w:rtl/>
                <w:lang w:val="en-GB"/>
              </w:rPr>
            </w:pPr>
            <w:r w:rsidRPr="00560ADA">
              <w:rPr>
                <w:rFonts w:ascii="David" w:hAnsi="David" w:cs="David"/>
                <w:color w:val="000000"/>
                <w:rtl/>
                <w:lang w:val="en-GB"/>
              </w:rPr>
              <w:t xml:space="preserve">יכולת ביטוי בע"פ </w:t>
            </w:r>
            <w:r w:rsidR="00B314E1">
              <w:rPr>
                <w:rFonts w:ascii="David" w:hAnsi="David" w:cs="David" w:hint="cs"/>
                <w:color w:val="000000"/>
                <w:rtl/>
                <w:lang w:val="en-GB"/>
              </w:rPr>
              <w:t xml:space="preserve"> </w:t>
            </w:r>
            <w:r w:rsidR="00767DFC">
              <w:rPr>
                <w:rFonts w:ascii="David" w:hAnsi="David" w:cs="David" w:hint="cs"/>
                <w:color w:val="000000"/>
                <w:rtl/>
              </w:rPr>
              <w:t xml:space="preserve"> </w:t>
            </w:r>
          </w:p>
          <w:p w:rsidR="009D668F" w:rsidRPr="00560ADA" w:rsidRDefault="009D668F" w:rsidP="00767DFC">
            <w:pPr>
              <w:spacing w:line="360" w:lineRule="auto"/>
              <w:rPr>
                <w:rFonts w:ascii="David" w:hAnsi="David" w:cs="David"/>
                <w:color w:val="000000"/>
                <w:rtl/>
                <w:lang w:val="en-GB"/>
              </w:rPr>
            </w:pPr>
            <w:r w:rsidRPr="00560ADA">
              <w:rPr>
                <w:rFonts w:ascii="David" w:hAnsi="David" w:cs="David"/>
                <w:color w:val="000000"/>
                <w:rtl/>
                <w:lang w:val="en-GB"/>
              </w:rPr>
              <w:t xml:space="preserve">מידת ההיכרות של המועמד את החידושים בתחום המיפוי </w:t>
            </w:r>
            <w:r w:rsidR="00767DFC">
              <w:rPr>
                <w:rFonts w:ascii="David" w:hAnsi="David" w:cs="David" w:hint="cs"/>
                <w:color w:val="000000"/>
                <w:rtl/>
              </w:rPr>
              <w:t xml:space="preserve"> </w:t>
            </w:r>
          </w:p>
          <w:p w:rsidR="009D668F" w:rsidRPr="00560ADA" w:rsidRDefault="009D668F" w:rsidP="00767DFC">
            <w:pPr>
              <w:spacing w:line="360" w:lineRule="auto"/>
              <w:rPr>
                <w:rFonts w:ascii="David" w:hAnsi="David" w:cs="David"/>
                <w:color w:val="000000"/>
                <w:rtl/>
                <w:lang w:val="en-GB"/>
              </w:rPr>
            </w:pPr>
            <w:r w:rsidRPr="00560ADA">
              <w:rPr>
                <w:rFonts w:ascii="David" w:hAnsi="David" w:cs="David"/>
                <w:color w:val="000000"/>
                <w:rtl/>
                <w:lang w:val="en-GB"/>
              </w:rPr>
              <w:lastRenderedPageBreak/>
              <w:t>מידת היכרות את תחום היערות בישראל</w:t>
            </w:r>
            <w:r w:rsidR="00B314E1">
              <w:rPr>
                <w:rFonts w:ascii="David" w:hAnsi="David" w:cs="David" w:hint="cs"/>
                <w:color w:val="000000"/>
                <w:rtl/>
                <w:lang w:val="en-GB"/>
              </w:rPr>
              <w:t xml:space="preserve"> </w:t>
            </w:r>
            <w:r w:rsidR="00767DFC">
              <w:rPr>
                <w:rFonts w:ascii="David" w:hAnsi="David" w:cs="David" w:hint="cs"/>
                <w:color w:val="000000"/>
                <w:rtl/>
              </w:rPr>
              <w:t xml:space="preserve"> </w:t>
            </w:r>
          </w:p>
          <w:p w:rsidR="009D668F" w:rsidRPr="00560ADA" w:rsidRDefault="009D668F" w:rsidP="00767DFC">
            <w:pPr>
              <w:spacing w:line="360" w:lineRule="auto"/>
              <w:rPr>
                <w:rFonts w:ascii="David" w:hAnsi="David" w:cs="David"/>
                <w:color w:val="000000"/>
                <w:rtl/>
                <w:lang w:val="en-GB"/>
              </w:rPr>
            </w:pPr>
            <w:r w:rsidRPr="00560ADA">
              <w:rPr>
                <w:rFonts w:ascii="David" w:hAnsi="David" w:cs="David"/>
                <w:color w:val="000000"/>
                <w:rtl/>
                <w:lang w:val="en-GB"/>
              </w:rPr>
              <w:t xml:space="preserve">איכות הפרזנטציה הכללית </w:t>
            </w:r>
            <w:r w:rsidR="00767DFC">
              <w:rPr>
                <w:rFonts w:ascii="David" w:hAnsi="David" w:cs="David" w:hint="cs"/>
                <w:color w:val="000000"/>
                <w:rtl/>
              </w:rPr>
              <w:t xml:space="preserve"> </w:t>
            </w:r>
          </w:p>
          <w:p w:rsidR="009D668F" w:rsidRPr="00560ADA" w:rsidRDefault="009D668F" w:rsidP="00EC0E54">
            <w:pPr>
              <w:spacing w:line="360" w:lineRule="auto"/>
              <w:rPr>
                <w:rFonts w:ascii="David" w:hAnsi="David" w:cs="David"/>
                <w:color w:val="000000"/>
                <w:rtl/>
                <w:lang w:val="en-GB"/>
              </w:rPr>
            </w:pPr>
          </w:p>
          <w:p w:rsidR="00642A31" w:rsidRPr="00560ADA" w:rsidRDefault="00642A31" w:rsidP="00EC0E54">
            <w:pPr>
              <w:bidi w:val="0"/>
              <w:spacing w:line="360" w:lineRule="auto"/>
              <w:jc w:val="right"/>
              <w:rPr>
                <w:rFonts w:ascii="David" w:hAnsi="David" w:cs="David"/>
                <w:color w:val="000000"/>
              </w:rPr>
            </w:pPr>
            <w:r w:rsidRPr="00560ADA">
              <w:rPr>
                <w:rFonts w:ascii="David" w:hAnsi="David" w:cs="David"/>
                <w:color w:val="000000"/>
                <w:rtl/>
              </w:rPr>
              <w:t>מציע שלא הגיע לראיון במועד שנקבע</w:t>
            </w:r>
            <w:r w:rsidR="000058C9">
              <w:rPr>
                <w:rFonts w:ascii="David" w:hAnsi="David" w:cs="David" w:hint="cs"/>
                <w:color w:val="000000"/>
                <w:rtl/>
              </w:rPr>
              <w:t xml:space="preserve"> יחד עם ראש הצוות</w:t>
            </w:r>
            <w:r w:rsidRPr="00560ADA">
              <w:rPr>
                <w:rFonts w:ascii="David" w:hAnsi="David" w:cs="David"/>
                <w:color w:val="000000"/>
                <w:rtl/>
              </w:rPr>
              <w:t xml:space="preserve">, יקבל ניקוד "0" ברכיב </w:t>
            </w:r>
            <w:proofErr w:type="spellStart"/>
            <w:r w:rsidRPr="00560ADA">
              <w:rPr>
                <w:rFonts w:ascii="David" w:hAnsi="David" w:cs="David"/>
                <w:color w:val="000000"/>
                <w:rtl/>
              </w:rPr>
              <w:t>הראיון</w:t>
            </w:r>
            <w:proofErr w:type="spellEnd"/>
            <w:r w:rsidRPr="00560ADA">
              <w:rPr>
                <w:rFonts w:ascii="David" w:hAnsi="David" w:cs="David"/>
                <w:color w:val="000000"/>
                <w:rtl/>
              </w:rPr>
              <w:t>.</w:t>
            </w:r>
          </w:p>
        </w:tc>
      </w:tr>
      <w:bookmarkEnd w:id="33"/>
      <w:bookmarkEnd w:id="34"/>
      <w:tr w:rsidR="00642A31" w:rsidRPr="00560ADA" w:rsidTr="009D668F">
        <w:trPr>
          <w:trHeight w:val="300"/>
        </w:trPr>
        <w:tc>
          <w:tcPr>
            <w:tcW w:w="764"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9D668F" w:rsidP="00EC0E54">
            <w:pPr>
              <w:bidi w:val="0"/>
              <w:spacing w:line="360" w:lineRule="auto"/>
              <w:jc w:val="center"/>
              <w:rPr>
                <w:rFonts w:ascii="David" w:hAnsi="David" w:cs="David"/>
                <w:color w:val="000000"/>
              </w:rPr>
            </w:pPr>
            <w:r w:rsidRPr="00560ADA">
              <w:rPr>
                <w:rFonts w:ascii="David" w:hAnsi="David" w:cs="David"/>
                <w:color w:val="000000"/>
                <w:rtl/>
              </w:rPr>
              <w:lastRenderedPageBreak/>
              <w:t xml:space="preserve">100 נק' סה"כ </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spacing w:line="360" w:lineRule="auto"/>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rsidR="00642A31" w:rsidRPr="00560ADA" w:rsidRDefault="00642A31" w:rsidP="00EC0E54">
            <w:pPr>
              <w:bidi w:val="0"/>
              <w:spacing w:line="360" w:lineRule="auto"/>
              <w:jc w:val="right"/>
              <w:rPr>
                <w:rFonts w:asciiTheme="minorHAnsi" w:hAnsiTheme="minorHAnsi" w:cs="David"/>
                <w:color w:val="000000"/>
                <w:rtl/>
              </w:rPr>
            </w:pPr>
          </w:p>
        </w:tc>
      </w:tr>
    </w:tbl>
    <w:p w:rsidR="00E451C7" w:rsidRPr="00560ADA" w:rsidRDefault="00E451C7" w:rsidP="00EC0E54">
      <w:pPr>
        <w:pStyle w:val="2f5"/>
        <w:rPr>
          <w:rFonts w:ascii="David" w:hAnsi="David" w:cs="David"/>
        </w:rPr>
      </w:pPr>
    </w:p>
    <w:bookmarkEnd w:id="26"/>
    <w:p w:rsidR="00EF0417" w:rsidRPr="00560ADA" w:rsidRDefault="00EF0417" w:rsidP="00EC0E54">
      <w:pPr>
        <w:spacing w:line="360" w:lineRule="auto"/>
        <w:rPr>
          <w:rFonts w:ascii="David" w:hAnsi="David" w:cs="David"/>
        </w:rPr>
      </w:pPr>
    </w:p>
    <w:p w:rsidR="00D771C6" w:rsidRPr="00560ADA" w:rsidRDefault="00D771C6"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bookmarkStart w:id="35" w:name="hidden_MinTzionToAtzaotMechir"/>
      <w:r w:rsidRPr="00560ADA">
        <w:rPr>
          <w:rFonts w:ascii="David" w:hAnsi="David" w:cs="David"/>
          <w:rtl/>
        </w:rPr>
        <w:t>ציון איכות מזערי</w:t>
      </w:r>
    </w:p>
    <w:p w:rsidR="00176F6E" w:rsidRPr="00560ADA" w:rsidRDefault="00176F6E" w:rsidP="00767DFC">
      <w:pPr>
        <w:pStyle w:val="3-2"/>
        <w:numPr>
          <w:ilvl w:val="2"/>
          <w:numId w:val="71"/>
        </w:numPr>
        <w:ind w:left="1334" w:hanging="851"/>
        <w:outlineLvl w:val="9"/>
        <w:rPr>
          <w:rFonts w:ascii="David" w:hAnsi="David"/>
        </w:rPr>
      </w:pPr>
      <w:r w:rsidRPr="00560ADA">
        <w:rPr>
          <w:rFonts w:ascii="David" w:hAnsi="David"/>
          <w:rtl/>
        </w:rPr>
        <w:t>יזומנו לראיון רק מציעים שציון האיכות שלהם גבוה מ-</w:t>
      </w:r>
      <w:r w:rsidR="00EC01C1">
        <w:rPr>
          <w:rFonts w:ascii="David" w:hAnsi="David" w:hint="cs"/>
          <w:rtl/>
        </w:rPr>
        <w:t>6</w:t>
      </w:r>
      <w:r w:rsidR="00EC01C1" w:rsidRPr="00560ADA">
        <w:rPr>
          <w:rFonts w:ascii="David" w:hAnsi="David"/>
          <w:rtl/>
        </w:rPr>
        <w:t xml:space="preserve">0 </w:t>
      </w:r>
      <w:r w:rsidR="009D668F" w:rsidRPr="00560ADA">
        <w:rPr>
          <w:rFonts w:ascii="David" w:hAnsi="David"/>
          <w:rtl/>
        </w:rPr>
        <w:t xml:space="preserve">נק' </w:t>
      </w:r>
      <w:r w:rsidRPr="00560ADA">
        <w:rPr>
          <w:rFonts w:ascii="David" w:hAnsi="David"/>
          <w:rtl/>
        </w:rPr>
        <w:t>(ללא שקלול רכיב הראיון). על אף האמור, היה וכמות המציעים המקיימת את התנאי האמור נמוכה מ</w:t>
      </w:r>
      <w:r w:rsidR="00E449F8" w:rsidRPr="00560ADA">
        <w:rPr>
          <w:rFonts w:ascii="David" w:hAnsi="David"/>
          <w:rtl/>
        </w:rPr>
        <w:t xml:space="preserve">-3, </w:t>
      </w:r>
      <w:r w:rsidRPr="00560ADA">
        <w:rPr>
          <w:rFonts w:ascii="David" w:hAnsi="David"/>
          <w:rtl/>
        </w:rPr>
        <w:t xml:space="preserve">רשאי המזמין על פי שיקול דעתו לזמן מציעים נוספים. </w:t>
      </w:r>
    </w:p>
    <w:p w:rsidR="00D771C6" w:rsidRPr="00560ADA" w:rsidRDefault="00176F6E" w:rsidP="00EC0E54">
      <w:pPr>
        <w:pStyle w:val="3-2"/>
        <w:numPr>
          <w:ilvl w:val="2"/>
          <w:numId w:val="71"/>
        </w:numPr>
        <w:ind w:left="1334" w:hanging="851"/>
        <w:outlineLvl w:val="9"/>
        <w:rPr>
          <w:rFonts w:ascii="David" w:hAnsi="David"/>
        </w:rPr>
      </w:pPr>
      <w:r w:rsidRPr="00560ADA">
        <w:rPr>
          <w:rFonts w:ascii="David" w:hAnsi="David"/>
          <w:rtl/>
        </w:rPr>
        <w:t>היה וכמות ההצעות ש</w:t>
      </w:r>
      <w:r w:rsidR="00D771C6" w:rsidRPr="00560ADA">
        <w:rPr>
          <w:rFonts w:ascii="David" w:hAnsi="David"/>
          <w:rtl/>
        </w:rPr>
        <w:t xml:space="preserve">קיבלו ציון </w:t>
      </w:r>
      <w:r w:rsidRPr="00560ADA">
        <w:rPr>
          <w:rFonts w:ascii="David" w:hAnsi="David"/>
          <w:rtl/>
        </w:rPr>
        <w:t>ה</w:t>
      </w:r>
      <w:r w:rsidR="00D771C6" w:rsidRPr="00560ADA">
        <w:rPr>
          <w:rFonts w:ascii="David" w:hAnsi="David"/>
          <w:rtl/>
        </w:rPr>
        <w:t>גבוה מהציון המזערי</w:t>
      </w:r>
      <w:r w:rsidRPr="00560ADA">
        <w:rPr>
          <w:rFonts w:ascii="David" w:hAnsi="David"/>
          <w:rtl/>
        </w:rPr>
        <w:t xml:space="preserve"> הוא נמוך מ-3,</w:t>
      </w:r>
      <w:r w:rsidR="00687229" w:rsidRPr="00560ADA">
        <w:rPr>
          <w:rFonts w:ascii="David" w:hAnsi="David"/>
          <w:rtl/>
        </w:rPr>
        <w:t xml:space="preserve"> רשאי המ</w:t>
      </w:r>
      <w:r w:rsidRPr="00560ADA">
        <w:rPr>
          <w:rFonts w:ascii="David" w:hAnsi="David"/>
          <w:rtl/>
        </w:rPr>
        <w:t>זמין,</w:t>
      </w:r>
      <w:r w:rsidR="00687229" w:rsidRPr="00560ADA">
        <w:rPr>
          <w:rFonts w:ascii="David" w:hAnsi="David"/>
          <w:rtl/>
        </w:rPr>
        <w:t xml:space="preserve"> על פי שיקול דעתו</w:t>
      </w:r>
      <w:r w:rsidRPr="00560ADA">
        <w:rPr>
          <w:rFonts w:ascii="David" w:hAnsi="David"/>
          <w:rtl/>
        </w:rPr>
        <w:t>,</w:t>
      </w:r>
      <w:r w:rsidR="00687229" w:rsidRPr="00560ADA">
        <w:rPr>
          <w:rFonts w:ascii="David" w:hAnsi="David"/>
          <w:rtl/>
        </w:rPr>
        <w:t xml:space="preserve"> להע</w:t>
      </w:r>
      <w:r w:rsidRPr="00560ADA">
        <w:rPr>
          <w:rFonts w:ascii="David" w:hAnsi="David"/>
          <w:rtl/>
        </w:rPr>
        <w:t>ביר</w:t>
      </w:r>
      <w:r w:rsidR="00687229" w:rsidRPr="00560ADA">
        <w:rPr>
          <w:rFonts w:ascii="David" w:hAnsi="David"/>
          <w:rtl/>
        </w:rPr>
        <w:t xml:space="preserve"> את 3 ההצעות עם ציון האיכות הגבוה ביותר</w:t>
      </w:r>
      <w:r w:rsidRPr="00560ADA">
        <w:rPr>
          <w:rFonts w:ascii="David" w:hAnsi="David"/>
          <w:rtl/>
        </w:rPr>
        <w:t xml:space="preserve"> לשלב בדיקת הצעת המחיר</w:t>
      </w:r>
      <w:r w:rsidR="00687229" w:rsidRPr="00560ADA">
        <w:rPr>
          <w:rFonts w:ascii="David" w:hAnsi="David"/>
          <w:rtl/>
        </w:rPr>
        <w:t>, גם אם ציון האיכות שלהן נמוך מן האמור.</w:t>
      </w:r>
    </w:p>
    <w:bookmarkEnd w:id="35"/>
    <w:p w:rsidR="00D771C6" w:rsidRPr="00560ADA" w:rsidRDefault="00D771C6" w:rsidP="00EC0E54">
      <w:pPr>
        <w:pStyle w:val="3-2"/>
        <w:outlineLvl w:val="9"/>
        <w:rPr>
          <w:rFonts w:ascii="David" w:hAnsi="David"/>
        </w:rPr>
      </w:pPr>
    </w:p>
    <w:p w:rsidR="004E465B" w:rsidRPr="004E465B" w:rsidRDefault="00C10C50" w:rsidP="004E465B">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r w:rsidRPr="00560ADA">
        <w:rPr>
          <w:rFonts w:ascii="David" w:hAnsi="David" w:cs="David"/>
          <w:rtl/>
        </w:rPr>
        <w:t>ציון</w:t>
      </w:r>
      <w:r w:rsidR="00B82DF0" w:rsidRPr="00560ADA">
        <w:rPr>
          <w:rFonts w:ascii="David" w:hAnsi="David" w:cs="David"/>
          <w:rtl/>
        </w:rPr>
        <w:t xml:space="preserve"> בגין ה</w:t>
      </w:r>
      <w:r w:rsidR="00464ACD" w:rsidRPr="00560ADA">
        <w:rPr>
          <w:rFonts w:ascii="David" w:hAnsi="David" w:cs="David"/>
          <w:rtl/>
        </w:rPr>
        <w:t>צעת המחיר</w:t>
      </w:r>
    </w:p>
    <w:p w:rsidR="00047991" w:rsidRPr="00560ADA" w:rsidRDefault="00E93DFF" w:rsidP="00EC0E54">
      <w:pPr>
        <w:pStyle w:val="3-2"/>
        <w:numPr>
          <w:ilvl w:val="2"/>
          <w:numId w:val="71"/>
        </w:numPr>
        <w:ind w:left="1334" w:hanging="851"/>
        <w:outlineLvl w:val="9"/>
        <w:rPr>
          <w:rFonts w:ascii="David" w:hAnsi="David"/>
        </w:rPr>
      </w:pPr>
      <w:r w:rsidRPr="00560ADA">
        <w:rPr>
          <w:rFonts w:ascii="David" w:hAnsi="David"/>
          <w:rtl/>
        </w:rPr>
        <w:t>ה</w:t>
      </w:r>
      <w:r w:rsidR="00047991" w:rsidRPr="00560ADA">
        <w:rPr>
          <w:rFonts w:ascii="David" w:hAnsi="David"/>
          <w:rtl/>
        </w:rPr>
        <w:t>ציון</w:t>
      </w:r>
      <w:r w:rsidRPr="00560ADA">
        <w:rPr>
          <w:rFonts w:ascii="David" w:hAnsi="David"/>
          <w:rtl/>
        </w:rPr>
        <w:t xml:space="preserve"> </w:t>
      </w:r>
      <w:bookmarkStart w:id="36" w:name="show_isNotMarkivIchut_1"/>
      <w:r w:rsidR="002621A8" w:rsidRPr="00560ADA">
        <w:rPr>
          <w:rFonts w:ascii="David" w:hAnsi="David"/>
          <w:rtl/>
        </w:rPr>
        <w:t>הסופי</w:t>
      </w:r>
      <w:bookmarkEnd w:id="36"/>
      <w:r w:rsidR="00E449F8" w:rsidRPr="00560ADA">
        <w:rPr>
          <w:rFonts w:ascii="David" w:hAnsi="David"/>
          <w:rtl/>
        </w:rPr>
        <w:t xml:space="preserve"> </w:t>
      </w:r>
      <w:r w:rsidRPr="00560ADA">
        <w:rPr>
          <w:rFonts w:ascii="David" w:hAnsi="David"/>
          <w:rtl/>
        </w:rPr>
        <w:t>בגין הצעת ה</w:t>
      </w:r>
      <w:r w:rsidR="00047991" w:rsidRPr="00560ADA">
        <w:rPr>
          <w:rFonts w:ascii="David" w:hAnsi="David"/>
          <w:rtl/>
        </w:rPr>
        <w:t>מחיר יחושב באופן הבא:</w:t>
      </w:r>
    </w:p>
    <w:p w:rsidR="00047991" w:rsidRPr="00560ADA" w:rsidRDefault="00047991" w:rsidP="00EC0E54">
      <w:pPr>
        <w:spacing w:line="360" w:lineRule="auto"/>
        <w:jc w:val="both"/>
        <w:rPr>
          <w:rFonts w:ascii="David" w:hAnsi="David" w:cs="David"/>
          <w:rtl/>
        </w:rPr>
      </w:pPr>
    </w:p>
    <w:p w:rsidR="00047991" w:rsidRPr="00560ADA" w:rsidRDefault="00047991" w:rsidP="00EC0E54">
      <w:pPr>
        <w:spacing w:line="360" w:lineRule="auto"/>
        <w:jc w:val="center"/>
        <w:rPr>
          <w:rFonts w:ascii="David" w:hAnsi="David" w:cs="David"/>
          <w:rtl/>
        </w:rPr>
      </w:pPr>
      <w:bookmarkStart w:id="37" w:name="show_TziunMehir1"/>
      <w:r w:rsidRPr="00560ADA">
        <w:rPr>
          <w:rFonts w:ascii="David" w:hAnsi="David" w:cs="David"/>
          <w:rtl/>
        </w:rPr>
        <w:t xml:space="preserve">                      </w:t>
      </w:r>
      <w:r w:rsidR="000058C9">
        <w:rPr>
          <w:rFonts w:ascii="David" w:hAnsi="David" w:cs="David" w:hint="cs"/>
          <w:rtl/>
        </w:rPr>
        <w:t xml:space="preserve">       </w:t>
      </w:r>
      <w:r w:rsidRPr="00560ADA">
        <w:rPr>
          <w:rFonts w:ascii="David" w:hAnsi="David" w:cs="David"/>
          <w:rtl/>
        </w:rPr>
        <w:t>סכום ההצעה הנמוכה ביותר</w:t>
      </w:r>
    </w:p>
    <w:p w:rsidR="00047991" w:rsidRPr="00560ADA" w:rsidRDefault="00047991" w:rsidP="000058C9">
      <w:pPr>
        <w:spacing w:line="360" w:lineRule="auto"/>
        <w:ind w:left="927"/>
        <w:jc w:val="both"/>
        <w:rPr>
          <w:rFonts w:ascii="David" w:hAnsi="David" w:cs="David"/>
          <w:rtl/>
        </w:rPr>
      </w:pPr>
      <w:r w:rsidRPr="00560ADA">
        <w:rPr>
          <w:rFonts w:ascii="David" w:hAnsi="David" w:cs="David"/>
          <w:rtl/>
        </w:rPr>
        <w:t>ציון המחיר</w:t>
      </w:r>
      <w:r w:rsidRPr="00560ADA">
        <w:rPr>
          <w:rFonts w:ascii="David" w:hAnsi="David" w:cs="David"/>
          <w:rtl/>
        </w:rPr>
        <w:tab/>
      </w:r>
      <w:r w:rsidRPr="00560ADA">
        <w:rPr>
          <w:rFonts w:ascii="David" w:hAnsi="David" w:cs="David"/>
          <w:rtl/>
        </w:rPr>
        <w:tab/>
        <w:t xml:space="preserve">  = </w:t>
      </w:r>
      <w:r w:rsidR="000058C9">
        <w:rPr>
          <w:rFonts w:ascii="David" w:hAnsi="David" w:cs="David" w:hint="cs"/>
          <w:rtl/>
        </w:rPr>
        <w:t>100*</w:t>
      </w:r>
      <w:r w:rsidRPr="00560ADA">
        <w:rPr>
          <w:rFonts w:ascii="David" w:hAnsi="David" w:cs="David"/>
          <w:rtl/>
        </w:rPr>
        <w:t xml:space="preserve"> ---------------------------------    </w:t>
      </w:r>
    </w:p>
    <w:p w:rsidR="00047991" w:rsidRDefault="00047991" w:rsidP="00EC0E54">
      <w:pPr>
        <w:spacing w:line="360" w:lineRule="auto"/>
        <w:jc w:val="center"/>
        <w:rPr>
          <w:rFonts w:ascii="David" w:hAnsi="David" w:cs="David"/>
          <w:rtl/>
        </w:rPr>
      </w:pPr>
      <w:r w:rsidRPr="00560ADA">
        <w:rPr>
          <w:rFonts w:ascii="David" w:hAnsi="David" w:cs="David"/>
          <w:rtl/>
        </w:rPr>
        <w:t xml:space="preserve">                        סכום ההצעה</w:t>
      </w:r>
    </w:p>
    <w:p w:rsidR="004E465B" w:rsidRPr="00815AE4" w:rsidRDefault="004E465B" w:rsidP="00815AE4">
      <w:pPr>
        <w:pStyle w:val="af6"/>
        <w:spacing w:line="360" w:lineRule="auto"/>
        <w:ind w:left="0"/>
        <w:rPr>
          <w:rFonts w:ascii="David" w:hAnsi="David" w:cs="David"/>
          <w:rtl/>
        </w:rPr>
      </w:pPr>
    </w:p>
    <w:p w:rsidR="004E465B" w:rsidRDefault="00A422F9" w:rsidP="00815AE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r>
        <w:rPr>
          <w:rFonts w:ascii="David" w:hAnsi="David" w:cs="David" w:hint="cs"/>
          <w:rtl/>
        </w:rPr>
        <w:t>ציון משולב עבור איכות ומחיר</w:t>
      </w:r>
    </w:p>
    <w:p w:rsidR="00A422F9" w:rsidRPr="00815AE4" w:rsidRDefault="00A422F9" w:rsidP="00815AE4">
      <w:pPr>
        <w:pStyle w:val="3-2"/>
        <w:numPr>
          <w:ilvl w:val="2"/>
          <w:numId w:val="71"/>
        </w:numPr>
        <w:ind w:left="1334" w:hanging="851"/>
        <w:outlineLvl w:val="9"/>
        <w:rPr>
          <w:rtl/>
        </w:rPr>
      </w:pPr>
      <w:r>
        <w:rPr>
          <w:rFonts w:hint="cs"/>
          <w:rtl/>
        </w:rPr>
        <w:t xml:space="preserve">הציון הסופי </w:t>
      </w:r>
      <w:r w:rsidRPr="00815AE4">
        <w:rPr>
          <w:rFonts w:ascii="David" w:hAnsi="David" w:hint="eastAsia"/>
          <w:rtl/>
        </w:rPr>
        <w:t>במשלב</w:t>
      </w:r>
      <w:r>
        <w:rPr>
          <w:rFonts w:hint="cs"/>
          <w:rtl/>
        </w:rPr>
        <w:t xml:space="preserve"> בין ציון האיכות וציון המחיר מחושב באופן הבא:</w:t>
      </w:r>
    </w:p>
    <w:p w:rsidR="00464ACD" w:rsidRPr="00560ADA" w:rsidRDefault="00A422F9" w:rsidP="00EC0E54">
      <w:pPr>
        <w:pStyle w:val="10"/>
        <w:keepNext/>
        <w:pageBreakBefore/>
        <w:widowControl/>
        <w:numPr>
          <w:ilvl w:val="0"/>
          <w:numId w:val="71"/>
        </w:numPr>
        <w:tabs>
          <w:tab w:val="left" w:pos="283"/>
        </w:tabs>
        <w:spacing w:after="120" w:line="360" w:lineRule="auto"/>
        <w:jc w:val="center"/>
        <w:rPr>
          <w:rFonts w:ascii="David" w:hAnsi="David" w:cs="David"/>
        </w:rPr>
      </w:pPr>
      <w:r>
        <w:rPr>
          <w:rFonts w:ascii="David" w:hAnsi="David" w:cs="David" w:hint="cs"/>
          <w:rtl/>
        </w:rPr>
        <w:lastRenderedPageBreak/>
        <w:t>ציון משולב= ציון איכות*60%+ציון מחיר*40%</w:t>
      </w:r>
      <w:bookmarkEnd w:id="37"/>
      <w:r w:rsidR="004C5A0E" w:rsidRPr="00560ADA" w:rsidDel="004C5A0E">
        <w:rPr>
          <w:sz w:val="24"/>
          <w:szCs w:val="24"/>
          <w:rtl/>
        </w:rPr>
        <w:t xml:space="preserve"> </w:t>
      </w:r>
      <w:bookmarkStart w:id="38" w:name="_Toc534545130"/>
      <w:r w:rsidR="00464ACD" w:rsidRPr="00560ADA">
        <w:rPr>
          <w:rFonts w:ascii="David" w:hAnsi="David" w:cs="David"/>
          <w:rtl/>
        </w:rPr>
        <w:t>בחירת זוכה</w:t>
      </w:r>
      <w:bookmarkEnd w:id="38"/>
    </w:p>
    <w:p w:rsidR="00B41858" w:rsidRPr="00560ADA" w:rsidRDefault="00B41858"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r w:rsidRPr="00560ADA">
        <w:rPr>
          <w:rFonts w:ascii="David" w:hAnsi="David" w:cs="David"/>
          <w:rtl/>
        </w:rPr>
        <w:t xml:space="preserve">דירוג ההצעות </w:t>
      </w:r>
    </w:p>
    <w:p w:rsidR="00327C31" w:rsidRPr="00560ADA" w:rsidRDefault="00B41858" w:rsidP="00EC0E54">
      <w:pPr>
        <w:pStyle w:val="3-2"/>
        <w:numPr>
          <w:ilvl w:val="2"/>
          <w:numId w:val="71"/>
        </w:numPr>
        <w:ind w:left="1334" w:hanging="851"/>
        <w:outlineLvl w:val="9"/>
        <w:rPr>
          <w:rFonts w:ascii="David" w:hAnsi="David"/>
        </w:rPr>
      </w:pPr>
      <w:r w:rsidRPr="00560ADA">
        <w:rPr>
          <w:rFonts w:ascii="David" w:hAnsi="David"/>
          <w:rtl/>
        </w:rPr>
        <w:t>ההצעות ידורגו בהתאם לציון הסופי</w:t>
      </w:r>
      <w:r w:rsidR="005A1EF9" w:rsidRPr="00560ADA">
        <w:rPr>
          <w:rFonts w:ascii="David" w:hAnsi="David"/>
          <w:rtl/>
        </w:rPr>
        <w:t xml:space="preserve"> שיק</w:t>
      </w:r>
      <w:r w:rsidRPr="00560ADA">
        <w:rPr>
          <w:rFonts w:ascii="David" w:hAnsi="David"/>
          <w:rtl/>
        </w:rPr>
        <w:t>בלו, כאשר ההצעה בעלת הציון הגבוה ביותר תדורג ראשונה</w:t>
      </w:r>
      <w:r w:rsidR="00B56758" w:rsidRPr="00560ADA">
        <w:rPr>
          <w:rFonts w:ascii="David" w:hAnsi="David"/>
          <w:rtl/>
        </w:rPr>
        <w:t>, לאחר</w:t>
      </w:r>
      <w:r w:rsidR="00CC6A33" w:rsidRPr="00560ADA">
        <w:rPr>
          <w:rFonts w:ascii="David" w:hAnsi="David"/>
          <w:rtl/>
        </w:rPr>
        <w:t>י</w:t>
      </w:r>
      <w:r w:rsidR="00B56758" w:rsidRPr="00560ADA">
        <w:rPr>
          <w:rFonts w:ascii="David" w:hAnsi="David"/>
          <w:rtl/>
        </w:rPr>
        <w:t>ה ההצעה עם הניקוד השני בטיבו, וכן הלאה</w:t>
      </w:r>
      <w:r w:rsidR="00125AFD" w:rsidRPr="00560ADA">
        <w:rPr>
          <w:rFonts w:ascii="David" w:hAnsi="David"/>
          <w:rtl/>
        </w:rPr>
        <w:t>.</w:t>
      </w:r>
    </w:p>
    <w:p w:rsidR="00125AFD" w:rsidRPr="00560ADA" w:rsidRDefault="00327C31" w:rsidP="00EC0E54">
      <w:pPr>
        <w:pStyle w:val="3-2"/>
        <w:numPr>
          <w:ilvl w:val="2"/>
          <w:numId w:val="71"/>
        </w:numPr>
        <w:ind w:left="1334" w:hanging="851"/>
        <w:outlineLvl w:val="9"/>
        <w:rPr>
          <w:rFonts w:ascii="David" w:hAnsi="David"/>
        </w:rPr>
      </w:pPr>
      <w:r w:rsidRPr="00560ADA">
        <w:rPr>
          <w:rFonts w:ascii="David" w:hAnsi="David"/>
          <w:rtl/>
        </w:rPr>
        <w:t xml:space="preserve">בשלב זה </w:t>
      </w:r>
      <w:r w:rsidR="001B092F" w:rsidRPr="00560ADA">
        <w:rPr>
          <w:rFonts w:ascii="David" w:hAnsi="David"/>
          <w:rtl/>
        </w:rPr>
        <w:t>יפעל</w:t>
      </w:r>
      <w:r w:rsidRPr="00560ADA">
        <w:rPr>
          <w:rFonts w:ascii="David" w:hAnsi="David"/>
          <w:rtl/>
        </w:rPr>
        <w:t xml:space="preserve"> </w:t>
      </w:r>
      <w:r w:rsidR="00361FDC" w:rsidRPr="00560ADA">
        <w:rPr>
          <w:rFonts w:ascii="David" w:hAnsi="David"/>
          <w:rtl/>
        </w:rPr>
        <w:t>המזמין</w:t>
      </w:r>
      <w:r w:rsidRPr="00560ADA">
        <w:rPr>
          <w:rFonts w:ascii="David" w:hAnsi="David"/>
          <w:rtl/>
        </w:rPr>
        <w:t xml:space="preserve"> ב</w:t>
      </w:r>
      <w:r w:rsidR="001B092F" w:rsidRPr="00560ADA">
        <w:rPr>
          <w:rFonts w:ascii="David" w:hAnsi="David"/>
          <w:rtl/>
        </w:rPr>
        <w:t>התאם ל</w:t>
      </w:r>
      <w:r w:rsidRPr="00560ADA">
        <w:rPr>
          <w:rFonts w:ascii="David" w:hAnsi="David"/>
          <w:rtl/>
        </w:rPr>
        <w:t>הוראות ס' 2ב ל</w:t>
      </w:r>
      <w:r w:rsidR="00A10168" w:rsidRPr="00560ADA">
        <w:rPr>
          <w:rFonts w:ascii="David" w:hAnsi="David"/>
          <w:rtl/>
        </w:rPr>
        <w:t xml:space="preserve">חוק חובת המכרזים, התשנ"ב-1992, </w:t>
      </w:r>
      <w:r w:rsidRPr="00560ADA">
        <w:rPr>
          <w:rFonts w:ascii="David" w:hAnsi="David"/>
          <w:rtl/>
        </w:rPr>
        <w:t>בדבר "עסק בשליטת אישה" כהגדרתו שם.</w:t>
      </w:r>
    </w:p>
    <w:p w:rsidR="00C23BCA" w:rsidRPr="00560ADA" w:rsidRDefault="00C23BCA" w:rsidP="00EC0E54">
      <w:pPr>
        <w:pStyle w:val="3-2"/>
        <w:numPr>
          <w:ilvl w:val="2"/>
          <w:numId w:val="71"/>
        </w:numPr>
        <w:ind w:left="1334" w:hanging="851"/>
        <w:outlineLvl w:val="9"/>
        <w:rPr>
          <w:rFonts w:ascii="David" w:hAnsi="David"/>
        </w:rPr>
      </w:pPr>
      <w:r w:rsidRPr="00560ADA">
        <w:rPr>
          <w:rFonts w:ascii="David" w:hAnsi="David"/>
          <w:rtl/>
        </w:rPr>
        <w:t xml:space="preserve">היה וקבלו שתי הצעות (או יותר) ציון זהה שהוא הציון הגבוה ביותר, </w:t>
      </w:r>
      <w:bookmarkStart w:id="39" w:name="show_isMarkivIchut_3"/>
      <w:r w:rsidR="00BB5D6A" w:rsidRPr="00560ADA">
        <w:rPr>
          <w:rFonts w:ascii="David" w:hAnsi="David"/>
          <w:rtl/>
        </w:rPr>
        <w:t>ההצעה בעלת ציון האיכות הגבוה ביותר תדורג ראשונה. במידה וציון האיכות של ההצעות זהה,</w:t>
      </w:r>
      <w:bookmarkEnd w:id="39"/>
      <w:r w:rsidR="00BB5D6A" w:rsidRPr="00560ADA">
        <w:rPr>
          <w:rFonts w:ascii="David" w:hAnsi="David"/>
          <w:rtl/>
        </w:rPr>
        <w:t xml:space="preserve"> </w:t>
      </w:r>
      <w:r w:rsidRPr="00560ADA">
        <w:rPr>
          <w:rFonts w:ascii="David" w:hAnsi="David"/>
          <w:rtl/>
        </w:rPr>
        <w:t xml:space="preserve">יערך </w:t>
      </w:r>
      <w:r w:rsidR="008B77D1" w:rsidRPr="00560ADA">
        <w:rPr>
          <w:rFonts w:ascii="David" w:hAnsi="David"/>
          <w:rtl/>
        </w:rPr>
        <w:t xml:space="preserve">ביניהם </w:t>
      </w:r>
      <w:r w:rsidR="00176F6E" w:rsidRPr="00560ADA">
        <w:rPr>
          <w:rFonts w:ascii="David" w:hAnsi="David"/>
          <w:rtl/>
        </w:rPr>
        <w:t>תיחור נוסף</w:t>
      </w:r>
      <w:r w:rsidR="008B77D1" w:rsidRPr="00560ADA">
        <w:rPr>
          <w:rFonts w:ascii="David" w:hAnsi="David"/>
          <w:rtl/>
        </w:rPr>
        <w:t xml:space="preserve"> או לחילופין </w:t>
      </w:r>
      <w:r w:rsidRPr="00560ADA">
        <w:rPr>
          <w:rFonts w:ascii="David" w:hAnsi="David"/>
          <w:rtl/>
        </w:rPr>
        <w:t>הגרלה לקבוע את דירוגן</w:t>
      </w:r>
      <w:r w:rsidR="008B77D1" w:rsidRPr="00560ADA">
        <w:rPr>
          <w:rFonts w:ascii="David" w:hAnsi="David"/>
          <w:rtl/>
        </w:rPr>
        <w:t>, בהתאם לשיקול דעת המזמין</w:t>
      </w:r>
      <w:r w:rsidRPr="00560ADA">
        <w:rPr>
          <w:rFonts w:ascii="David" w:hAnsi="David"/>
          <w:rtl/>
        </w:rPr>
        <w:t xml:space="preserve">.  </w:t>
      </w:r>
    </w:p>
    <w:p w:rsidR="006750B1" w:rsidRPr="00560ADA" w:rsidRDefault="006750B1" w:rsidP="00EC0E54">
      <w:pPr>
        <w:pStyle w:val="3-2"/>
        <w:ind w:firstLine="0"/>
        <w:outlineLvl w:val="9"/>
        <w:rPr>
          <w:rFonts w:ascii="David" w:hAnsi="David"/>
          <w:rtl/>
        </w:rPr>
      </w:pPr>
      <w:bookmarkStart w:id="40" w:name="_Toc407797382"/>
    </w:p>
    <w:p w:rsidR="00B41858" w:rsidRPr="00560ADA" w:rsidRDefault="00B41858"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r w:rsidRPr="00560ADA">
        <w:rPr>
          <w:rFonts w:ascii="David" w:hAnsi="David" w:cs="David"/>
          <w:rtl/>
        </w:rPr>
        <w:t xml:space="preserve">בחירת </w:t>
      </w:r>
      <w:bookmarkEnd w:id="40"/>
      <w:r w:rsidR="001B092F" w:rsidRPr="00560ADA">
        <w:rPr>
          <w:rFonts w:ascii="David" w:hAnsi="David" w:cs="David"/>
          <w:rtl/>
        </w:rPr>
        <w:t>זוכה</w:t>
      </w:r>
      <w:r w:rsidR="008669C4" w:rsidRPr="00560ADA">
        <w:rPr>
          <w:rFonts w:ascii="David" w:hAnsi="David" w:cs="David"/>
          <w:rtl/>
        </w:rPr>
        <w:t xml:space="preserve"> </w:t>
      </w:r>
    </w:p>
    <w:p w:rsidR="00B41858" w:rsidRPr="00560ADA" w:rsidRDefault="006750B1" w:rsidP="00EC0E54">
      <w:pPr>
        <w:pStyle w:val="3-2"/>
        <w:numPr>
          <w:ilvl w:val="2"/>
          <w:numId w:val="71"/>
        </w:numPr>
        <w:ind w:left="1334" w:hanging="851"/>
        <w:outlineLvl w:val="9"/>
        <w:rPr>
          <w:rFonts w:ascii="David" w:hAnsi="David"/>
        </w:rPr>
      </w:pPr>
      <w:bookmarkStart w:id="41" w:name="hidden_numZohim_3"/>
      <w:r w:rsidRPr="00560ADA">
        <w:rPr>
          <w:rFonts w:ascii="David" w:hAnsi="David"/>
          <w:rtl/>
        </w:rPr>
        <w:t xml:space="preserve">בתום ההליכים המתוארים לעיל, </w:t>
      </w:r>
      <w:r w:rsidR="00361FDC" w:rsidRPr="00560ADA">
        <w:rPr>
          <w:rFonts w:ascii="David" w:hAnsi="David"/>
          <w:rtl/>
        </w:rPr>
        <w:t>המזמין</w:t>
      </w:r>
      <w:r w:rsidR="00B56758" w:rsidRPr="00560ADA">
        <w:rPr>
          <w:rFonts w:ascii="David" w:hAnsi="David"/>
          <w:rtl/>
        </w:rPr>
        <w:t xml:space="preserve"> י</w:t>
      </w:r>
      <w:r w:rsidR="00B41858" w:rsidRPr="00560ADA">
        <w:rPr>
          <w:rFonts w:ascii="David" w:hAnsi="David"/>
          <w:rtl/>
        </w:rPr>
        <w:t>כריז על המציע שהצע</w:t>
      </w:r>
      <w:r w:rsidR="00516E44" w:rsidRPr="00560ADA">
        <w:rPr>
          <w:rFonts w:ascii="David" w:hAnsi="David"/>
          <w:rtl/>
        </w:rPr>
        <w:t>תו דורגה ראשונה</w:t>
      </w:r>
      <w:r w:rsidR="00B41858" w:rsidRPr="00560ADA">
        <w:rPr>
          <w:rFonts w:ascii="David" w:hAnsi="David"/>
          <w:rtl/>
        </w:rPr>
        <w:t xml:space="preserve">, </w:t>
      </w:r>
      <w:r w:rsidR="002171FC" w:rsidRPr="00560ADA">
        <w:rPr>
          <w:rFonts w:ascii="David" w:hAnsi="David"/>
          <w:rtl/>
        </w:rPr>
        <w:t>כזוכה במכרז, בכפוף לביצוע הפעולות המפורטת להלן</w:t>
      </w:r>
      <w:r w:rsidR="00B41858" w:rsidRPr="00560ADA">
        <w:rPr>
          <w:rFonts w:ascii="David" w:hAnsi="David"/>
          <w:rtl/>
        </w:rPr>
        <w:t xml:space="preserve"> ("</w:t>
      </w:r>
      <w:r w:rsidR="002171FC" w:rsidRPr="00560ADA">
        <w:rPr>
          <w:rFonts w:ascii="David" w:hAnsi="David"/>
          <w:b/>
          <w:bCs/>
          <w:rtl/>
        </w:rPr>
        <w:t>זוכה</w:t>
      </w:r>
      <w:r w:rsidR="00B41858" w:rsidRPr="00560ADA">
        <w:rPr>
          <w:rFonts w:ascii="David" w:hAnsi="David"/>
          <w:rtl/>
        </w:rPr>
        <w:t>")</w:t>
      </w:r>
      <w:r w:rsidR="00D6425E" w:rsidRPr="00560ADA">
        <w:rPr>
          <w:rFonts w:ascii="David" w:hAnsi="David"/>
          <w:rtl/>
        </w:rPr>
        <w:t>, וכן תודיע למציעים האחרים על ה</w:t>
      </w:r>
      <w:r w:rsidR="00AB2EE8">
        <w:rPr>
          <w:rFonts w:ascii="David" w:hAnsi="David"/>
          <w:rtl/>
        </w:rPr>
        <w:t>אכרזה</w:t>
      </w:r>
      <w:r w:rsidR="00D6425E" w:rsidRPr="00560ADA">
        <w:rPr>
          <w:rFonts w:ascii="David" w:hAnsi="David"/>
          <w:rtl/>
        </w:rPr>
        <w:t>כאמור</w:t>
      </w:r>
      <w:r w:rsidR="00B41858" w:rsidRPr="00560ADA">
        <w:rPr>
          <w:rFonts w:ascii="David" w:hAnsi="David"/>
          <w:rtl/>
        </w:rPr>
        <w:t xml:space="preserve">. </w:t>
      </w:r>
      <w:bookmarkEnd w:id="41"/>
    </w:p>
    <w:p w:rsidR="001A7586" w:rsidRPr="00560ADA" w:rsidRDefault="001A7586" w:rsidP="00EC0E54">
      <w:pPr>
        <w:pStyle w:val="3-2"/>
        <w:numPr>
          <w:ilvl w:val="2"/>
          <w:numId w:val="71"/>
        </w:numPr>
        <w:ind w:left="1334" w:hanging="851"/>
        <w:outlineLvl w:val="9"/>
        <w:rPr>
          <w:rFonts w:ascii="David" w:hAnsi="David"/>
        </w:rPr>
      </w:pPr>
      <w:bookmarkStart w:id="42" w:name="show_numZohim_3"/>
      <w:bookmarkStart w:id="43" w:name="_Ref383949155"/>
      <w:bookmarkStart w:id="44" w:name="_Toc407797384"/>
      <w:r w:rsidRPr="00560ADA">
        <w:rPr>
          <w:rFonts w:ascii="David" w:hAnsi="David"/>
          <w:rtl/>
        </w:rPr>
        <w:t>בתום ההליכים המתוארים לעיל, המזמין יכריז על כל אחד מ-</w:t>
      </w:r>
      <w:r w:rsidR="00E449F8" w:rsidRPr="00560ADA">
        <w:rPr>
          <w:rFonts w:ascii="David" w:hAnsi="David"/>
          <w:rtl/>
        </w:rPr>
        <w:t xml:space="preserve">2 </w:t>
      </w:r>
      <w:r w:rsidRPr="00560ADA">
        <w:rPr>
          <w:rFonts w:ascii="David" w:hAnsi="David"/>
          <w:rtl/>
        </w:rPr>
        <w:t>המציעים שהצעתם דורגה במקום הגבוה ביותר כ</w:t>
      </w:r>
      <w:r w:rsidR="002171FC" w:rsidRPr="00560ADA">
        <w:rPr>
          <w:rFonts w:ascii="David" w:hAnsi="David"/>
          <w:rtl/>
        </w:rPr>
        <w:t>זוכה במכרז, בכפוף לביצוע הפעולות המפורטת להלן ("</w:t>
      </w:r>
      <w:r w:rsidR="002171FC" w:rsidRPr="00560ADA">
        <w:rPr>
          <w:rFonts w:ascii="David" w:hAnsi="David"/>
          <w:b/>
          <w:bCs/>
          <w:rtl/>
        </w:rPr>
        <w:t>זוכה</w:t>
      </w:r>
      <w:r w:rsidR="002171FC" w:rsidRPr="00560ADA">
        <w:rPr>
          <w:rFonts w:ascii="David" w:hAnsi="David"/>
          <w:rtl/>
        </w:rPr>
        <w:t>")</w:t>
      </w:r>
      <w:r w:rsidR="00D6425E" w:rsidRPr="00560ADA">
        <w:rPr>
          <w:rFonts w:ascii="David" w:hAnsi="David"/>
          <w:rtl/>
        </w:rPr>
        <w:t>, וכן תודיע למציעים האחרים על ה</w:t>
      </w:r>
      <w:r w:rsidR="00AB2EE8">
        <w:rPr>
          <w:rFonts w:ascii="David" w:hAnsi="David"/>
          <w:rtl/>
        </w:rPr>
        <w:t>אכרזה</w:t>
      </w:r>
      <w:r w:rsidR="00D6425E" w:rsidRPr="00560ADA">
        <w:rPr>
          <w:rFonts w:ascii="David" w:hAnsi="David"/>
          <w:rtl/>
        </w:rPr>
        <w:t>כאמור</w:t>
      </w:r>
      <w:r w:rsidRPr="00560ADA">
        <w:rPr>
          <w:rFonts w:ascii="David" w:hAnsi="David"/>
          <w:rtl/>
        </w:rPr>
        <w:t>.</w:t>
      </w:r>
      <w:r w:rsidR="00507F4C" w:rsidRPr="00560ADA">
        <w:rPr>
          <w:rFonts w:ascii="David" w:hAnsi="David"/>
          <w:rtl/>
        </w:rPr>
        <w:t xml:space="preserve"> במידה ובשלב זה נותרו פחות מ-</w:t>
      </w:r>
      <w:r w:rsidR="00E449F8" w:rsidRPr="00560ADA">
        <w:rPr>
          <w:rFonts w:ascii="David" w:hAnsi="David"/>
          <w:rtl/>
        </w:rPr>
        <w:t xml:space="preserve">2 </w:t>
      </w:r>
      <w:r w:rsidR="00507F4C" w:rsidRPr="00560ADA">
        <w:rPr>
          <w:rFonts w:ascii="David" w:hAnsi="David"/>
          <w:rtl/>
        </w:rPr>
        <w:t>מציעים במכ</w:t>
      </w:r>
      <w:r w:rsidR="007C3B87" w:rsidRPr="00560ADA">
        <w:rPr>
          <w:rFonts w:ascii="David" w:hAnsi="David"/>
          <w:rtl/>
        </w:rPr>
        <w:t xml:space="preserve">רז, יוכל </w:t>
      </w:r>
      <w:r w:rsidR="008B77D1" w:rsidRPr="00560ADA">
        <w:rPr>
          <w:rFonts w:ascii="David" w:hAnsi="David"/>
          <w:rtl/>
        </w:rPr>
        <w:t>המזמין</w:t>
      </w:r>
      <w:r w:rsidR="007C3B87" w:rsidRPr="00560ADA">
        <w:rPr>
          <w:rFonts w:ascii="David" w:hAnsi="David"/>
          <w:rtl/>
        </w:rPr>
        <w:t xml:space="preserve"> להכריז על כל אחד מהמציעים שנותרו כ</w:t>
      </w:r>
      <w:r w:rsidR="005A5E72" w:rsidRPr="00560ADA">
        <w:rPr>
          <w:rFonts w:ascii="David" w:hAnsi="David"/>
          <w:rtl/>
        </w:rPr>
        <w:t>זוכה במכרז</w:t>
      </w:r>
      <w:r w:rsidR="007C3B87" w:rsidRPr="00560ADA">
        <w:rPr>
          <w:rFonts w:ascii="David" w:hAnsi="David"/>
          <w:rtl/>
        </w:rPr>
        <w:t xml:space="preserve">, או לחילופין לבטל את המכרז, ולצאת למכרז חדש במקומו. </w:t>
      </w:r>
      <w:r w:rsidR="00507F4C" w:rsidRPr="00560ADA">
        <w:rPr>
          <w:rFonts w:ascii="David" w:hAnsi="David"/>
          <w:rtl/>
        </w:rPr>
        <w:t xml:space="preserve">  </w:t>
      </w:r>
      <w:r w:rsidRPr="00560ADA">
        <w:rPr>
          <w:rFonts w:ascii="David" w:hAnsi="David"/>
          <w:rtl/>
        </w:rPr>
        <w:t xml:space="preserve"> </w:t>
      </w:r>
    </w:p>
    <w:bookmarkEnd w:id="42"/>
    <w:p w:rsidR="001754C3" w:rsidRPr="00560ADA" w:rsidRDefault="001754C3" w:rsidP="00EC0E54">
      <w:pPr>
        <w:pStyle w:val="3-2"/>
        <w:numPr>
          <w:ilvl w:val="2"/>
          <w:numId w:val="71"/>
        </w:numPr>
        <w:ind w:left="1334" w:hanging="851"/>
        <w:outlineLvl w:val="9"/>
        <w:rPr>
          <w:rFonts w:ascii="David" w:hAnsi="David"/>
        </w:rPr>
      </w:pPr>
      <w:r w:rsidRPr="00560ADA">
        <w:rPr>
          <w:rFonts w:ascii="David" w:hAnsi="David"/>
          <w:rtl/>
        </w:rPr>
        <w:t>המזמין יהיה רשאי לבחור במציע אשר הצעתו דורגה במקום השני, ולאחר מכן את זה שהצעתו דורגה במקום השלישי וכן הלאה, ככשיר ראשון, שני ואילך ("</w:t>
      </w:r>
      <w:r w:rsidRPr="00560ADA">
        <w:rPr>
          <w:rFonts w:ascii="David" w:hAnsi="David"/>
          <w:b/>
          <w:bCs/>
          <w:rtl/>
        </w:rPr>
        <w:t>הכשיר</w:t>
      </w:r>
      <w:r w:rsidRPr="00560ADA">
        <w:rPr>
          <w:rFonts w:ascii="David" w:hAnsi="David"/>
          <w:rtl/>
        </w:rPr>
        <w:t>").</w:t>
      </w:r>
      <w:r w:rsidR="009D668F" w:rsidRPr="00560ADA">
        <w:rPr>
          <w:rFonts w:ascii="David" w:hAnsi="David"/>
          <w:rtl/>
        </w:rPr>
        <w:t xml:space="preserve"> יובהר כי בעת פרסום המכרז כוונת המשרד הנה להתקשר </w:t>
      </w:r>
      <w:r w:rsidR="009D668F" w:rsidRPr="00560ADA">
        <w:rPr>
          <w:rFonts w:ascii="David" w:hAnsi="David"/>
          <w:b/>
          <w:bCs/>
          <w:rtl/>
        </w:rPr>
        <w:t>דה פקטו עם זוכה אחד בלבד.</w:t>
      </w:r>
      <w:r w:rsidR="009D668F" w:rsidRPr="00560ADA">
        <w:rPr>
          <w:rFonts w:ascii="David" w:hAnsi="David"/>
          <w:rtl/>
        </w:rPr>
        <w:t xml:space="preserve"> </w:t>
      </w:r>
    </w:p>
    <w:p w:rsidR="001754C3" w:rsidRPr="00560ADA" w:rsidRDefault="001754C3" w:rsidP="00EC0E54">
      <w:pPr>
        <w:pStyle w:val="3-2"/>
        <w:numPr>
          <w:ilvl w:val="2"/>
          <w:numId w:val="71"/>
        </w:numPr>
        <w:ind w:left="1334" w:hanging="851"/>
        <w:outlineLvl w:val="9"/>
        <w:rPr>
          <w:rFonts w:ascii="David" w:hAnsi="David"/>
        </w:rPr>
      </w:pPr>
      <w:bookmarkStart w:id="45" w:name="_Ref383951818"/>
      <w:bookmarkStart w:id="46" w:name="_Toc407797385"/>
      <w:bookmarkStart w:id="47" w:name="_Ref514747732"/>
      <w:r w:rsidRPr="00560ADA">
        <w:rPr>
          <w:rFonts w:ascii="David" w:hAnsi="David"/>
          <w:rtl/>
        </w:rPr>
        <w:t>במידה ותבוטל זכייתו של זוכה במכרז מכל סיבה שהיא בתקופה שעד תום שנה מיום בחירתו כ</w:t>
      </w:r>
      <w:r w:rsidR="002B62A3" w:rsidRPr="00560ADA">
        <w:rPr>
          <w:rFonts w:ascii="David" w:hAnsi="David"/>
          <w:rtl/>
        </w:rPr>
        <w:t>כזוכה</w:t>
      </w:r>
      <w:r w:rsidRPr="00560ADA">
        <w:rPr>
          <w:rFonts w:ascii="David" w:hAnsi="David"/>
          <w:rtl/>
        </w:rPr>
        <w:t>, רשאי המזמין להכריז על הכשיר הבא אחריו כזוכה בכפוף לעמידה בדרישות המנויות ל</w:t>
      </w:r>
      <w:r w:rsidR="005A5E72" w:rsidRPr="00560ADA">
        <w:rPr>
          <w:rFonts w:ascii="David" w:hAnsi="David"/>
          <w:rtl/>
        </w:rPr>
        <w:t>הלן</w:t>
      </w:r>
      <w:r w:rsidRPr="00560ADA">
        <w:rPr>
          <w:rFonts w:ascii="David" w:hAnsi="David"/>
          <w:rtl/>
        </w:rPr>
        <w:t xml:space="preserve">. </w:t>
      </w:r>
    </w:p>
    <w:bookmarkEnd w:id="45"/>
    <w:bookmarkEnd w:id="46"/>
    <w:bookmarkEnd w:id="47"/>
    <w:p w:rsidR="001754C3" w:rsidRPr="00560ADA" w:rsidRDefault="001754C3"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r w:rsidRPr="00560ADA">
        <w:rPr>
          <w:rFonts w:ascii="David" w:hAnsi="David" w:cs="David"/>
          <w:rtl/>
        </w:rPr>
        <w:lastRenderedPageBreak/>
        <w:t xml:space="preserve">פעולות לביצוע על ידי </w:t>
      </w:r>
      <w:r w:rsidR="000977D6" w:rsidRPr="00560ADA">
        <w:rPr>
          <w:rFonts w:ascii="David" w:hAnsi="David" w:cs="David"/>
          <w:rtl/>
        </w:rPr>
        <w:t>הזוכה</w:t>
      </w:r>
      <w:r w:rsidRPr="00560ADA">
        <w:rPr>
          <w:rFonts w:ascii="David" w:hAnsi="David" w:cs="David"/>
          <w:rtl/>
        </w:rPr>
        <w:t xml:space="preserve"> </w:t>
      </w:r>
    </w:p>
    <w:p w:rsidR="00B56758" w:rsidRPr="00560ADA" w:rsidRDefault="00B56758" w:rsidP="00EC0E54">
      <w:pPr>
        <w:pStyle w:val="3-2"/>
        <w:numPr>
          <w:ilvl w:val="2"/>
          <w:numId w:val="71"/>
        </w:numPr>
        <w:ind w:left="1334" w:hanging="851"/>
        <w:outlineLvl w:val="9"/>
        <w:rPr>
          <w:rFonts w:ascii="David" w:hAnsi="David"/>
        </w:rPr>
      </w:pPr>
      <w:r w:rsidRPr="00560ADA">
        <w:rPr>
          <w:rFonts w:ascii="David" w:hAnsi="David"/>
          <w:rtl/>
        </w:rPr>
        <w:t xml:space="preserve">על </w:t>
      </w:r>
      <w:r w:rsidR="000977D6" w:rsidRPr="00560ADA">
        <w:rPr>
          <w:rFonts w:ascii="David" w:hAnsi="David"/>
          <w:rtl/>
        </w:rPr>
        <w:t>הזוכה</w:t>
      </w:r>
      <w:r w:rsidRPr="00560ADA">
        <w:rPr>
          <w:rFonts w:ascii="David" w:hAnsi="David"/>
          <w:rtl/>
        </w:rPr>
        <w:t xml:space="preserve"> לבצע את הפעולות הבאות</w:t>
      </w:r>
      <w:r w:rsidR="007C3B87" w:rsidRPr="00560ADA">
        <w:rPr>
          <w:rFonts w:ascii="David" w:hAnsi="David"/>
          <w:rtl/>
        </w:rPr>
        <w:t>, בפרק זמן שיוגדר על ידי המזמין</w:t>
      </w:r>
      <w:r w:rsidRPr="00560ADA">
        <w:rPr>
          <w:rFonts w:ascii="David" w:hAnsi="David"/>
          <w:rtl/>
        </w:rPr>
        <w:t xml:space="preserve">: </w:t>
      </w:r>
    </w:p>
    <w:p w:rsidR="000977D6" w:rsidRPr="00560ADA" w:rsidRDefault="000977D6" w:rsidP="00EC0E54">
      <w:pPr>
        <w:pStyle w:val="4-2"/>
        <w:numPr>
          <w:ilvl w:val="3"/>
          <w:numId w:val="71"/>
        </w:numPr>
        <w:ind w:left="1617" w:hanging="537"/>
        <w:outlineLvl w:val="9"/>
        <w:rPr>
          <w:rFonts w:ascii="David" w:hAnsi="David"/>
        </w:rPr>
      </w:pPr>
      <w:r w:rsidRPr="00560ADA">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rsidR="00903EFB" w:rsidRPr="00560ADA" w:rsidRDefault="000977D6" w:rsidP="00EC0E54">
      <w:pPr>
        <w:pStyle w:val="4-2"/>
        <w:numPr>
          <w:ilvl w:val="3"/>
          <w:numId w:val="71"/>
        </w:numPr>
        <w:ind w:left="1617" w:hanging="537"/>
        <w:outlineLvl w:val="9"/>
        <w:rPr>
          <w:rFonts w:ascii="David" w:hAnsi="David"/>
        </w:rPr>
      </w:pPr>
      <w:r w:rsidRPr="00560ADA">
        <w:rPr>
          <w:rFonts w:ascii="David" w:hAnsi="David"/>
          <w:rtl/>
        </w:rPr>
        <w:t>לה</w:t>
      </w:r>
      <w:r w:rsidR="00903EFB" w:rsidRPr="00560ADA">
        <w:rPr>
          <w:rFonts w:ascii="David" w:hAnsi="David"/>
          <w:rtl/>
        </w:rPr>
        <w:t>גיש את הסכם ההתקשרות שב</w:t>
      </w:r>
      <w:r w:rsidR="00903EFB" w:rsidRPr="00560ADA">
        <w:rPr>
          <w:rFonts w:ascii="David" w:hAnsi="David"/>
          <w:b/>
          <w:bCs/>
          <w:rtl/>
        </w:rPr>
        <w:t>פרק ד</w:t>
      </w:r>
      <w:r w:rsidR="00903EFB" w:rsidRPr="00560ADA">
        <w:rPr>
          <w:rFonts w:ascii="David" w:hAnsi="David"/>
          <w:rtl/>
        </w:rPr>
        <w:t xml:space="preserve">, על נספחיו, כשהוא חתום על ידי מורשה החתימה של המציע וחותמת התאגיד, </w:t>
      </w:r>
      <w:r w:rsidR="00515DAC" w:rsidRPr="00560ADA">
        <w:rPr>
          <w:rFonts w:ascii="David" w:hAnsi="David"/>
          <w:rtl/>
        </w:rPr>
        <w:t xml:space="preserve">ובכלל זה </w:t>
      </w:r>
      <w:r w:rsidR="006C79AD" w:rsidRPr="00560ADA">
        <w:rPr>
          <w:rFonts w:ascii="David" w:hAnsi="David"/>
          <w:rtl/>
        </w:rPr>
        <w:t>אישור על קיום ביטוח</w:t>
      </w:r>
      <w:r w:rsidR="000C29FE" w:rsidRPr="00560ADA">
        <w:rPr>
          <w:rFonts w:ascii="David" w:hAnsi="David"/>
          <w:rtl/>
        </w:rPr>
        <w:t xml:space="preserve">, </w:t>
      </w:r>
      <w:r w:rsidR="00515DAC" w:rsidRPr="00560ADA">
        <w:rPr>
          <w:rFonts w:ascii="David" w:hAnsi="David"/>
          <w:rtl/>
        </w:rPr>
        <w:t>ו</w:t>
      </w:r>
      <w:r w:rsidR="006C79AD" w:rsidRPr="00560ADA">
        <w:rPr>
          <w:rFonts w:ascii="David" w:hAnsi="David"/>
          <w:rtl/>
        </w:rPr>
        <w:t>ערבות בנקאית לטובת ביצוע ההתקשרות ("</w:t>
      </w:r>
      <w:r w:rsidR="006C79AD" w:rsidRPr="00560ADA">
        <w:rPr>
          <w:rFonts w:ascii="David" w:hAnsi="David"/>
          <w:b/>
          <w:bCs/>
          <w:rtl/>
        </w:rPr>
        <w:t>ערבות ביצוע</w:t>
      </w:r>
      <w:r w:rsidR="006C79AD" w:rsidRPr="00560ADA">
        <w:rPr>
          <w:rFonts w:ascii="David" w:hAnsi="David"/>
          <w:rtl/>
        </w:rPr>
        <w:t>")</w:t>
      </w:r>
      <w:r w:rsidR="000C29FE" w:rsidRPr="00560ADA">
        <w:rPr>
          <w:rFonts w:ascii="David" w:hAnsi="David"/>
          <w:rtl/>
        </w:rPr>
        <w:t>,</w:t>
      </w:r>
      <w:r w:rsidR="00515DAC" w:rsidRPr="00560ADA">
        <w:rPr>
          <w:rFonts w:ascii="David" w:hAnsi="David"/>
          <w:rtl/>
        </w:rPr>
        <w:t xml:space="preserve"> </w:t>
      </w:r>
      <w:r w:rsidR="00903EFB" w:rsidRPr="00560ADA">
        <w:rPr>
          <w:rFonts w:ascii="David" w:hAnsi="David"/>
          <w:rtl/>
        </w:rPr>
        <w:t>כ</w:t>
      </w:r>
      <w:r w:rsidR="000C29FE" w:rsidRPr="00560ADA">
        <w:rPr>
          <w:rFonts w:ascii="David" w:hAnsi="David"/>
          <w:rtl/>
        </w:rPr>
        <w:t xml:space="preserve">מפורט </w:t>
      </w:r>
      <w:r w:rsidRPr="00560ADA">
        <w:rPr>
          <w:rFonts w:ascii="David" w:hAnsi="David"/>
          <w:rtl/>
        </w:rPr>
        <w:t>בהסכם.</w:t>
      </w:r>
    </w:p>
    <w:p w:rsidR="001F00A9" w:rsidRPr="00560ADA" w:rsidRDefault="00953C68" w:rsidP="00EC0E54">
      <w:pPr>
        <w:pStyle w:val="4-2"/>
        <w:numPr>
          <w:ilvl w:val="3"/>
          <w:numId w:val="71"/>
        </w:numPr>
        <w:ind w:left="1617" w:hanging="537"/>
        <w:outlineLvl w:val="9"/>
        <w:rPr>
          <w:rFonts w:ascii="David" w:hAnsi="David"/>
        </w:rPr>
      </w:pPr>
      <w:r w:rsidRPr="00560ADA">
        <w:rPr>
          <w:rFonts w:ascii="David" w:hAnsi="David"/>
          <w:rtl/>
        </w:rPr>
        <w:t>להגיש הסכם הצטרפות לפורטל הספקים המופיע בהוראת תכ"ם 7.7.1.1, (המופיע ב-</w:t>
      </w:r>
      <w:hyperlink r:id="rId18" w:history="1">
        <w:r w:rsidRPr="00560ADA">
          <w:rPr>
            <w:rStyle w:val="Hyperlink"/>
            <w:rFonts w:ascii="David" w:hAnsi="David" w:cs="David"/>
          </w:rPr>
          <w:t>https://mof.gov.il/takam/pages/horaot.aspx?k=7.7.1.1</w:t>
        </w:r>
      </w:hyperlink>
      <w:r w:rsidRPr="00560ADA">
        <w:rPr>
          <w:rFonts w:ascii="David" w:hAnsi="David"/>
          <w:rtl/>
        </w:rPr>
        <w:t>), חתום, ולבצע את כל הפעולות הנדרשות ממנו לצורך התחברות לפורטל. לחילופין ימציא אישור כספק העושה שימוש בפורטל הספקים.</w:t>
      </w:r>
    </w:p>
    <w:p w:rsidR="001A7586" w:rsidRPr="00560ADA" w:rsidRDefault="001A7586" w:rsidP="00EC0E54">
      <w:pPr>
        <w:pStyle w:val="3-2"/>
        <w:numPr>
          <w:ilvl w:val="2"/>
          <w:numId w:val="71"/>
        </w:numPr>
        <w:ind w:left="1334" w:hanging="851"/>
        <w:outlineLvl w:val="9"/>
        <w:rPr>
          <w:rFonts w:ascii="David" w:hAnsi="David"/>
        </w:rPr>
      </w:pPr>
      <w:r w:rsidRPr="00560ADA">
        <w:rPr>
          <w:rFonts w:ascii="David" w:hAnsi="David"/>
          <w:rtl/>
        </w:rPr>
        <w:t>במידה ו</w:t>
      </w:r>
      <w:r w:rsidR="00901284" w:rsidRPr="00560ADA">
        <w:rPr>
          <w:rFonts w:ascii="David" w:hAnsi="David"/>
          <w:rtl/>
        </w:rPr>
        <w:t>הזוכה</w:t>
      </w:r>
      <w:r w:rsidRPr="00560ADA">
        <w:rPr>
          <w:rFonts w:ascii="David" w:hAnsi="David"/>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w:t>
      </w:r>
      <w:r w:rsidR="005A5E72" w:rsidRPr="00560ADA">
        <w:rPr>
          <w:rFonts w:ascii="David" w:hAnsi="David"/>
          <w:rtl/>
        </w:rPr>
        <w:t>זוכה במכרז</w:t>
      </w:r>
      <w:r w:rsidRPr="00560ADA">
        <w:rPr>
          <w:rFonts w:ascii="David" w:hAnsi="David"/>
          <w:rtl/>
        </w:rPr>
        <w:t>.</w:t>
      </w:r>
      <w:r w:rsidR="00783C9D" w:rsidRPr="00560ADA">
        <w:rPr>
          <w:rFonts w:ascii="David" w:hAnsi="David"/>
          <w:rtl/>
        </w:rPr>
        <w:t xml:space="preserve"> </w:t>
      </w:r>
      <w:bookmarkStart w:id="48" w:name="hidden_isEstimation_2"/>
      <w:r w:rsidR="00783C9D" w:rsidRPr="00560ADA">
        <w:rPr>
          <w:rFonts w:ascii="David" w:hAnsi="David"/>
          <w:rtl/>
        </w:rPr>
        <w:t xml:space="preserve">כמו כן יוכל המזמין לחלט את ערבות ההצעה של המציע. </w:t>
      </w:r>
      <w:bookmarkEnd w:id="48"/>
    </w:p>
    <w:p w:rsidR="0088430B" w:rsidRPr="00560ADA" w:rsidRDefault="0088430B" w:rsidP="00EC0E54">
      <w:pPr>
        <w:spacing w:line="360" w:lineRule="auto"/>
        <w:rPr>
          <w:rFonts w:ascii="David" w:hAnsi="David" w:cs="David"/>
          <w:rtl/>
        </w:rPr>
      </w:pPr>
    </w:p>
    <w:p w:rsidR="00AA027F" w:rsidRPr="00560ADA" w:rsidRDefault="001754C3"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bookmarkStart w:id="49" w:name="_Toc516503356"/>
      <w:bookmarkEnd w:id="43"/>
      <w:bookmarkEnd w:id="44"/>
      <w:r w:rsidRPr="00560ADA">
        <w:rPr>
          <w:rFonts w:ascii="David" w:hAnsi="David" w:cs="David"/>
          <w:rtl/>
        </w:rPr>
        <w:t>תחילת מתן השירותים</w:t>
      </w:r>
    </w:p>
    <w:p w:rsidR="00A921E5" w:rsidRPr="00560ADA" w:rsidRDefault="00AA027F" w:rsidP="00EC0E54">
      <w:pPr>
        <w:pStyle w:val="3-2"/>
        <w:numPr>
          <w:ilvl w:val="2"/>
          <w:numId w:val="71"/>
        </w:numPr>
        <w:ind w:left="1334" w:hanging="851"/>
        <w:outlineLvl w:val="9"/>
        <w:rPr>
          <w:rFonts w:ascii="David" w:hAnsi="David"/>
        </w:rPr>
      </w:pPr>
      <w:r w:rsidRPr="00560ADA">
        <w:rPr>
          <w:rFonts w:ascii="David" w:hAnsi="David"/>
          <w:rtl/>
        </w:rPr>
        <w:t>לאחר שימלא ה</w:t>
      </w:r>
      <w:r w:rsidR="002B62A3" w:rsidRPr="00560ADA">
        <w:rPr>
          <w:rFonts w:ascii="David" w:hAnsi="David"/>
          <w:rtl/>
        </w:rPr>
        <w:t>הזוכה</w:t>
      </w:r>
      <w:r w:rsidRPr="00560ADA">
        <w:rPr>
          <w:rFonts w:ascii="David" w:hAnsi="David"/>
          <w:rtl/>
        </w:rPr>
        <w:t>ה את כל התנאים הנקובים</w:t>
      </w:r>
      <w:r w:rsidR="00F33C88" w:rsidRPr="00560ADA">
        <w:rPr>
          <w:rFonts w:ascii="David" w:hAnsi="David"/>
          <w:rtl/>
        </w:rPr>
        <w:t xml:space="preserve"> </w:t>
      </w:r>
      <w:bookmarkStart w:id="50" w:name="_Toc407797419"/>
      <w:r w:rsidR="00A921E5" w:rsidRPr="00560ADA">
        <w:rPr>
          <w:rFonts w:ascii="David" w:hAnsi="David"/>
          <w:rtl/>
        </w:rPr>
        <w:t xml:space="preserve">יוסיף </w:t>
      </w:r>
      <w:r w:rsidR="00361FDC" w:rsidRPr="00560ADA">
        <w:rPr>
          <w:rFonts w:ascii="David" w:hAnsi="David"/>
          <w:rtl/>
        </w:rPr>
        <w:t>המזמין</w:t>
      </w:r>
      <w:r w:rsidR="00A921E5" w:rsidRPr="00560ADA">
        <w:rPr>
          <w:rFonts w:ascii="David" w:hAnsi="David"/>
          <w:rtl/>
        </w:rPr>
        <w:t xml:space="preserve"> את חתימת מורשי החתימה מטעמו על גבי חוזה ההתקשרות</w:t>
      </w:r>
      <w:r w:rsidR="0088430B" w:rsidRPr="00560ADA">
        <w:rPr>
          <w:rFonts w:ascii="David" w:hAnsi="David"/>
          <w:rtl/>
        </w:rPr>
        <w:t xml:space="preserve"> ("</w:t>
      </w:r>
      <w:r w:rsidR="0088430B" w:rsidRPr="00560ADA">
        <w:rPr>
          <w:rFonts w:ascii="David" w:hAnsi="David"/>
          <w:b/>
          <w:bCs/>
          <w:rtl/>
        </w:rPr>
        <w:t>מועד החתימה על חוזה ההתקשרות</w:t>
      </w:r>
      <w:r w:rsidR="0088430B" w:rsidRPr="00560ADA">
        <w:rPr>
          <w:rFonts w:ascii="David" w:hAnsi="David"/>
          <w:rtl/>
        </w:rPr>
        <w:t>")</w:t>
      </w:r>
      <w:r w:rsidR="00A921E5" w:rsidRPr="00560ADA">
        <w:rPr>
          <w:rFonts w:ascii="David" w:hAnsi="David"/>
          <w:rtl/>
        </w:rPr>
        <w:t xml:space="preserve">. </w:t>
      </w:r>
      <w:bookmarkEnd w:id="50"/>
    </w:p>
    <w:p w:rsidR="00AA027F" w:rsidRPr="00560ADA" w:rsidRDefault="00AA027F" w:rsidP="00EC0E54">
      <w:pPr>
        <w:pStyle w:val="3-2"/>
        <w:numPr>
          <w:ilvl w:val="2"/>
          <w:numId w:val="71"/>
        </w:numPr>
        <w:ind w:left="1334" w:hanging="851"/>
        <w:outlineLvl w:val="9"/>
        <w:rPr>
          <w:rFonts w:ascii="David" w:hAnsi="David"/>
          <w:rtl/>
        </w:rPr>
      </w:pPr>
      <w:r w:rsidRPr="00560ADA">
        <w:rPr>
          <w:rFonts w:ascii="David" w:hAnsi="David"/>
          <w:rtl/>
        </w:rPr>
        <w:t xml:space="preserve">על הזוכה להיות מוכן </w:t>
      </w:r>
      <w:r w:rsidR="00EA2D77" w:rsidRPr="00560ADA">
        <w:rPr>
          <w:rFonts w:ascii="David" w:hAnsi="David"/>
          <w:rtl/>
        </w:rPr>
        <w:t xml:space="preserve">לספק את השירותים </w:t>
      </w:r>
      <w:r w:rsidRPr="00560ADA">
        <w:rPr>
          <w:rFonts w:ascii="David" w:hAnsi="David"/>
          <w:rtl/>
        </w:rPr>
        <w:t>תוך 14 ימי עבודה ממועד ה</w:t>
      </w:r>
      <w:r w:rsidR="0088430B" w:rsidRPr="00560ADA">
        <w:rPr>
          <w:rFonts w:ascii="David" w:hAnsi="David"/>
          <w:rtl/>
        </w:rPr>
        <w:t>חתימה על חוזה ההתקשרות</w:t>
      </w:r>
      <w:r w:rsidRPr="00560ADA">
        <w:rPr>
          <w:rFonts w:ascii="David" w:hAnsi="David"/>
          <w:rtl/>
        </w:rPr>
        <w:t>.</w:t>
      </w:r>
      <w:r w:rsidR="00EA2D77" w:rsidRPr="00560ADA">
        <w:rPr>
          <w:rFonts w:ascii="David" w:hAnsi="David"/>
          <w:rtl/>
        </w:rPr>
        <w:t xml:space="preserve"> למען הסר ספק מובהר בזאת כי כוונת עורך המכרז בהקשר זה הנה כי תוך 14 יום יהא מוכן הזוכה להתחיל בפגישות התנעה עם המשרד לצורך הגדרת משימות פרטניות ולוחות זמנים לביצועם. </w:t>
      </w:r>
      <w:r w:rsidRPr="00560ADA">
        <w:rPr>
          <w:rFonts w:ascii="David" w:hAnsi="David"/>
          <w:rtl/>
        </w:rPr>
        <w:t xml:space="preserve"> </w:t>
      </w:r>
    </w:p>
    <w:p w:rsidR="00225395" w:rsidRPr="00560ADA" w:rsidRDefault="00225395" w:rsidP="00EC0E54">
      <w:pPr>
        <w:pStyle w:val="10"/>
        <w:keepNext/>
        <w:widowControl/>
        <w:numPr>
          <w:ilvl w:val="0"/>
          <w:numId w:val="71"/>
        </w:numPr>
        <w:tabs>
          <w:tab w:val="left" w:pos="283"/>
        </w:tabs>
        <w:spacing w:after="120" w:line="360" w:lineRule="auto"/>
        <w:ind w:left="357" w:hanging="357"/>
        <w:jc w:val="center"/>
        <w:rPr>
          <w:rFonts w:ascii="David" w:hAnsi="David" w:cs="David"/>
          <w:rtl/>
        </w:rPr>
        <w:sectPr w:rsidR="00225395" w:rsidRPr="00560ADA" w:rsidSect="00654526">
          <w:pgSz w:w="11906" w:h="16838" w:code="9"/>
          <w:pgMar w:top="1616" w:right="1826" w:bottom="1440" w:left="1800" w:header="709" w:footer="709" w:gutter="0"/>
          <w:cols w:space="708"/>
          <w:titlePg/>
          <w:bidi/>
          <w:rtlGutter/>
          <w:docGrid w:linePitch="360"/>
        </w:sectPr>
      </w:pPr>
    </w:p>
    <w:p w:rsidR="00721BE1" w:rsidRPr="00560ADA" w:rsidRDefault="00721BE1" w:rsidP="00EC0E54">
      <w:pPr>
        <w:pStyle w:val="10"/>
        <w:keepNext/>
        <w:widowControl/>
        <w:numPr>
          <w:ilvl w:val="0"/>
          <w:numId w:val="71"/>
        </w:numPr>
        <w:tabs>
          <w:tab w:val="left" w:pos="283"/>
        </w:tabs>
        <w:spacing w:after="120" w:line="360" w:lineRule="auto"/>
        <w:ind w:left="357" w:hanging="357"/>
        <w:jc w:val="center"/>
        <w:rPr>
          <w:rFonts w:ascii="David" w:hAnsi="David" w:cs="David"/>
        </w:rPr>
      </w:pPr>
      <w:bookmarkStart w:id="51" w:name="_Toc534545131"/>
      <w:r w:rsidRPr="00560ADA">
        <w:rPr>
          <w:rFonts w:ascii="David" w:hAnsi="David" w:cs="David"/>
          <w:rtl/>
        </w:rPr>
        <w:lastRenderedPageBreak/>
        <w:t>מופעים ומועדים במכרז</w:t>
      </w:r>
      <w:bookmarkEnd w:id="51"/>
    </w:p>
    <w:p w:rsidR="00721BE1" w:rsidRPr="00560ADA" w:rsidRDefault="00721BE1"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bookmarkStart w:id="52" w:name="_Toc516503357"/>
      <w:bookmarkStart w:id="53" w:name="_Toc516503358"/>
      <w:bookmarkEnd w:id="49"/>
      <w:r w:rsidRPr="00560ADA">
        <w:rPr>
          <w:rFonts w:ascii="David" w:hAnsi="David" w:cs="David"/>
          <w:rtl/>
        </w:rPr>
        <w:t>מועדי המכרז</w:t>
      </w:r>
    </w:p>
    <w:p w:rsidR="00721BE1" w:rsidRPr="00560ADA" w:rsidRDefault="005A5E72" w:rsidP="00EC0E54">
      <w:pPr>
        <w:pStyle w:val="3-2"/>
        <w:numPr>
          <w:ilvl w:val="2"/>
          <w:numId w:val="71"/>
        </w:numPr>
        <w:ind w:left="1334" w:hanging="851"/>
        <w:outlineLvl w:val="9"/>
        <w:rPr>
          <w:rFonts w:ascii="David" w:hAnsi="David"/>
        </w:rPr>
      </w:pPr>
      <w:r w:rsidRPr="00560ADA">
        <w:rPr>
          <w:rFonts w:ascii="David" w:hAnsi="David"/>
          <w:rtl/>
        </w:rPr>
        <w:t>הליך המכרז יתבצע</w:t>
      </w:r>
      <w:r w:rsidR="00721BE1" w:rsidRPr="00560ADA">
        <w:rPr>
          <w:rFonts w:ascii="David" w:hAnsi="David"/>
          <w:rtl/>
        </w:rPr>
        <w:t xml:space="preserve">, בהתאם ללוח הזמנים המפורט להלן: </w:t>
      </w:r>
    </w:p>
    <w:tbl>
      <w:tblPr>
        <w:bidiVisual/>
        <w:tblW w:w="6847"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29"/>
        <w:gridCol w:w="2618"/>
      </w:tblGrid>
      <w:tr w:rsidR="00721BE1" w:rsidRPr="00560ADA" w:rsidTr="00721BE1">
        <w:trPr>
          <w:trHeight w:val="581"/>
          <w:jc w:val="right"/>
        </w:trPr>
        <w:tc>
          <w:tcPr>
            <w:tcW w:w="4229" w:type="dxa"/>
            <w:shd w:val="clear" w:color="auto" w:fill="E6E6E6"/>
            <w:vAlign w:val="center"/>
          </w:tcPr>
          <w:p w:rsidR="00721BE1" w:rsidRPr="00560ADA" w:rsidRDefault="00721BE1" w:rsidP="00EC0E54">
            <w:pPr>
              <w:pStyle w:val="af9"/>
              <w:spacing w:line="360" w:lineRule="auto"/>
              <w:ind w:right="-1440"/>
              <w:rPr>
                <w:rFonts w:ascii="David" w:hAnsi="David" w:cs="David"/>
                <w:rtl/>
              </w:rPr>
            </w:pPr>
            <w:r w:rsidRPr="00560ADA">
              <w:rPr>
                <w:rFonts w:ascii="David" w:hAnsi="David" w:cs="David"/>
                <w:rtl/>
              </w:rPr>
              <w:t>נושא</w:t>
            </w:r>
          </w:p>
        </w:tc>
        <w:tc>
          <w:tcPr>
            <w:tcW w:w="2618" w:type="dxa"/>
            <w:shd w:val="clear" w:color="auto" w:fill="E6E6E6"/>
            <w:vAlign w:val="center"/>
          </w:tcPr>
          <w:p w:rsidR="00721BE1" w:rsidRPr="00560ADA" w:rsidRDefault="00721BE1" w:rsidP="00EC0E54">
            <w:pPr>
              <w:pStyle w:val="af9"/>
              <w:spacing w:line="360" w:lineRule="auto"/>
              <w:ind w:right="52"/>
              <w:rPr>
                <w:rFonts w:ascii="David" w:hAnsi="David" w:cs="David"/>
                <w:rtl/>
              </w:rPr>
            </w:pPr>
            <w:r w:rsidRPr="00560ADA">
              <w:rPr>
                <w:rFonts w:ascii="David" w:hAnsi="David" w:cs="David"/>
                <w:rtl/>
              </w:rPr>
              <w:t>תאריך</w:t>
            </w:r>
          </w:p>
        </w:tc>
      </w:tr>
      <w:tr w:rsidR="00721BE1" w:rsidRPr="00560ADA" w:rsidTr="00721BE1">
        <w:trPr>
          <w:trHeight w:val="953"/>
          <w:jc w:val="right"/>
        </w:trPr>
        <w:tc>
          <w:tcPr>
            <w:tcW w:w="4229" w:type="dxa"/>
            <w:vAlign w:val="center"/>
          </w:tcPr>
          <w:p w:rsidR="00721BE1" w:rsidRPr="00560ADA" w:rsidRDefault="00721BE1" w:rsidP="00EC0E54">
            <w:pPr>
              <w:pStyle w:val="af9"/>
              <w:spacing w:line="360" w:lineRule="auto"/>
              <w:ind w:right="160"/>
              <w:jc w:val="center"/>
              <w:rPr>
                <w:rFonts w:ascii="David" w:hAnsi="David" w:cs="David"/>
                <w:rtl/>
              </w:rPr>
            </w:pPr>
            <w:r w:rsidRPr="00560ADA">
              <w:rPr>
                <w:rFonts w:ascii="David" w:hAnsi="David" w:cs="David"/>
                <w:rtl/>
              </w:rPr>
              <w:t>מועד אחרון להגשת שאלות הבהרה</w:t>
            </w:r>
          </w:p>
        </w:tc>
        <w:tc>
          <w:tcPr>
            <w:tcW w:w="2618" w:type="dxa"/>
            <w:vAlign w:val="center"/>
          </w:tcPr>
          <w:p w:rsidR="00721BE1" w:rsidRPr="00560ADA" w:rsidRDefault="00E06274" w:rsidP="00EC0E54">
            <w:pPr>
              <w:pStyle w:val="af9"/>
              <w:spacing w:line="360" w:lineRule="auto"/>
              <w:ind w:right="52"/>
              <w:jc w:val="center"/>
              <w:rPr>
                <w:rFonts w:ascii="David" w:hAnsi="David" w:cs="David"/>
                <w:highlight w:val="yellow"/>
                <w:rtl/>
              </w:rPr>
            </w:pPr>
            <w:r>
              <w:rPr>
                <w:rFonts w:ascii="David" w:hAnsi="David" w:cs="David" w:hint="cs"/>
                <w:highlight w:val="yellow"/>
                <w:rtl/>
              </w:rPr>
              <w:t>26/9/2019</w:t>
            </w:r>
          </w:p>
        </w:tc>
      </w:tr>
      <w:tr w:rsidR="00E06274" w:rsidRPr="00560ADA" w:rsidTr="00721BE1">
        <w:trPr>
          <w:trHeight w:val="777"/>
          <w:jc w:val="right"/>
        </w:trPr>
        <w:tc>
          <w:tcPr>
            <w:tcW w:w="4229" w:type="dxa"/>
            <w:vAlign w:val="center"/>
          </w:tcPr>
          <w:p w:rsidR="00E06274" w:rsidRPr="00560ADA" w:rsidRDefault="00E06274" w:rsidP="00E06274">
            <w:pPr>
              <w:pStyle w:val="af9"/>
              <w:spacing w:line="360" w:lineRule="auto"/>
              <w:jc w:val="center"/>
              <w:rPr>
                <w:rFonts w:ascii="David" w:hAnsi="David" w:cs="David"/>
                <w:rtl/>
              </w:rPr>
            </w:pPr>
            <w:r>
              <w:rPr>
                <w:rFonts w:ascii="David" w:hAnsi="David" w:cs="David" w:hint="cs"/>
                <w:rtl/>
              </w:rPr>
              <w:t xml:space="preserve">פגש מציעים ייערך באגף יער ואילנות בניין ההנהלה, קומה ב' חדר 254 עורך הפגש מאס מאח </w:t>
            </w:r>
            <w:proofErr w:type="spellStart"/>
            <w:r>
              <w:rPr>
                <w:rFonts w:ascii="David" w:hAnsi="David" w:cs="David" w:hint="cs"/>
                <w:rtl/>
              </w:rPr>
              <w:t>דראוושה</w:t>
            </w:r>
            <w:proofErr w:type="spellEnd"/>
            <w:r>
              <w:rPr>
                <w:rFonts w:ascii="David" w:hAnsi="David" w:cs="David" w:hint="cs"/>
                <w:rtl/>
              </w:rPr>
              <w:t xml:space="preserve">  050-6241554</w:t>
            </w:r>
          </w:p>
        </w:tc>
        <w:tc>
          <w:tcPr>
            <w:tcW w:w="2618" w:type="dxa"/>
            <w:vAlign w:val="center"/>
          </w:tcPr>
          <w:p w:rsidR="00E06274" w:rsidRPr="00560ADA" w:rsidDel="00E06274" w:rsidRDefault="00E06274" w:rsidP="00EC0E54">
            <w:pPr>
              <w:pStyle w:val="af9"/>
              <w:spacing w:line="360" w:lineRule="auto"/>
              <w:ind w:right="52"/>
              <w:jc w:val="center"/>
              <w:rPr>
                <w:rFonts w:ascii="David" w:hAnsi="David" w:cs="David"/>
                <w:highlight w:val="yellow"/>
                <w:rtl/>
              </w:rPr>
            </w:pPr>
            <w:r>
              <w:rPr>
                <w:rFonts w:ascii="David" w:hAnsi="David" w:cs="David" w:hint="cs"/>
                <w:highlight w:val="yellow"/>
                <w:rtl/>
              </w:rPr>
              <w:t xml:space="preserve">מועד הפגש 6/10/2019 בשעה 11:00 </w:t>
            </w:r>
          </w:p>
        </w:tc>
      </w:tr>
      <w:tr w:rsidR="00721BE1" w:rsidRPr="00560ADA" w:rsidTr="00721BE1">
        <w:trPr>
          <w:trHeight w:val="777"/>
          <w:jc w:val="right"/>
        </w:trPr>
        <w:tc>
          <w:tcPr>
            <w:tcW w:w="4229" w:type="dxa"/>
            <w:vAlign w:val="center"/>
          </w:tcPr>
          <w:p w:rsidR="00721BE1" w:rsidRPr="00560ADA" w:rsidRDefault="00721BE1" w:rsidP="00EC0E54">
            <w:pPr>
              <w:pStyle w:val="af9"/>
              <w:spacing w:line="360" w:lineRule="auto"/>
              <w:jc w:val="center"/>
              <w:rPr>
                <w:rFonts w:ascii="David" w:hAnsi="David" w:cs="David"/>
                <w:rtl/>
              </w:rPr>
            </w:pPr>
            <w:r w:rsidRPr="00560ADA">
              <w:rPr>
                <w:rFonts w:ascii="David" w:hAnsi="David" w:cs="David"/>
                <w:rtl/>
              </w:rPr>
              <w:t>מועד מענה המזמין לשאלות ההבהרה</w:t>
            </w:r>
          </w:p>
        </w:tc>
        <w:tc>
          <w:tcPr>
            <w:tcW w:w="2618" w:type="dxa"/>
            <w:vAlign w:val="center"/>
          </w:tcPr>
          <w:p w:rsidR="00721BE1" w:rsidRPr="00560ADA" w:rsidRDefault="00E06274" w:rsidP="00EC0E54">
            <w:pPr>
              <w:pStyle w:val="af9"/>
              <w:spacing w:line="360" w:lineRule="auto"/>
              <w:ind w:right="52"/>
              <w:jc w:val="center"/>
              <w:rPr>
                <w:rFonts w:ascii="David" w:hAnsi="David" w:cs="David"/>
                <w:highlight w:val="yellow"/>
                <w:rtl/>
              </w:rPr>
            </w:pPr>
            <w:r>
              <w:rPr>
                <w:rFonts w:ascii="David" w:hAnsi="David" w:cs="David" w:hint="cs"/>
                <w:highlight w:val="yellow"/>
                <w:rtl/>
              </w:rPr>
              <w:t xml:space="preserve">27/10/2019 </w:t>
            </w:r>
          </w:p>
        </w:tc>
      </w:tr>
      <w:tr w:rsidR="00721BE1" w:rsidRPr="00560ADA" w:rsidTr="00721BE1">
        <w:trPr>
          <w:trHeight w:val="953"/>
          <w:jc w:val="right"/>
        </w:trPr>
        <w:tc>
          <w:tcPr>
            <w:tcW w:w="4229" w:type="dxa"/>
            <w:vAlign w:val="center"/>
          </w:tcPr>
          <w:p w:rsidR="00721BE1" w:rsidRPr="00560ADA" w:rsidRDefault="00721BE1" w:rsidP="00EC0E54">
            <w:pPr>
              <w:pStyle w:val="af9"/>
              <w:spacing w:line="360" w:lineRule="auto"/>
              <w:ind w:right="108"/>
              <w:jc w:val="center"/>
              <w:rPr>
                <w:rFonts w:ascii="David" w:hAnsi="David" w:cs="David"/>
                <w:rtl/>
              </w:rPr>
            </w:pPr>
            <w:r w:rsidRPr="00560ADA">
              <w:rPr>
                <w:rFonts w:ascii="David" w:hAnsi="David" w:cs="David"/>
                <w:rtl/>
              </w:rPr>
              <w:t>מועד אחרון להגשת הצעות בתיבת המכרזים</w:t>
            </w:r>
          </w:p>
        </w:tc>
        <w:tc>
          <w:tcPr>
            <w:tcW w:w="2618" w:type="dxa"/>
            <w:vAlign w:val="center"/>
          </w:tcPr>
          <w:p w:rsidR="00721BE1" w:rsidRPr="00560ADA" w:rsidRDefault="00E06274" w:rsidP="00EC0E54">
            <w:pPr>
              <w:pStyle w:val="af9"/>
              <w:spacing w:line="360" w:lineRule="auto"/>
              <w:ind w:right="52"/>
              <w:jc w:val="center"/>
              <w:rPr>
                <w:rFonts w:ascii="David" w:hAnsi="David" w:cs="David"/>
                <w:highlight w:val="yellow"/>
                <w:rtl/>
              </w:rPr>
            </w:pPr>
            <w:r>
              <w:rPr>
                <w:rFonts w:ascii="David" w:hAnsi="David" w:cs="David" w:hint="cs"/>
                <w:highlight w:val="yellow"/>
                <w:rtl/>
              </w:rPr>
              <w:t>10/11/2019</w:t>
            </w:r>
            <w:r w:rsidR="0066622D">
              <w:rPr>
                <w:rFonts w:ascii="David" w:hAnsi="David" w:cs="David" w:hint="cs"/>
                <w:highlight w:val="yellow"/>
                <w:rtl/>
              </w:rPr>
              <w:t>-עד השעה 12:00</w:t>
            </w:r>
            <w:bookmarkStart w:id="54" w:name="_GoBack"/>
            <w:bookmarkEnd w:id="54"/>
          </w:p>
        </w:tc>
      </w:tr>
      <w:tr w:rsidR="007E0594" w:rsidRPr="00560ADA" w:rsidTr="00721BE1">
        <w:trPr>
          <w:trHeight w:val="953"/>
          <w:jc w:val="right"/>
        </w:trPr>
        <w:tc>
          <w:tcPr>
            <w:tcW w:w="4229" w:type="dxa"/>
            <w:vAlign w:val="center"/>
          </w:tcPr>
          <w:p w:rsidR="007E0594" w:rsidRPr="00560ADA" w:rsidRDefault="007E0594" w:rsidP="00EC0E54">
            <w:pPr>
              <w:pStyle w:val="af9"/>
              <w:spacing w:line="360" w:lineRule="auto"/>
              <w:ind w:right="108"/>
              <w:jc w:val="center"/>
              <w:rPr>
                <w:rFonts w:ascii="David" w:hAnsi="David" w:cs="David"/>
                <w:rtl/>
              </w:rPr>
            </w:pPr>
            <w:r w:rsidRPr="00560ADA">
              <w:rPr>
                <w:rFonts w:ascii="David" w:hAnsi="David" w:cs="David"/>
                <w:rtl/>
              </w:rPr>
              <w:t xml:space="preserve">ראיון </w:t>
            </w:r>
          </w:p>
        </w:tc>
        <w:tc>
          <w:tcPr>
            <w:tcW w:w="2618" w:type="dxa"/>
            <w:vAlign w:val="center"/>
          </w:tcPr>
          <w:p w:rsidR="007E0594" w:rsidRPr="00560ADA" w:rsidRDefault="007E0594" w:rsidP="00EC0E54">
            <w:pPr>
              <w:pStyle w:val="af9"/>
              <w:spacing w:line="360" w:lineRule="auto"/>
              <w:ind w:right="52"/>
              <w:jc w:val="center"/>
              <w:rPr>
                <w:rFonts w:ascii="David" w:hAnsi="David" w:cs="David"/>
                <w:highlight w:val="yellow"/>
                <w:rtl/>
              </w:rPr>
            </w:pPr>
            <w:r w:rsidRPr="00560ADA">
              <w:rPr>
                <w:rFonts w:ascii="David" w:hAnsi="David" w:cs="David"/>
                <w:rtl/>
              </w:rPr>
              <w:t>________ השעה תימסר למציעים הרלוונטיים בסמוך למועד הנקוב.</w:t>
            </w:r>
          </w:p>
        </w:tc>
      </w:tr>
    </w:tbl>
    <w:bookmarkEnd w:id="52"/>
    <w:p w:rsidR="00721BE1" w:rsidRPr="00560ADA" w:rsidRDefault="00721BE1"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r w:rsidRPr="00560ADA">
        <w:rPr>
          <w:rFonts w:ascii="David" w:hAnsi="David" w:cs="David"/>
          <w:rtl/>
        </w:rPr>
        <w:t>שאלות הבהרה בנוגע למכרז</w:t>
      </w:r>
    </w:p>
    <w:p w:rsidR="00721BE1" w:rsidRPr="00560ADA" w:rsidRDefault="00721BE1" w:rsidP="00EC0E54">
      <w:pPr>
        <w:pStyle w:val="3-2"/>
        <w:numPr>
          <w:ilvl w:val="2"/>
          <w:numId w:val="71"/>
        </w:numPr>
        <w:ind w:left="1334" w:hanging="851"/>
        <w:outlineLvl w:val="9"/>
        <w:rPr>
          <w:rFonts w:ascii="David" w:hAnsi="David"/>
          <w:rtl/>
        </w:rPr>
      </w:pPr>
      <w:r w:rsidRPr="00560ADA">
        <w:rPr>
          <w:rFonts w:ascii="David" w:hAnsi="David"/>
          <w:rtl/>
        </w:rPr>
        <w:t xml:space="preserve">בכל מקרה של אי בהירות או הערות בנוגע למכרז או לתנאיו ניתן לפנות </w:t>
      </w:r>
      <w:r w:rsidR="0042795F" w:rsidRPr="00560ADA">
        <w:rPr>
          <w:rFonts w:ascii="David" w:hAnsi="David"/>
          <w:rtl/>
        </w:rPr>
        <w:t>למזמין</w:t>
      </w:r>
      <w:r w:rsidRPr="00560ADA">
        <w:rPr>
          <w:rFonts w:ascii="David" w:hAnsi="David"/>
          <w:rtl/>
        </w:rPr>
        <w:t xml:space="preserve"> בשאלות הבהרה, וזאת עד למועד האחרון להגשת שאלות הבהרה הנקוב לעיל.</w:t>
      </w:r>
    </w:p>
    <w:p w:rsidR="0099682D" w:rsidRPr="0099682D" w:rsidRDefault="00721BE1" w:rsidP="0099682D">
      <w:pPr>
        <w:pStyle w:val="3-2"/>
        <w:numPr>
          <w:ilvl w:val="2"/>
          <w:numId w:val="71"/>
        </w:numPr>
        <w:ind w:left="1334" w:hanging="851"/>
        <w:rPr>
          <w:rFonts w:ascii="David" w:hAnsi="David"/>
        </w:rPr>
      </w:pPr>
      <w:r w:rsidRPr="00560ADA">
        <w:rPr>
          <w:rFonts w:ascii="David" w:hAnsi="David"/>
          <w:rtl/>
        </w:rPr>
        <w:t xml:space="preserve">שאלות המציעים בנוגע למכרז יועברו בפורמט הייעודי, המפורסם באתר האינטרנט כחלק ממסמכי המכרז. יש להפנות את כל השאלות הנוגעות למכרז אל כתובת דואר אלקטרוני: </w:t>
      </w:r>
      <w:hyperlink r:id="rId19" w:history="1">
        <w:r w:rsidR="00EA2D77" w:rsidRPr="00560ADA">
          <w:rPr>
            <w:rStyle w:val="Hyperlink"/>
            <w:rFonts w:ascii="David" w:hAnsi="David" w:cs="David"/>
          </w:rPr>
          <w:t>tenders@moag.gov.il</w:t>
        </w:r>
      </w:hyperlink>
      <w:r w:rsidR="00EA2D77" w:rsidRPr="00560ADA">
        <w:rPr>
          <w:rFonts w:ascii="David" w:hAnsi="David"/>
        </w:rPr>
        <w:t xml:space="preserve">  </w:t>
      </w:r>
      <w:r w:rsidR="00EA2D77" w:rsidRPr="00560ADA">
        <w:rPr>
          <w:rFonts w:ascii="David" w:hAnsi="David"/>
          <w:rtl/>
        </w:rPr>
        <w:t xml:space="preserve"> </w:t>
      </w:r>
      <w:r w:rsidRPr="00560ADA">
        <w:rPr>
          <w:rFonts w:ascii="David" w:hAnsi="David"/>
          <w:rtl/>
        </w:rPr>
        <w:t xml:space="preserve">שאלות שיועברו לאחר המועד או שיופנו בעל פה או בטלפון או בפורמט אחר מהנדרש לא יחייבו מענה על ידי המזמין. </w:t>
      </w:r>
      <w:r w:rsidR="0099682D" w:rsidRPr="0099682D">
        <w:rPr>
          <w:rFonts w:ascii="David" w:hAnsi="David"/>
          <w:rtl/>
        </w:rPr>
        <w:t xml:space="preserve">השאלות יוגשו במבנה הבא (יש להגיש שאלות </w:t>
      </w:r>
      <w:r w:rsidR="0099682D" w:rsidRPr="0099682D">
        <w:rPr>
          <w:rFonts w:ascii="David" w:hAnsi="David"/>
          <w:b/>
          <w:bCs/>
          <w:u w:val="single"/>
          <w:rtl/>
        </w:rPr>
        <w:t xml:space="preserve">באמצעות תוכנת </w:t>
      </w:r>
      <w:r w:rsidR="0099682D" w:rsidRPr="0099682D">
        <w:rPr>
          <w:rFonts w:ascii="David" w:hAnsi="David"/>
          <w:b/>
          <w:bCs/>
          <w:u w:val="single"/>
        </w:rPr>
        <w:t>Word</w:t>
      </w:r>
      <w:r w:rsidR="0099682D" w:rsidRPr="0099682D">
        <w:rPr>
          <w:rFonts w:ascii="David" w:hAnsi="David"/>
          <w:b/>
          <w:bCs/>
          <w:u w:val="single"/>
          <w:rtl/>
        </w:rPr>
        <w:t xml:space="preserve"> בלבד</w:t>
      </w:r>
      <w:r w:rsidR="0099682D" w:rsidRPr="0099682D">
        <w:rPr>
          <w:rFonts w:ascii="David" w:hAnsi="David"/>
          <w:rtl/>
        </w:rPr>
        <w:t xml:space="preserve">. לא תתקבלנה שאלות בפורמט </w:t>
      </w:r>
      <w:r w:rsidR="0099682D" w:rsidRPr="0099682D">
        <w:rPr>
          <w:rFonts w:ascii="David" w:hAnsi="David"/>
        </w:rPr>
        <w:t>PDF</w:t>
      </w:r>
      <w:r w:rsidR="0099682D" w:rsidRPr="0099682D">
        <w:rPr>
          <w:rFonts w:ascii="David" w:hAnsi="David"/>
          <w:rtl/>
        </w:rPr>
        <w:t xml:space="preserve"> או כל תצורה אחרת):</w:t>
      </w:r>
    </w:p>
    <w:p w:rsidR="0099682D" w:rsidRPr="0099682D" w:rsidRDefault="0099682D" w:rsidP="0099682D">
      <w:pPr>
        <w:pStyle w:val="3-2"/>
        <w:ind w:left="992" w:firstLine="0"/>
        <w:rPr>
          <w:rFonts w:ascii="David" w:hAnsi="David"/>
        </w:rPr>
      </w:pP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845"/>
        <w:gridCol w:w="3619"/>
      </w:tblGrid>
      <w:tr w:rsidR="0099682D" w:rsidRPr="0099682D" w:rsidTr="00E06EB1">
        <w:trPr>
          <w:trHeight w:val="380"/>
        </w:trPr>
        <w:tc>
          <w:tcPr>
            <w:tcW w:w="709" w:type="dxa"/>
            <w:shd w:val="clear" w:color="auto" w:fill="D9D9D9"/>
          </w:tcPr>
          <w:p w:rsidR="0099682D" w:rsidRPr="0099682D" w:rsidRDefault="0099682D" w:rsidP="0099682D">
            <w:pPr>
              <w:pStyle w:val="3-2"/>
              <w:ind w:left="992" w:firstLine="0"/>
              <w:rPr>
                <w:rFonts w:ascii="David" w:hAnsi="David"/>
                <w:b/>
                <w:bCs/>
                <w:rtl/>
              </w:rPr>
            </w:pPr>
            <w:r w:rsidRPr="0099682D">
              <w:rPr>
                <w:rFonts w:ascii="David" w:hAnsi="David"/>
                <w:b/>
                <w:bCs/>
                <w:rtl/>
              </w:rPr>
              <w:lastRenderedPageBreak/>
              <w:t xml:space="preserve">סידורי </w:t>
            </w:r>
          </w:p>
        </w:tc>
        <w:tc>
          <w:tcPr>
            <w:tcW w:w="2967" w:type="dxa"/>
            <w:shd w:val="clear" w:color="auto" w:fill="D9D9D9"/>
          </w:tcPr>
          <w:p w:rsidR="0099682D" w:rsidRPr="0099682D" w:rsidRDefault="0099682D" w:rsidP="0099682D">
            <w:pPr>
              <w:pStyle w:val="3-2"/>
              <w:ind w:left="992" w:firstLine="0"/>
              <w:rPr>
                <w:rFonts w:ascii="David" w:hAnsi="David"/>
                <w:b/>
                <w:bCs/>
                <w:rtl/>
              </w:rPr>
            </w:pPr>
            <w:r w:rsidRPr="0099682D">
              <w:rPr>
                <w:rFonts w:ascii="David" w:hAnsi="David"/>
                <w:b/>
                <w:bCs/>
                <w:rtl/>
              </w:rPr>
              <w:t>הסעיף במכרז</w:t>
            </w:r>
          </w:p>
        </w:tc>
        <w:tc>
          <w:tcPr>
            <w:tcW w:w="3837" w:type="dxa"/>
            <w:shd w:val="clear" w:color="auto" w:fill="D9D9D9"/>
          </w:tcPr>
          <w:p w:rsidR="0099682D" w:rsidRPr="0099682D" w:rsidRDefault="0099682D" w:rsidP="0099682D">
            <w:pPr>
              <w:pStyle w:val="3-2"/>
              <w:ind w:left="850" w:firstLine="0"/>
              <w:rPr>
                <w:rFonts w:ascii="David" w:hAnsi="David"/>
                <w:b/>
                <w:bCs/>
                <w:rtl/>
              </w:rPr>
            </w:pPr>
            <w:r w:rsidRPr="0099682D">
              <w:rPr>
                <w:rFonts w:ascii="David" w:hAnsi="David"/>
                <w:b/>
                <w:bCs/>
                <w:rtl/>
              </w:rPr>
              <w:t xml:space="preserve">השאלה </w:t>
            </w:r>
          </w:p>
        </w:tc>
      </w:tr>
      <w:tr w:rsidR="0099682D" w:rsidRPr="0099682D" w:rsidTr="00E06EB1">
        <w:tc>
          <w:tcPr>
            <w:tcW w:w="709" w:type="dxa"/>
            <w:shd w:val="clear" w:color="auto" w:fill="auto"/>
          </w:tcPr>
          <w:p w:rsidR="0099682D" w:rsidRPr="0099682D" w:rsidRDefault="0099682D" w:rsidP="0099682D">
            <w:pPr>
              <w:pStyle w:val="3-2"/>
              <w:ind w:left="850" w:firstLine="0"/>
              <w:rPr>
                <w:rFonts w:ascii="David" w:hAnsi="David"/>
                <w:rtl/>
              </w:rPr>
            </w:pPr>
          </w:p>
        </w:tc>
        <w:tc>
          <w:tcPr>
            <w:tcW w:w="2967" w:type="dxa"/>
            <w:shd w:val="clear" w:color="auto" w:fill="auto"/>
          </w:tcPr>
          <w:p w:rsidR="0099682D" w:rsidRPr="0099682D" w:rsidRDefault="0099682D" w:rsidP="0099682D">
            <w:pPr>
              <w:pStyle w:val="3-2"/>
              <w:ind w:left="850" w:firstLine="0"/>
              <w:rPr>
                <w:rFonts w:ascii="David" w:hAnsi="David"/>
                <w:rtl/>
              </w:rPr>
            </w:pPr>
          </w:p>
        </w:tc>
        <w:tc>
          <w:tcPr>
            <w:tcW w:w="3837" w:type="dxa"/>
            <w:shd w:val="clear" w:color="auto" w:fill="auto"/>
          </w:tcPr>
          <w:p w:rsidR="0099682D" w:rsidRPr="0099682D" w:rsidRDefault="0099682D" w:rsidP="0099682D">
            <w:pPr>
              <w:pStyle w:val="3-2"/>
              <w:ind w:left="850" w:firstLine="0"/>
              <w:rPr>
                <w:rFonts w:ascii="David" w:hAnsi="David"/>
                <w:rtl/>
              </w:rPr>
            </w:pPr>
          </w:p>
        </w:tc>
      </w:tr>
    </w:tbl>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המזמין רשאי לאפשר סבבים נוספים של שאלות הבהרה, בהודעה שתפורסם באתר האינטרנט.</w:t>
      </w:r>
    </w:p>
    <w:p w:rsidR="00721BE1" w:rsidRPr="00560ADA" w:rsidRDefault="00721BE1" w:rsidP="00EC0E54">
      <w:pPr>
        <w:pStyle w:val="2"/>
        <w:keepNext/>
        <w:keepLines/>
        <w:widowControl/>
        <w:numPr>
          <w:ilvl w:val="1"/>
          <w:numId w:val="71"/>
        </w:numPr>
        <w:tabs>
          <w:tab w:val="left" w:pos="1050"/>
        </w:tabs>
        <w:spacing w:before="240" w:after="240" w:line="360" w:lineRule="auto"/>
        <w:jc w:val="both"/>
        <w:rPr>
          <w:rFonts w:ascii="David" w:hAnsi="David" w:cs="David"/>
        </w:rPr>
      </w:pPr>
      <w:r w:rsidRPr="00560ADA">
        <w:rPr>
          <w:rFonts w:ascii="David" w:hAnsi="David" w:cs="David"/>
          <w:rtl/>
        </w:rPr>
        <w:t>מענה המזמין לשאלות ההבהרה</w:t>
      </w:r>
    </w:p>
    <w:p w:rsidR="00721BE1" w:rsidRPr="00560ADA" w:rsidRDefault="00721BE1" w:rsidP="00EC0E54">
      <w:pPr>
        <w:pStyle w:val="3-2"/>
        <w:numPr>
          <w:ilvl w:val="2"/>
          <w:numId w:val="71"/>
        </w:numPr>
        <w:ind w:left="1334" w:hanging="851"/>
        <w:outlineLvl w:val="9"/>
        <w:rPr>
          <w:rFonts w:ascii="David" w:hAnsi="David"/>
          <w:rtl/>
        </w:rPr>
      </w:pPr>
      <w:r w:rsidRPr="00560ADA">
        <w:rPr>
          <w:rFonts w:ascii="David" w:hAnsi="David"/>
          <w:rtl/>
        </w:rPr>
        <w:t xml:space="preserve">תשובות המזמין לשאלות </w:t>
      </w:r>
      <w:r w:rsidR="00D646E2" w:rsidRPr="00560ADA">
        <w:rPr>
          <w:rFonts w:ascii="David" w:hAnsi="David"/>
          <w:rtl/>
        </w:rPr>
        <w:t xml:space="preserve">הבהרה </w:t>
      </w:r>
      <w:r w:rsidRPr="00560ADA">
        <w:rPr>
          <w:rFonts w:ascii="David" w:hAnsi="David"/>
          <w:rtl/>
        </w:rPr>
        <w:t>שהוגשו כאמור לעיל</w:t>
      </w:r>
      <w:r w:rsidR="00901284" w:rsidRPr="00560ADA">
        <w:rPr>
          <w:rFonts w:ascii="David" w:hAnsi="David"/>
          <w:rtl/>
        </w:rPr>
        <w:t>, וכן כל שינוי או הבהרה אחרת שיעשה במסמכי המכרז, על ידי המזמין,</w:t>
      </w:r>
      <w:r w:rsidRPr="00560ADA">
        <w:rPr>
          <w:rFonts w:ascii="David" w:hAnsi="David"/>
          <w:rtl/>
        </w:rPr>
        <w:t xml:space="preserve"> יפורסמו בדף המכרז שבאתר האינטרנט. על מציע להתעדכן בתשובות המזמין וכן בעדכונים </w:t>
      </w:r>
      <w:r w:rsidR="005A5E72" w:rsidRPr="00560ADA">
        <w:rPr>
          <w:rFonts w:ascii="David" w:hAnsi="David"/>
          <w:rtl/>
        </w:rPr>
        <w:t>אחרי</w:t>
      </w:r>
      <w:r w:rsidRPr="00560ADA">
        <w:rPr>
          <w:rFonts w:ascii="David" w:hAnsi="David"/>
          <w:rtl/>
        </w:rPr>
        <w:t xml:space="preserve">ם אשר יפורסמו בנוגע למכרז זה. </w:t>
      </w:r>
      <w:r w:rsidR="00EA2D77" w:rsidRPr="00560ADA">
        <w:rPr>
          <w:rFonts w:ascii="David" w:hAnsi="David"/>
          <w:rtl/>
        </w:rPr>
        <w:t xml:space="preserve">עורך המכרז ממליץ שלא להגיש הצעות לתיבה עד לפרסום מלא של התשובות כאמור (ככל שיתקבלו שאלות) שכן יש ולעיתים במענה כדי לשנות תנאי סף או אמת מידה של המכרז באופן המשליך על ההצעה. </w:t>
      </w:r>
    </w:p>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 xml:space="preserve">במענה לשאלות ההבהרה המזמין רשאי לבצע כל שינוי במסמכי המכרז, וכן ליתן פרשנות או הבהרה להוראות מסמכי המכרז. </w:t>
      </w:r>
    </w:p>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 xml:space="preserve">המזמין אינו מחויב לנוסח שאלה </w:t>
      </w:r>
      <w:r w:rsidR="005A5E72" w:rsidRPr="00560ADA">
        <w:rPr>
          <w:rFonts w:ascii="David" w:hAnsi="David"/>
          <w:rtl/>
        </w:rPr>
        <w:t>ש</w:t>
      </w:r>
      <w:r w:rsidRPr="00560ADA">
        <w:rPr>
          <w:rFonts w:ascii="David" w:hAnsi="David"/>
          <w:rtl/>
        </w:rPr>
        <w:t>הוגשה, ובכלל זה רשאי המזמין, בעת ניסוח תשובות ההבהרה שי</w:t>
      </w:r>
      <w:r w:rsidR="005A5E72" w:rsidRPr="00560ADA">
        <w:rPr>
          <w:rFonts w:ascii="David" w:hAnsi="David"/>
          <w:rtl/>
        </w:rPr>
        <w:t>פרוסמו</w:t>
      </w:r>
      <w:r w:rsidRPr="00560ADA">
        <w:rPr>
          <w:rFonts w:ascii="David" w:hAnsi="David"/>
          <w:rtl/>
        </w:rPr>
        <w:t>, לקצר נוסח של שאלה או לנסחה מחדש. נוסח התשובות שפורסם הוא הנוסח המחייב ומהווה חלק בלתי נפרד מהמכרז.</w:t>
      </w:r>
    </w:p>
    <w:p w:rsidR="00721BE1" w:rsidRPr="00560ADA" w:rsidRDefault="00721BE1" w:rsidP="00EC0E54">
      <w:pPr>
        <w:pStyle w:val="2"/>
        <w:keepNext/>
        <w:keepLines/>
        <w:widowControl/>
        <w:numPr>
          <w:ilvl w:val="1"/>
          <w:numId w:val="71"/>
        </w:numPr>
        <w:tabs>
          <w:tab w:val="left" w:pos="1050"/>
        </w:tabs>
        <w:spacing w:before="240" w:after="240" w:line="360" w:lineRule="auto"/>
        <w:jc w:val="both"/>
        <w:rPr>
          <w:rFonts w:ascii="David" w:hAnsi="David" w:cs="David"/>
        </w:rPr>
      </w:pPr>
      <w:r w:rsidRPr="00560ADA">
        <w:rPr>
          <w:rFonts w:ascii="David" w:hAnsi="David" w:cs="David"/>
          <w:rtl/>
        </w:rPr>
        <w:t>הגשת הצעות במכרז</w:t>
      </w:r>
    </w:p>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 xml:space="preserve">הגשות במכרז יוגשו לתיבת המכרזים הממוקמת </w:t>
      </w:r>
      <w:r w:rsidR="00EA2D77" w:rsidRPr="00560ADA">
        <w:rPr>
          <w:rFonts w:ascii="David" w:hAnsi="David"/>
          <w:rtl/>
        </w:rPr>
        <w:t xml:space="preserve">בניין ההנהלה של משרד החקלאות ופיתוח הכפר, דרך המכבים ראשון לציון, קומה 1 חדר מס' . לתשומת לב המציעים כי מעטפה שתונח במקום אחר – לא תתקבל וזאת אף אם נמסר ידנית לידי מי מעובדי המשרד שאישר את קבלתה. </w:t>
      </w:r>
    </w:p>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721BE1" w:rsidRPr="00560ADA" w:rsidRDefault="00721BE1" w:rsidP="00EC0E54">
      <w:pPr>
        <w:pStyle w:val="3-2"/>
        <w:numPr>
          <w:ilvl w:val="2"/>
          <w:numId w:val="71"/>
        </w:numPr>
        <w:ind w:left="1334" w:hanging="851"/>
        <w:outlineLvl w:val="9"/>
        <w:rPr>
          <w:rFonts w:ascii="David" w:hAnsi="David"/>
        </w:rPr>
      </w:pPr>
      <w:r w:rsidRPr="00560ADA">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560ADA">
        <w:rPr>
          <w:rFonts w:ascii="David" w:hAnsi="David"/>
          <w:rtl/>
        </w:rPr>
        <w:t xml:space="preserve"> של המזמין</w:t>
      </w:r>
      <w:r w:rsidRPr="00560ADA">
        <w:rPr>
          <w:rFonts w:ascii="David" w:hAnsi="David"/>
          <w:rtl/>
        </w:rPr>
        <w:t>.</w:t>
      </w:r>
    </w:p>
    <w:p w:rsidR="008B77D1" w:rsidRPr="00560ADA" w:rsidRDefault="008B77D1"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r w:rsidRPr="00560ADA">
        <w:rPr>
          <w:rFonts w:ascii="David" w:hAnsi="David" w:cs="David"/>
          <w:rtl/>
        </w:rPr>
        <w:lastRenderedPageBreak/>
        <w:t>ראיון</w:t>
      </w:r>
    </w:p>
    <w:p w:rsidR="008B77D1" w:rsidRPr="00560ADA" w:rsidRDefault="008B77D1" w:rsidP="00EC0E54">
      <w:pPr>
        <w:pStyle w:val="3-2"/>
        <w:numPr>
          <w:ilvl w:val="2"/>
          <w:numId w:val="71"/>
        </w:numPr>
        <w:ind w:left="1334" w:hanging="851"/>
        <w:outlineLvl w:val="9"/>
        <w:rPr>
          <w:rFonts w:ascii="David" w:hAnsi="David"/>
        </w:rPr>
      </w:pPr>
      <w:r w:rsidRPr="00560ADA">
        <w:rPr>
          <w:rFonts w:ascii="David" w:hAnsi="David"/>
          <w:rtl/>
        </w:rPr>
        <w:t xml:space="preserve">הודעה בדבר מועד הראיון תשלח לכל מציע שעומד בדרישות המפורטות במכרז. המשרד רשאי על פי שיקול דעתו לשנות את מועד הראיון, ובלבד שהודיע על כך למציע לפחות שבוע מראש או פחות מכך בתיאום עם המציע. </w:t>
      </w:r>
    </w:p>
    <w:p w:rsidR="008B77D1" w:rsidRPr="00560ADA" w:rsidRDefault="008B77D1" w:rsidP="00EC0E54">
      <w:pPr>
        <w:pStyle w:val="3-2"/>
        <w:numPr>
          <w:ilvl w:val="2"/>
          <w:numId w:val="71"/>
        </w:numPr>
        <w:ind w:left="1334" w:hanging="851"/>
        <w:outlineLvl w:val="9"/>
        <w:rPr>
          <w:rFonts w:ascii="David" w:hAnsi="David"/>
        </w:rPr>
      </w:pPr>
      <w:r w:rsidRPr="00560ADA">
        <w:rPr>
          <w:rFonts w:ascii="David" w:hAnsi="David"/>
          <w:rtl/>
        </w:rPr>
        <w:t xml:space="preserve">מטעם המציע יוזמנו לראיון בעלי התפקידים הנכללים בתנאי הסף או בתבחיני האיכות, אלא אם כן בהזמנה לראיון המזמין הודיע אחרת. </w:t>
      </w:r>
    </w:p>
    <w:p w:rsidR="008B77D1" w:rsidRPr="00560ADA" w:rsidRDefault="008B77D1" w:rsidP="00EC0E54">
      <w:pPr>
        <w:pStyle w:val="3-2"/>
        <w:numPr>
          <w:ilvl w:val="2"/>
          <w:numId w:val="71"/>
        </w:numPr>
        <w:ind w:left="1334" w:hanging="851"/>
        <w:outlineLvl w:val="9"/>
        <w:rPr>
          <w:rFonts w:ascii="David" w:hAnsi="David"/>
        </w:rPr>
      </w:pPr>
      <w:r w:rsidRPr="00560ADA">
        <w:rPr>
          <w:rFonts w:ascii="David" w:hAnsi="David"/>
          <w:rtl/>
        </w:rPr>
        <w:t>המשרד יהיה רשאי לזמן יועצים מקצועיים או משקיפים נוספים מטעמו שישתתפו בראיונות.</w:t>
      </w:r>
    </w:p>
    <w:p w:rsidR="008B77D1" w:rsidRPr="00560ADA" w:rsidRDefault="008B77D1" w:rsidP="00EC0E54">
      <w:pPr>
        <w:pStyle w:val="3-2"/>
        <w:outlineLvl w:val="9"/>
        <w:rPr>
          <w:rFonts w:ascii="David" w:hAnsi="David"/>
          <w:rtl/>
        </w:rPr>
      </w:pPr>
    </w:p>
    <w:p w:rsidR="00721BE1" w:rsidRPr="00560ADA" w:rsidRDefault="00721BE1" w:rsidP="00EC0E54">
      <w:pPr>
        <w:pStyle w:val="3-2"/>
        <w:outlineLvl w:val="9"/>
        <w:rPr>
          <w:rFonts w:ascii="David" w:hAnsi="David"/>
          <w:rtl/>
        </w:rPr>
      </w:pPr>
    </w:p>
    <w:p w:rsidR="004E4E07" w:rsidRPr="00560ADA" w:rsidRDefault="004E4E07" w:rsidP="00EC0E54">
      <w:pPr>
        <w:pStyle w:val="10"/>
        <w:keepNext/>
        <w:widowControl/>
        <w:numPr>
          <w:ilvl w:val="0"/>
          <w:numId w:val="71"/>
        </w:numPr>
        <w:tabs>
          <w:tab w:val="left" w:pos="283"/>
        </w:tabs>
        <w:spacing w:after="120" w:line="360" w:lineRule="auto"/>
        <w:ind w:left="357" w:hanging="357"/>
        <w:jc w:val="center"/>
        <w:rPr>
          <w:rFonts w:ascii="David" w:hAnsi="David" w:cs="David"/>
          <w:rtl/>
        </w:rPr>
        <w:sectPr w:rsidR="004E4E07" w:rsidRPr="00560ADA" w:rsidSect="00654526">
          <w:pgSz w:w="11906" w:h="16838" w:code="9"/>
          <w:pgMar w:top="1616" w:right="1826" w:bottom="1440" w:left="1800" w:header="709" w:footer="709" w:gutter="0"/>
          <w:cols w:space="708"/>
          <w:titlePg/>
          <w:bidi/>
          <w:rtlGutter/>
          <w:docGrid w:linePitch="360"/>
        </w:sectPr>
      </w:pPr>
    </w:p>
    <w:p w:rsidR="00721BE1" w:rsidRPr="00560ADA" w:rsidRDefault="00721BE1" w:rsidP="00EC0E54">
      <w:pPr>
        <w:pStyle w:val="10"/>
        <w:keepNext/>
        <w:widowControl/>
        <w:numPr>
          <w:ilvl w:val="0"/>
          <w:numId w:val="71"/>
        </w:numPr>
        <w:tabs>
          <w:tab w:val="left" w:pos="283"/>
        </w:tabs>
        <w:spacing w:after="120" w:line="360" w:lineRule="auto"/>
        <w:ind w:left="357" w:hanging="357"/>
        <w:jc w:val="center"/>
        <w:rPr>
          <w:rFonts w:ascii="David" w:hAnsi="David" w:cs="David"/>
        </w:rPr>
      </w:pPr>
      <w:bookmarkStart w:id="55" w:name="_Toc534545132"/>
      <w:r w:rsidRPr="00560ADA">
        <w:rPr>
          <w:rFonts w:ascii="David" w:hAnsi="David" w:cs="David"/>
          <w:rtl/>
        </w:rPr>
        <w:lastRenderedPageBreak/>
        <w:t>נוהל המכרז</w:t>
      </w:r>
      <w:bookmarkEnd w:id="55"/>
      <w:r w:rsidRPr="00560ADA">
        <w:rPr>
          <w:rFonts w:ascii="David" w:hAnsi="David" w:cs="David"/>
          <w:rtl/>
        </w:rPr>
        <w:t xml:space="preserve"> </w:t>
      </w:r>
    </w:p>
    <w:p w:rsidR="00CD665E" w:rsidRPr="00560ADA" w:rsidRDefault="00CD665E"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r w:rsidRPr="00560ADA">
        <w:rPr>
          <w:rFonts w:ascii="David" w:hAnsi="David" w:cs="David"/>
          <w:rtl/>
        </w:rPr>
        <w:t>אופן בדיקה ההצעות</w:t>
      </w:r>
    </w:p>
    <w:p w:rsidR="00EA2D77" w:rsidRPr="00560ADA" w:rsidRDefault="00EA2D77" w:rsidP="00EC0E54">
      <w:pPr>
        <w:pStyle w:val="3-2"/>
        <w:numPr>
          <w:ilvl w:val="2"/>
          <w:numId w:val="71"/>
        </w:numPr>
        <w:ind w:left="1334" w:hanging="851"/>
        <w:outlineLvl w:val="9"/>
        <w:rPr>
          <w:rFonts w:ascii="David" w:hAnsi="David"/>
        </w:rPr>
      </w:pPr>
      <w:r w:rsidRPr="00560ADA">
        <w:rPr>
          <w:rFonts w:ascii="David" w:hAnsi="David"/>
          <w:rtl/>
        </w:rPr>
        <w:t xml:space="preserve">פתיחת התיבה תעשה ע"י ועדת פתיחה שתבחן באופן כללי את מעטפות ההצעה, תמספר אותן וכן תבצע בחינה ראשונית של תנאי הסף הכללים בלבד. </w:t>
      </w:r>
    </w:p>
    <w:p w:rsidR="00CD665E" w:rsidRPr="00560ADA" w:rsidRDefault="00CD665E" w:rsidP="00EC0E54">
      <w:pPr>
        <w:pStyle w:val="3-2"/>
        <w:numPr>
          <w:ilvl w:val="2"/>
          <w:numId w:val="71"/>
        </w:numPr>
        <w:ind w:left="1334" w:hanging="851"/>
        <w:outlineLvl w:val="9"/>
        <w:rPr>
          <w:rFonts w:ascii="David" w:hAnsi="David"/>
        </w:rPr>
      </w:pPr>
      <w:r w:rsidRPr="00560ADA">
        <w:rPr>
          <w:rFonts w:ascii="David" w:hAnsi="David"/>
          <w:rtl/>
        </w:rPr>
        <w:t xml:space="preserve">רק הצעות אשר עמדו בתנאי הסף יעברו לשלב ניקוד ההצעות. </w:t>
      </w:r>
      <w:r w:rsidR="00EA2D77" w:rsidRPr="00560ADA">
        <w:rPr>
          <w:rFonts w:ascii="David" w:hAnsi="David"/>
          <w:rtl/>
        </w:rPr>
        <w:t xml:space="preserve">בחינת תנאי הסף המצקועיים וניקוד ההצעות (בהיבט האיכותי) ייעשה ע"י ועדת משנה לאיכות שתמנה ועדת המכרזים של המשרד כחלק מהליכי אישור פרסום המכרז. ועדת המכרזים תהא רשאית לבצע החלפה של מי מבין חברי ועדת המשנה בשל צורך או אילוץ כזה או אחר. </w:t>
      </w:r>
    </w:p>
    <w:p w:rsidR="00CD665E" w:rsidRPr="00560ADA" w:rsidRDefault="00CD665E" w:rsidP="00EC0E54">
      <w:pPr>
        <w:pStyle w:val="3-2"/>
        <w:numPr>
          <w:ilvl w:val="2"/>
          <w:numId w:val="71"/>
        </w:numPr>
        <w:ind w:left="1334" w:hanging="851"/>
        <w:outlineLvl w:val="9"/>
        <w:rPr>
          <w:rFonts w:ascii="David" w:hAnsi="David"/>
        </w:rPr>
      </w:pPr>
      <w:r w:rsidRPr="00560ADA">
        <w:rPr>
          <w:rFonts w:ascii="David" w:hAnsi="David"/>
          <w:rtl/>
        </w:rPr>
        <w:t>פתיחת מעטפת הצעת המחיר, ומתן הציון בגין הצעת המחיר יתבצעו רק לאחר קביעת הציון בגין איכות ההצעה.</w:t>
      </w:r>
    </w:p>
    <w:p w:rsidR="00166899" w:rsidRPr="00560ADA" w:rsidRDefault="00166899"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r w:rsidRPr="00560ADA">
        <w:rPr>
          <w:rFonts w:ascii="David" w:hAnsi="David" w:cs="David"/>
          <w:rtl/>
        </w:rPr>
        <w:t xml:space="preserve">סמכויות המזמין </w:t>
      </w:r>
      <w:r w:rsidR="00CD665E" w:rsidRPr="00560ADA">
        <w:rPr>
          <w:rFonts w:ascii="David" w:hAnsi="David" w:cs="David"/>
          <w:rtl/>
        </w:rPr>
        <w:t>במכרז</w:t>
      </w:r>
    </w:p>
    <w:p w:rsidR="00166899" w:rsidRPr="00560ADA" w:rsidRDefault="00166899" w:rsidP="00EC0E54">
      <w:pPr>
        <w:pStyle w:val="3-2"/>
        <w:numPr>
          <w:ilvl w:val="2"/>
          <w:numId w:val="71"/>
        </w:numPr>
        <w:ind w:left="1334" w:hanging="851"/>
        <w:outlineLvl w:val="9"/>
        <w:rPr>
          <w:rFonts w:ascii="David" w:hAnsi="David"/>
        </w:rPr>
      </w:pPr>
      <w:r w:rsidRPr="00560ADA">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560ADA">
        <w:rPr>
          <w:rFonts w:ascii="David" w:hAnsi="David"/>
          <w:b/>
          <w:bCs/>
          <w:rtl/>
        </w:rPr>
        <w:t>פרק ב</w:t>
      </w:r>
      <w:r w:rsidRPr="00560ADA">
        <w:rPr>
          <w:rFonts w:ascii="David" w:hAnsi="David"/>
          <w:rtl/>
        </w:rPr>
        <w:t>)</w:t>
      </w:r>
      <w:r w:rsidR="00343B85" w:rsidRPr="00560ADA">
        <w:rPr>
          <w:rFonts w:ascii="David" w:hAnsi="David"/>
          <w:rtl/>
        </w:rPr>
        <w:t xml:space="preserve">, ויתנו להצעות ניקוד בהתאם למפורט </w:t>
      </w:r>
      <w:r w:rsidR="00CD665E" w:rsidRPr="00560ADA">
        <w:rPr>
          <w:rFonts w:ascii="David" w:hAnsi="David"/>
          <w:rtl/>
        </w:rPr>
        <w:t>במכרז</w:t>
      </w:r>
      <w:r w:rsidRPr="00560ADA">
        <w:rPr>
          <w:rFonts w:ascii="David" w:hAnsi="David"/>
          <w:rtl/>
        </w:rPr>
        <w:t>.</w:t>
      </w:r>
    </w:p>
    <w:p w:rsidR="00166899" w:rsidRPr="00560ADA" w:rsidRDefault="00166899" w:rsidP="00EC0E54">
      <w:pPr>
        <w:pStyle w:val="3-2"/>
        <w:numPr>
          <w:ilvl w:val="2"/>
          <w:numId w:val="71"/>
        </w:numPr>
        <w:ind w:left="1334" w:hanging="851"/>
        <w:outlineLvl w:val="9"/>
        <w:rPr>
          <w:rFonts w:ascii="David" w:hAnsi="David"/>
          <w:rtl/>
        </w:rPr>
      </w:pPr>
      <w:r w:rsidRPr="00560ADA">
        <w:rPr>
          <w:rFonts w:ascii="David" w:hAnsi="David"/>
          <w:rtl/>
        </w:rPr>
        <w:t xml:space="preserve">המזמין או מי מטעמו, </w:t>
      </w:r>
      <w:r w:rsidR="00343B85" w:rsidRPr="00560ADA">
        <w:rPr>
          <w:rFonts w:ascii="David" w:hAnsi="David"/>
          <w:rtl/>
        </w:rPr>
        <w:t xml:space="preserve">רשאי </w:t>
      </w:r>
      <w:r w:rsidRPr="00560ADA">
        <w:rPr>
          <w:rFonts w:ascii="David" w:hAnsi="David"/>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rsidR="00166899" w:rsidRPr="00560ADA" w:rsidRDefault="00166899" w:rsidP="00EC0E54">
      <w:pPr>
        <w:pStyle w:val="3-2"/>
        <w:numPr>
          <w:ilvl w:val="2"/>
          <w:numId w:val="71"/>
        </w:numPr>
        <w:ind w:left="1334" w:hanging="851"/>
        <w:outlineLvl w:val="9"/>
        <w:rPr>
          <w:rFonts w:ascii="David" w:hAnsi="David"/>
          <w:rtl/>
        </w:rPr>
      </w:pPr>
      <w:r w:rsidRPr="00560ADA">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rsidR="00343B85" w:rsidRPr="00560ADA" w:rsidRDefault="00343B85" w:rsidP="00EC0E54">
      <w:pPr>
        <w:pStyle w:val="3-2"/>
        <w:numPr>
          <w:ilvl w:val="2"/>
          <w:numId w:val="71"/>
        </w:numPr>
        <w:ind w:left="1334" w:hanging="851"/>
        <w:outlineLvl w:val="9"/>
        <w:rPr>
          <w:rFonts w:ascii="David" w:hAnsi="David"/>
        </w:rPr>
      </w:pPr>
      <w:r w:rsidRPr="00560ADA">
        <w:rPr>
          <w:rFonts w:ascii="David" w:hAnsi="David"/>
          <w:rtl/>
        </w:rPr>
        <w:t xml:space="preserve">לצורך בדיקת ההצעות יעשה המזמין או מי מטעמו שימוש בידע המקצועי העומד לרשותו, ובמקורות מידע מהימנים, וביניהם מידע ציבורי על המציע, חוות דעת יועצים מקצועיים, וכן כל מקור מידע אמין אחר. </w:t>
      </w:r>
    </w:p>
    <w:p w:rsidR="00375191" w:rsidRPr="00560ADA" w:rsidRDefault="00375191" w:rsidP="00EC0E54">
      <w:pPr>
        <w:pStyle w:val="3-2"/>
        <w:numPr>
          <w:ilvl w:val="2"/>
          <w:numId w:val="71"/>
        </w:numPr>
        <w:ind w:left="1334" w:hanging="851"/>
        <w:outlineLvl w:val="9"/>
        <w:rPr>
          <w:rFonts w:ascii="David" w:hAnsi="David"/>
        </w:rPr>
      </w:pPr>
      <w:bookmarkStart w:id="56" w:name="hidden_isEstimation_3"/>
      <w:r w:rsidRPr="00560ADA">
        <w:rPr>
          <w:rFonts w:ascii="David" w:hAnsi="David"/>
          <w:rtl/>
        </w:rPr>
        <w:t>המזמין יוכל, לצורך סיום ההליך המכרזי לבחירת זוכה, לבקש מהמציעים במכרז להאריך את תוקף ערבות ההצעה, וזאת עד ל-90 יום נוספים, ובמידה והערבות לא תוארך כ</w:t>
      </w:r>
      <w:r w:rsidR="004E4E07" w:rsidRPr="00560ADA">
        <w:rPr>
          <w:rFonts w:ascii="David" w:hAnsi="David"/>
          <w:rtl/>
        </w:rPr>
        <w:t>נדרש,</w:t>
      </w:r>
      <w:r w:rsidRPr="00560ADA">
        <w:rPr>
          <w:rFonts w:ascii="David" w:hAnsi="David"/>
          <w:rtl/>
        </w:rPr>
        <w:t xml:space="preserve"> לחלט את ערבות ההצעה. </w:t>
      </w:r>
    </w:p>
    <w:p w:rsidR="00166899" w:rsidRPr="00560ADA" w:rsidRDefault="00375191" w:rsidP="00EC0E54">
      <w:pPr>
        <w:pStyle w:val="3-2"/>
        <w:numPr>
          <w:ilvl w:val="2"/>
          <w:numId w:val="71"/>
        </w:numPr>
        <w:ind w:left="1334" w:hanging="851"/>
        <w:outlineLvl w:val="9"/>
        <w:rPr>
          <w:rFonts w:ascii="David" w:hAnsi="David"/>
        </w:rPr>
      </w:pPr>
      <w:r w:rsidRPr="00560ADA">
        <w:rPr>
          <w:rFonts w:ascii="David" w:hAnsi="David"/>
          <w:rtl/>
        </w:rPr>
        <w:t xml:space="preserve">בנוסף לאמור בכל מקום אחר במכרז, </w:t>
      </w:r>
      <w:r w:rsidR="00166899" w:rsidRPr="00560ADA">
        <w:rPr>
          <w:rFonts w:ascii="David" w:hAnsi="David"/>
          <w:rtl/>
        </w:rPr>
        <w:t>חילוט ערבות הצעה תתבצע בהתאם לשיקול דעתו הבלעדי של המזמין, ומהסיבות המנויות בתקנה 16ב(ב) לתקנות חובת המכרזים.</w:t>
      </w:r>
    </w:p>
    <w:p w:rsidR="00AA770A" w:rsidRPr="00560ADA" w:rsidRDefault="00AA770A" w:rsidP="00EC0E54">
      <w:pPr>
        <w:pStyle w:val="3-2"/>
        <w:numPr>
          <w:ilvl w:val="2"/>
          <w:numId w:val="71"/>
        </w:numPr>
        <w:ind w:left="1334" w:hanging="851"/>
        <w:outlineLvl w:val="9"/>
        <w:rPr>
          <w:rFonts w:ascii="David" w:hAnsi="David"/>
        </w:rPr>
      </w:pPr>
      <w:bookmarkStart w:id="57" w:name="show_mum"/>
      <w:bookmarkEnd w:id="56"/>
      <w:r w:rsidRPr="00560ADA">
        <w:rPr>
          <w:rFonts w:ascii="David" w:hAnsi="David"/>
          <w:rtl/>
        </w:rPr>
        <w:lastRenderedPageBreak/>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57"/>
    <w:p w:rsidR="008B77D1" w:rsidRPr="00560ADA" w:rsidRDefault="008B77D1" w:rsidP="00EC0E54">
      <w:pPr>
        <w:pStyle w:val="3-2"/>
        <w:numPr>
          <w:ilvl w:val="2"/>
          <w:numId w:val="71"/>
        </w:numPr>
        <w:ind w:left="1334" w:hanging="851"/>
        <w:outlineLvl w:val="9"/>
        <w:rPr>
          <w:rFonts w:ascii="David" w:hAnsi="David"/>
        </w:rPr>
      </w:pPr>
      <w:r w:rsidRPr="00560ADA">
        <w:rPr>
          <w:rFonts w:ascii="David" w:hAnsi="David"/>
          <w:rtl/>
        </w:rPr>
        <w:t>ככל שבשלב זה תיוותר הצעה אחת בלבד, המזמין, בהתאם לשיקול דעתו הבלעדי יהיה רשאי:</w:t>
      </w:r>
    </w:p>
    <w:p w:rsidR="008B77D1" w:rsidRPr="00560ADA" w:rsidRDefault="008B77D1" w:rsidP="00EC0E54">
      <w:pPr>
        <w:pStyle w:val="4-2"/>
        <w:numPr>
          <w:ilvl w:val="3"/>
          <w:numId w:val="71"/>
        </w:numPr>
        <w:ind w:left="1617" w:hanging="537"/>
        <w:outlineLvl w:val="9"/>
        <w:rPr>
          <w:rFonts w:ascii="David" w:hAnsi="David"/>
        </w:rPr>
      </w:pPr>
      <w:r w:rsidRPr="00560ADA">
        <w:rPr>
          <w:rFonts w:ascii="David" w:hAnsi="David"/>
          <w:rtl/>
        </w:rPr>
        <w:t xml:space="preserve"> להכריז על המציע שנותר כ</w:t>
      </w:r>
      <w:r w:rsidR="002B62A3" w:rsidRPr="00560ADA">
        <w:rPr>
          <w:rFonts w:ascii="David" w:hAnsi="David"/>
          <w:rtl/>
        </w:rPr>
        <w:t>זוכה</w:t>
      </w:r>
      <w:r w:rsidRPr="00560ADA">
        <w:rPr>
          <w:rFonts w:ascii="David" w:hAnsi="David"/>
          <w:rtl/>
        </w:rPr>
        <w:t>;</w:t>
      </w:r>
    </w:p>
    <w:p w:rsidR="008B77D1" w:rsidRPr="00560ADA" w:rsidRDefault="008B77D1" w:rsidP="00EC0E54">
      <w:pPr>
        <w:pStyle w:val="4-2"/>
        <w:numPr>
          <w:ilvl w:val="3"/>
          <w:numId w:val="71"/>
        </w:numPr>
        <w:ind w:left="1617" w:hanging="537"/>
        <w:outlineLvl w:val="9"/>
        <w:rPr>
          <w:rFonts w:ascii="David" w:hAnsi="David"/>
        </w:rPr>
      </w:pPr>
      <w:r w:rsidRPr="00560ADA">
        <w:rPr>
          <w:rFonts w:ascii="David" w:hAnsi="David"/>
          <w:rtl/>
        </w:rPr>
        <w:t>לנהל משא ומתן עם המציע שנותר על מנת להיטיב את הצעתו;</w:t>
      </w:r>
    </w:p>
    <w:p w:rsidR="008B77D1" w:rsidRPr="00560ADA" w:rsidRDefault="008B77D1" w:rsidP="00EC0E54">
      <w:pPr>
        <w:pStyle w:val="4-2"/>
        <w:numPr>
          <w:ilvl w:val="3"/>
          <w:numId w:val="71"/>
        </w:numPr>
        <w:ind w:left="1617" w:hanging="537"/>
        <w:outlineLvl w:val="9"/>
        <w:rPr>
          <w:rFonts w:ascii="David" w:hAnsi="David"/>
        </w:rPr>
      </w:pPr>
      <w:r w:rsidRPr="00560ADA">
        <w:rPr>
          <w:rFonts w:ascii="David" w:hAnsi="David"/>
          <w:rtl/>
        </w:rPr>
        <w:t>לבטל את המכרז, ולצאת למכרז חדש;</w:t>
      </w:r>
    </w:p>
    <w:p w:rsidR="00166899" w:rsidRPr="00560ADA" w:rsidRDefault="00166899" w:rsidP="00EC0E54">
      <w:pPr>
        <w:pStyle w:val="3-2"/>
        <w:numPr>
          <w:ilvl w:val="2"/>
          <w:numId w:val="71"/>
        </w:numPr>
        <w:ind w:left="1334" w:hanging="851"/>
        <w:outlineLvl w:val="9"/>
        <w:rPr>
          <w:rFonts w:ascii="David" w:hAnsi="David"/>
        </w:rPr>
      </w:pPr>
      <w:r w:rsidRPr="00560ADA">
        <w:rPr>
          <w:rFonts w:ascii="David" w:hAnsi="David"/>
          <w:rtl/>
        </w:rPr>
        <w:t>המזמין</w:t>
      </w:r>
      <w:r w:rsidR="008D5480" w:rsidRPr="00560ADA">
        <w:rPr>
          <w:rFonts w:ascii="David" w:hAnsi="David"/>
          <w:rtl/>
        </w:rPr>
        <w:t>, לאחר שנתן למציע זכות טיעון בכתב או בע"פ,</w:t>
      </w:r>
      <w:r w:rsidRPr="00560ADA">
        <w:rPr>
          <w:rFonts w:ascii="David" w:hAnsi="David"/>
          <w:rtl/>
        </w:rPr>
        <w:t xml:space="preserve"> יהיה רשאי לפסול הצעה אם לפי שיקול דעתו הבלעדי מתקיים אחד מהתנאים הבאים:</w:t>
      </w:r>
    </w:p>
    <w:p w:rsidR="00166899" w:rsidRPr="00560ADA" w:rsidRDefault="00166899" w:rsidP="00EC0E54">
      <w:pPr>
        <w:pStyle w:val="4-2"/>
        <w:numPr>
          <w:ilvl w:val="3"/>
          <w:numId w:val="71"/>
        </w:numPr>
        <w:ind w:left="1617" w:hanging="537"/>
        <w:outlineLvl w:val="9"/>
        <w:rPr>
          <w:rFonts w:ascii="David" w:hAnsi="David"/>
        </w:rPr>
      </w:pPr>
      <w:r w:rsidRPr="00560ADA">
        <w:rPr>
          <w:rFonts w:ascii="David" w:hAnsi="David"/>
          <w:b/>
          <w:bCs/>
          <w:rtl/>
        </w:rPr>
        <w:t>פסילת הצעה בלתי כדאית כלכלית או תכסיסנית</w:t>
      </w:r>
      <w:r w:rsidRPr="00560ADA">
        <w:rPr>
          <w:rFonts w:ascii="David" w:hAnsi="David"/>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הן ביחס להצעה עצמה והן ביחס להצעות אחרות, וכן בכל מקרה של פעולה שלא בתום לב.</w:t>
      </w:r>
    </w:p>
    <w:p w:rsidR="008D5480" w:rsidRPr="00560ADA" w:rsidRDefault="008D5480" w:rsidP="00EC0E54">
      <w:pPr>
        <w:pStyle w:val="4-2"/>
        <w:numPr>
          <w:ilvl w:val="3"/>
          <w:numId w:val="71"/>
        </w:numPr>
        <w:ind w:left="1617" w:hanging="537"/>
        <w:outlineLvl w:val="9"/>
        <w:rPr>
          <w:rFonts w:ascii="David" w:hAnsi="David"/>
        </w:rPr>
      </w:pPr>
      <w:r w:rsidRPr="00560ADA">
        <w:rPr>
          <w:rFonts w:ascii="David" w:hAnsi="David"/>
          <w:b/>
          <w:bCs/>
          <w:rtl/>
        </w:rPr>
        <w:t>פסילה עקב התנהגות שלא בתום לב במכרזים קודמים</w:t>
      </w:r>
      <w:r w:rsidRPr="00560ADA">
        <w:rPr>
          <w:rFonts w:ascii="David" w:hAnsi="David"/>
          <w:rtl/>
        </w:rPr>
        <w:t xml:space="preserve"> – המציע, במסגרת מכרז קודם</w:t>
      </w:r>
      <w:r w:rsidR="0037771C" w:rsidRPr="00560ADA">
        <w:rPr>
          <w:rFonts w:ascii="David" w:hAnsi="David"/>
          <w:rtl/>
        </w:rPr>
        <w:t xml:space="preserve"> של המזמין, או של גוף אחר</w:t>
      </w:r>
      <w:r w:rsidRPr="00560ADA">
        <w:rPr>
          <w:rFonts w:ascii="David" w:hAnsi="David"/>
          <w:rtl/>
        </w:rPr>
        <w:t>, נהג בערמה, בתכסיסנות או בחוסר ניקיון כפיים, הוא מסר מידע מטעה או מידע מהותי בלתי מדויק.</w:t>
      </w:r>
    </w:p>
    <w:p w:rsidR="00166899" w:rsidRPr="00560ADA" w:rsidRDefault="00166899" w:rsidP="00EC0E54">
      <w:pPr>
        <w:pStyle w:val="4-2"/>
        <w:numPr>
          <w:ilvl w:val="3"/>
          <w:numId w:val="71"/>
        </w:numPr>
        <w:ind w:left="1617" w:hanging="537"/>
        <w:outlineLvl w:val="9"/>
        <w:rPr>
          <w:rFonts w:ascii="David" w:hAnsi="David"/>
        </w:rPr>
      </w:pPr>
      <w:r w:rsidRPr="00560ADA">
        <w:rPr>
          <w:rFonts w:ascii="David" w:hAnsi="David"/>
          <w:b/>
          <w:bCs/>
          <w:rtl/>
        </w:rPr>
        <w:t>פסילת הצעה עקב מצב כלכלי של המציע</w:t>
      </w:r>
      <w:r w:rsidRPr="00560ADA">
        <w:rPr>
          <w:rFonts w:ascii="David" w:hAnsi="David"/>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166899" w:rsidRPr="00560ADA" w:rsidRDefault="00166899" w:rsidP="00EC0E54">
      <w:pPr>
        <w:pStyle w:val="4-2"/>
        <w:numPr>
          <w:ilvl w:val="3"/>
          <w:numId w:val="71"/>
        </w:numPr>
        <w:ind w:left="1617" w:hanging="537"/>
        <w:outlineLvl w:val="9"/>
        <w:rPr>
          <w:rFonts w:ascii="David" w:hAnsi="David"/>
          <w:rtl/>
        </w:rPr>
      </w:pPr>
      <w:r w:rsidRPr="00560ADA">
        <w:rPr>
          <w:rFonts w:ascii="David" w:hAnsi="David"/>
          <w:b/>
          <w:bCs/>
          <w:rtl/>
        </w:rPr>
        <w:t>פסילה בעקבות ניגוד עניינים</w:t>
      </w:r>
      <w:r w:rsidRPr="00560ADA">
        <w:rPr>
          <w:rFonts w:ascii="David" w:hAnsi="David"/>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המזמין אינו ניתן לריפוי.</w:t>
      </w:r>
    </w:p>
    <w:p w:rsidR="001015D6" w:rsidRPr="00560ADA" w:rsidRDefault="001015D6"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tl/>
        </w:rPr>
      </w:pPr>
      <w:bookmarkStart w:id="58" w:name="_Toc516503359"/>
      <w:bookmarkEnd w:id="53"/>
      <w:r w:rsidRPr="00560ADA">
        <w:rPr>
          <w:rFonts w:ascii="David" w:hAnsi="David" w:cs="David"/>
          <w:rtl/>
        </w:rPr>
        <w:t>ביטול או שינוי המכרז</w:t>
      </w:r>
      <w:bookmarkEnd w:id="58"/>
      <w:r w:rsidRPr="00560ADA">
        <w:rPr>
          <w:rFonts w:ascii="David" w:hAnsi="David" w:cs="David"/>
          <w:rtl/>
        </w:rPr>
        <w:t xml:space="preserve"> </w:t>
      </w:r>
    </w:p>
    <w:p w:rsidR="00D646E2" w:rsidRPr="00560ADA" w:rsidRDefault="00361FDC" w:rsidP="00EC0E54">
      <w:pPr>
        <w:pStyle w:val="Normal3"/>
        <w:ind w:left="342"/>
        <w:rPr>
          <w:rFonts w:ascii="David" w:hAnsi="David"/>
          <w:rtl/>
        </w:rPr>
      </w:pPr>
      <w:r w:rsidRPr="00560ADA">
        <w:rPr>
          <w:rFonts w:ascii="David" w:hAnsi="David"/>
          <w:rtl/>
        </w:rPr>
        <w:t>המזמין</w:t>
      </w:r>
      <w:r w:rsidR="002D7A41" w:rsidRPr="00560ADA">
        <w:rPr>
          <w:rFonts w:ascii="David" w:hAnsi="David"/>
          <w:rtl/>
        </w:rPr>
        <w:t xml:space="preserve"> רשאי מיוזמתו</w:t>
      </w:r>
      <w:r w:rsidR="001015D6" w:rsidRPr="00560ADA">
        <w:rPr>
          <w:rFonts w:ascii="David" w:hAnsi="David"/>
          <w:rtl/>
        </w:rPr>
        <w:t xml:space="preserve"> </w:t>
      </w:r>
      <w:r w:rsidR="002D7A41" w:rsidRPr="00560ADA">
        <w:rPr>
          <w:rFonts w:ascii="David" w:hAnsi="David"/>
          <w:rtl/>
        </w:rPr>
        <w:t>ו</w:t>
      </w:r>
      <w:r w:rsidR="001015D6" w:rsidRPr="00560ADA">
        <w:rPr>
          <w:rFonts w:ascii="David" w:hAnsi="David"/>
          <w:rtl/>
        </w:rPr>
        <w:t>על פי שיקול דעת</w:t>
      </w:r>
      <w:r w:rsidR="002D7A41" w:rsidRPr="00560ADA">
        <w:rPr>
          <w:rFonts w:ascii="David" w:hAnsi="David"/>
          <w:rtl/>
        </w:rPr>
        <w:t>ו, לבטל את המכרז,</w:t>
      </w:r>
      <w:r w:rsidR="001015D6" w:rsidRPr="00560ADA">
        <w:rPr>
          <w:rFonts w:ascii="David" w:hAnsi="David"/>
          <w:rtl/>
        </w:rPr>
        <w:t xml:space="preserve"> לשנותו ולעדכנו, לרבות עדכוני מועדים הנקובים בו</w:t>
      </w:r>
      <w:r w:rsidR="002D7A41" w:rsidRPr="00560ADA">
        <w:rPr>
          <w:rFonts w:ascii="David" w:hAnsi="David"/>
          <w:rtl/>
        </w:rPr>
        <w:t xml:space="preserve">. שינויים כאמור יפורסמו באתר האינטרנט של המכרז. </w:t>
      </w:r>
      <w:r w:rsidR="00D646E2" w:rsidRPr="00560ADA">
        <w:rPr>
          <w:rFonts w:ascii="David" w:hAnsi="David"/>
          <w:rtl/>
        </w:rPr>
        <w:t>על מציע האחריות להתעדכן באופן עצמאי בהודעות ועדכונים אשר יפורסמו כאמור בנוגע למכרז זה.</w:t>
      </w:r>
    </w:p>
    <w:p w:rsidR="001015D6" w:rsidRPr="00560ADA" w:rsidRDefault="001015D6"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bookmarkStart w:id="59" w:name="_Toc516503360"/>
      <w:r w:rsidRPr="00560ADA">
        <w:rPr>
          <w:rFonts w:ascii="David" w:hAnsi="David" w:cs="David"/>
          <w:rtl/>
        </w:rPr>
        <w:lastRenderedPageBreak/>
        <w:t>הוצאות</w:t>
      </w:r>
      <w:bookmarkEnd w:id="59"/>
      <w:r w:rsidRPr="00560ADA">
        <w:rPr>
          <w:rFonts w:ascii="David" w:hAnsi="David" w:cs="David"/>
          <w:rtl/>
        </w:rPr>
        <w:t xml:space="preserve"> </w:t>
      </w:r>
    </w:p>
    <w:p w:rsidR="001015D6" w:rsidRPr="00560ADA" w:rsidRDefault="001015D6" w:rsidP="00EC0E54">
      <w:pPr>
        <w:pStyle w:val="Normal2"/>
        <w:ind w:left="342"/>
        <w:rPr>
          <w:rFonts w:ascii="David" w:hAnsi="David"/>
          <w:rtl/>
        </w:rPr>
      </w:pPr>
      <w:r w:rsidRPr="00560ADA">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377479" w:rsidRPr="00560ADA" w:rsidRDefault="001015D6"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bookmarkStart w:id="60" w:name="_Toc516503361"/>
      <w:r w:rsidRPr="00560ADA">
        <w:rPr>
          <w:rFonts w:ascii="David" w:hAnsi="David" w:cs="David"/>
          <w:rtl/>
        </w:rPr>
        <w:t>סמכות השיפוט</w:t>
      </w:r>
      <w:bookmarkEnd w:id="60"/>
    </w:p>
    <w:p w:rsidR="001015D6" w:rsidRPr="00560ADA" w:rsidRDefault="001015D6" w:rsidP="00EC0E54">
      <w:pPr>
        <w:pStyle w:val="Normal2"/>
        <w:ind w:left="342"/>
        <w:rPr>
          <w:rFonts w:ascii="David" w:hAnsi="David"/>
          <w:rtl/>
        </w:rPr>
      </w:pPr>
      <w:r w:rsidRPr="00560ADA">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377479" w:rsidRPr="00560ADA" w:rsidRDefault="00377479" w:rsidP="00EC0E54">
      <w:pPr>
        <w:pStyle w:val="2"/>
        <w:keepNext/>
        <w:keepLines/>
        <w:widowControl/>
        <w:numPr>
          <w:ilvl w:val="1"/>
          <w:numId w:val="71"/>
        </w:numPr>
        <w:tabs>
          <w:tab w:val="left" w:pos="1050"/>
        </w:tabs>
        <w:spacing w:before="240" w:after="240" w:line="360" w:lineRule="auto"/>
        <w:ind w:left="1050" w:hanging="690"/>
        <w:jc w:val="both"/>
        <w:rPr>
          <w:rFonts w:ascii="David" w:hAnsi="David" w:cs="David"/>
        </w:rPr>
      </w:pPr>
      <w:bookmarkStart w:id="61" w:name="_Toc516503362"/>
      <w:r w:rsidRPr="00560ADA">
        <w:rPr>
          <w:rFonts w:ascii="David" w:hAnsi="David" w:cs="David"/>
          <w:rtl/>
        </w:rPr>
        <w:t>סודיות ההצעה וזכות העיון</w:t>
      </w:r>
      <w:bookmarkEnd w:id="61"/>
    </w:p>
    <w:p w:rsidR="0013061D" w:rsidRPr="00560ADA" w:rsidRDefault="007F243C" w:rsidP="00EC0E54">
      <w:pPr>
        <w:pStyle w:val="3-2"/>
        <w:numPr>
          <w:ilvl w:val="2"/>
          <w:numId w:val="71"/>
        </w:numPr>
        <w:ind w:left="1334" w:hanging="851"/>
        <w:outlineLvl w:val="9"/>
        <w:rPr>
          <w:rFonts w:ascii="David" w:hAnsi="David"/>
        </w:rPr>
      </w:pPr>
      <w:r w:rsidRPr="00560ADA">
        <w:rPr>
          <w:rFonts w:ascii="David" w:hAnsi="David"/>
          <w:rtl/>
        </w:rPr>
        <w:t>בכפוף לחובות המזמין על פי דין,</w:t>
      </w:r>
      <w:r w:rsidR="00377479" w:rsidRPr="00560ADA">
        <w:rPr>
          <w:rFonts w:ascii="David" w:hAnsi="David"/>
          <w:rtl/>
        </w:rPr>
        <w:t xml:space="preserve"> </w:t>
      </w:r>
      <w:r w:rsidR="00361FDC" w:rsidRPr="00560ADA">
        <w:rPr>
          <w:rFonts w:ascii="David" w:hAnsi="David"/>
          <w:rtl/>
        </w:rPr>
        <w:t>המזמין</w:t>
      </w:r>
      <w:r w:rsidR="0013061D" w:rsidRPr="00560ADA">
        <w:rPr>
          <w:rFonts w:ascii="David" w:hAnsi="David"/>
          <w:rtl/>
        </w:rPr>
        <w:t xml:space="preserve"> מתחייב שלא לגלות תוכן ההצעה לצד שלישי שאינו מעובדי </w:t>
      </w:r>
      <w:r w:rsidR="00361FDC" w:rsidRPr="00560ADA">
        <w:rPr>
          <w:rFonts w:ascii="David" w:hAnsi="David"/>
          <w:rtl/>
        </w:rPr>
        <w:t>המזמין</w:t>
      </w:r>
      <w:r w:rsidR="0013061D" w:rsidRPr="00560ADA">
        <w:rPr>
          <w:rFonts w:ascii="David" w:hAnsi="David"/>
          <w:rtl/>
        </w:rPr>
        <w:t xml:space="preserve"> או יועצים המועסקים על ידו </w:t>
      </w:r>
      <w:r w:rsidR="00F575B7" w:rsidRPr="00560ADA">
        <w:rPr>
          <w:rFonts w:ascii="David" w:hAnsi="David"/>
          <w:rtl/>
        </w:rPr>
        <w:t xml:space="preserve">ונותנים לו שירות </w:t>
      </w:r>
      <w:r w:rsidR="0013061D" w:rsidRPr="00560ADA">
        <w:rPr>
          <w:rFonts w:ascii="David" w:hAnsi="David"/>
          <w:rtl/>
        </w:rPr>
        <w:t>לצורך המכרז, אשר גם עליהם תחול חובת הסודיות ואי השימוש בהצע</w:t>
      </w:r>
      <w:r w:rsidRPr="00560ADA">
        <w:rPr>
          <w:rFonts w:ascii="David" w:hAnsi="David"/>
          <w:rtl/>
        </w:rPr>
        <w:t>ו</w:t>
      </w:r>
      <w:r w:rsidR="0013061D" w:rsidRPr="00560ADA">
        <w:rPr>
          <w:rFonts w:ascii="David" w:hAnsi="David"/>
          <w:rtl/>
        </w:rPr>
        <w:t xml:space="preserve">ת </w:t>
      </w:r>
      <w:r w:rsidRPr="00560ADA">
        <w:rPr>
          <w:rFonts w:ascii="David" w:hAnsi="David"/>
          <w:rtl/>
        </w:rPr>
        <w:t>שהוגשו במכרז</w:t>
      </w:r>
      <w:r w:rsidR="0013061D" w:rsidRPr="00560ADA">
        <w:rPr>
          <w:rFonts w:ascii="David" w:hAnsi="David"/>
          <w:rtl/>
        </w:rPr>
        <w:t xml:space="preserve"> אלא לצורכי ה</w:t>
      </w:r>
      <w:r w:rsidR="00E84A3E" w:rsidRPr="00560ADA">
        <w:rPr>
          <w:rFonts w:ascii="David" w:hAnsi="David"/>
          <w:rtl/>
        </w:rPr>
        <w:t>מכרז</w:t>
      </w:r>
      <w:r w:rsidR="0013061D" w:rsidRPr="00560ADA">
        <w:rPr>
          <w:rFonts w:ascii="David" w:hAnsi="David"/>
          <w:rtl/>
        </w:rPr>
        <w:t xml:space="preserve"> בלבד</w:t>
      </w:r>
      <w:r w:rsidRPr="00560ADA">
        <w:rPr>
          <w:rFonts w:ascii="David" w:hAnsi="David"/>
          <w:rtl/>
        </w:rPr>
        <w:t>.</w:t>
      </w:r>
      <w:r w:rsidR="00525EFB" w:rsidRPr="00560ADA">
        <w:rPr>
          <w:rFonts w:ascii="David" w:hAnsi="David"/>
          <w:rtl/>
        </w:rPr>
        <w:t xml:space="preserve"> </w:t>
      </w:r>
    </w:p>
    <w:p w:rsidR="00900CA3" w:rsidRPr="00560ADA" w:rsidRDefault="00C26BFA" w:rsidP="00EC0E54">
      <w:pPr>
        <w:pStyle w:val="3-2"/>
        <w:numPr>
          <w:ilvl w:val="2"/>
          <w:numId w:val="71"/>
        </w:numPr>
        <w:ind w:left="1334" w:hanging="851"/>
        <w:outlineLvl w:val="9"/>
        <w:rPr>
          <w:rFonts w:ascii="David" w:hAnsi="David"/>
        </w:rPr>
      </w:pPr>
      <w:r w:rsidRPr="00560ADA">
        <w:rPr>
          <w:rFonts w:ascii="David" w:hAnsi="David"/>
          <w:rtl/>
        </w:rPr>
        <w:t xml:space="preserve">יחד עם זאת, </w:t>
      </w:r>
      <w:r w:rsidR="0013061D" w:rsidRPr="00560ADA">
        <w:rPr>
          <w:rFonts w:ascii="David" w:hAnsi="David"/>
          <w:rtl/>
        </w:rPr>
        <w:t>בהתאם ל</w:t>
      </w:r>
      <w:r w:rsidR="00900CA3" w:rsidRPr="00560ADA">
        <w:rPr>
          <w:rFonts w:ascii="David" w:hAnsi="David"/>
          <w:rtl/>
        </w:rPr>
        <w:t>תקנה 21(ה) ל</w:t>
      </w:r>
      <w:r w:rsidR="0013061D" w:rsidRPr="00560ADA">
        <w:rPr>
          <w:rFonts w:ascii="David" w:hAnsi="David"/>
          <w:rtl/>
        </w:rPr>
        <w:t>תקנות חוק המכרזים מציעים שלא זכו במכרז רשאים לבקש לעיין בהצעה זוכה</w:t>
      </w:r>
      <w:r w:rsidR="00900CA3" w:rsidRPr="00560ADA">
        <w:rPr>
          <w:rFonts w:ascii="David" w:hAnsi="David"/>
          <w:rtl/>
        </w:rPr>
        <w:t xml:space="preserve">, וכן במסמכים נוספים הקשורים במכרז </w:t>
      </w:r>
      <w:r w:rsidR="00DE2E56" w:rsidRPr="00560ADA">
        <w:rPr>
          <w:rFonts w:ascii="David" w:hAnsi="David"/>
          <w:rtl/>
        </w:rPr>
        <w:t>מלבד</w:t>
      </w:r>
      <w:r w:rsidR="00900CA3" w:rsidRPr="00560ADA">
        <w:rPr>
          <w:rFonts w:ascii="David" w:hAnsi="David"/>
          <w:rtl/>
        </w:rPr>
        <w:t xml:space="preserve"> במסמכים שהם בגדר סוד מסחרי או מקצועי, או שעלולים לפגוע בביטחון המדינה, יחסי החוץ שלה, כלכלתה וביטחון הציבור</w:t>
      </w:r>
      <w:r w:rsidR="0013061D" w:rsidRPr="00560ADA">
        <w:rPr>
          <w:rFonts w:ascii="David" w:hAnsi="David"/>
          <w:rtl/>
        </w:rPr>
        <w:t xml:space="preserve">. </w:t>
      </w:r>
    </w:p>
    <w:p w:rsidR="00C26BFA" w:rsidRPr="00560ADA" w:rsidRDefault="0013061D" w:rsidP="00EC0E54">
      <w:pPr>
        <w:pStyle w:val="3-2"/>
        <w:numPr>
          <w:ilvl w:val="2"/>
          <w:numId w:val="71"/>
        </w:numPr>
        <w:ind w:left="1334" w:hanging="851"/>
        <w:outlineLvl w:val="9"/>
        <w:rPr>
          <w:rFonts w:ascii="David" w:hAnsi="David"/>
        </w:rPr>
      </w:pPr>
      <w:bookmarkStart w:id="62" w:name="show_privileged"/>
      <w:r w:rsidRPr="00560ADA">
        <w:rPr>
          <w:rFonts w:ascii="David" w:hAnsi="David"/>
          <w:rtl/>
        </w:rPr>
        <w:t>בהתאם לאופי המכרז,</w:t>
      </w:r>
      <w:r w:rsidR="00C26BFA" w:rsidRPr="00560ADA">
        <w:rPr>
          <w:rFonts w:ascii="David" w:hAnsi="David"/>
          <w:rtl/>
        </w:rPr>
        <w:t xml:space="preserve"> החלק מההצעה שהוא </w:t>
      </w:r>
      <w:r w:rsidR="00E81F28" w:rsidRPr="00560ADA">
        <w:rPr>
          <w:rFonts w:ascii="David" w:hAnsi="David"/>
          <w:rtl/>
        </w:rPr>
        <w:t>....</w:t>
      </w:r>
      <w:r w:rsidR="00C26BFA" w:rsidRPr="00560ADA">
        <w:rPr>
          <w:rFonts w:ascii="David" w:hAnsi="David"/>
          <w:rtl/>
        </w:rPr>
        <w:t xml:space="preserve"> מוגדר על ידי </w:t>
      </w:r>
      <w:r w:rsidR="00361FDC" w:rsidRPr="00560ADA">
        <w:rPr>
          <w:rFonts w:ascii="David" w:hAnsi="David"/>
          <w:rtl/>
        </w:rPr>
        <w:t>המזמין</w:t>
      </w:r>
      <w:r w:rsidR="00C26BFA" w:rsidRPr="00560ADA">
        <w:rPr>
          <w:rFonts w:ascii="David" w:hAnsi="David"/>
          <w:rtl/>
        </w:rPr>
        <w:t xml:space="preserve"> כסוד </w:t>
      </w:r>
      <w:r w:rsidR="00E81F28" w:rsidRPr="00560ADA">
        <w:rPr>
          <w:rFonts w:ascii="David" w:hAnsi="David"/>
          <w:rtl/>
        </w:rPr>
        <w:t>מסחרי או מקצועי</w:t>
      </w:r>
      <w:r w:rsidR="00C26BFA" w:rsidRPr="00560ADA">
        <w:rPr>
          <w:rFonts w:ascii="David" w:hAnsi="David"/>
          <w:rtl/>
        </w:rPr>
        <w:t xml:space="preserve"> ועל כן לא תתאפשר זכות עיון בחלק זה של ההצעה הזוכה. </w:t>
      </w:r>
    </w:p>
    <w:bookmarkEnd w:id="62"/>
    <w:p w:rsidR="00E81F28" w:rsidRPr="00560ADA" w:rsidRDefault="00E81F28" w:rsidP="00EC0E54">
      <w:pPr>
        <w:pStyle w:val="3-2"/>
        <w:numPr>
          <w:ilvl w:val="2"/>
          <w:numId w:val="71"/>
        </w:numPr>
        <w:ind w:left="1334" w:hanging="851"/>
        <w:outlineLvl w:val="9"/>
        <w:rPr>
          <w:rFonts w:ascii="David" w:hAnsi="David"/>
        </w:rPr>
      </w:pPr>
      <w:r w:rsidRPr="00560ADA">
        <w:rPr>
          <w:rFonts w:ascii="David" w:hAnsi="David"/>
          <w:rtl/>
        </w:rPr>
        <w:t xml:space="preserve">בהשתתפותו במכרז מסכים המציע, כי הצעתו תועמד במלואה, על נספחיה, לעיונם של יתר המציעים במכרז בהתאם להוראות הדין ותקנות חובת המכרזים. </w:t>
      </w:r>
      <w:r w:rsidR="0013061D" w:rsidRPr="00560ADA">
        <w:rPr>
          <w:rFonts w:ascii="David" w:hAnsi="David"/>
          <w:rtl/>
        </w:rPr>
        <w:t xml:space="preserve">אם ברצון מציע למנוע עיון בסעיפים </w:t>
      </w:r>
      <w:r w:rsidR="007F243C" w:rsidRPr="00560ADA">
        <w:rPr>
          <w:rFonts w:ascii="David" w:hAnsi="David"/>
          <w:rtl/>
        </w:rPr>
        <w:t>ש</w:t>
      </w:r>
      <w:r w:rsidR="0013061D" w:rsidRPr="00560ADA">
        <w:rPr>
          <w:rFonts w:ascii="David" w:hAnsi="David"/>
          <w:rtl/>
        </w:rPr>
        <w:t>ל הצעתו בשל טענה לסוד מסחרי</w:t>
      </w:r>
      <w:r w:rsidRPr="00560ADA">
        <w:rPr>
          <w:rFonts w:ascii="David" w:hAnsi="David"/>
          <w:rtl/>
        </w:rPr>
        <w:t>,</w:t>
      </w:r>
      <w:r w:rsidR="0013061D" w:rsidRPr="00560ADA">
        <w:rPr>
          <w:rFonts w:ascii="David" w:hAnsi="David"/>
          <w:rtl/>
        </w:rPr>
        <w:t xml:space="preserve"> סוד מקצועי,</w:t>
      </w:r>
      <w:r w:rsidRPr="00560ADA">
        <w:rPr>
          <w:rFonts w:ascii="David" w:hAnsi="David"/>
          <w:rtl/>
        </w:rPr>
        <w:t xml:space="preserve"> או כל טעם אחר המוזכר בתקנות חובת המכרזים</w:t>
      </w:r>
      <w:r w:rsidR="0013061D" w:rsidRPr="00560ADA">
        <w:rPr>
          <w:rFonts w:ascii="David" w:hAnsi="David"/>
          <w:rtl/>
        </w:rPr>
        <w:t xml:space="preserve"> עליו לציין </w:t>
      </w:r>
      <w:r w:rsidR="00C26BFA" w:rsidRPr="00560ADA">
        <w:rPr>
          <w:rFonts w:ascii="David" w:hAnsi="David"/>
          <w:rtl/>
        </w:rPr>
        <w:t xml:space="preserve">זאת באופן מפורש </w:t>
      </w:r>
      <w:r w:rsidR="0013061D" w:rsidRPr="00560ADA">
        <w:rPr>
          <w:rFonts w:ascii="David" w:hAnsi="David"/>
          <w:rtl/>
        </w:rPr>
        <w:t>בחוברת ההצעה</w:t>
      </w:r>
      <w:r w:rsidR="00F575B7" w:rsidRPr="00560ADA">
        <w:rPr>
          <w:rFonts w:ascii="David" w:hAnsi="David"/>
          <w:rtl/>
        </w:rPr>
        <w:t xml:space="preserve"> (</w:t>
      </w:r>
      <w:r w:rsidR="00F575B7" w:rsidRPr="00560ADA">
        <w:rPr>
          <w:rFonts w:ascii="David" w:hAnsi="David"/>
          <w:b/>
          <w:bCs/>
          <w:rtl/>
        </w:rPr>
        <w:t>פרק ב</w:t>
      </w:r>
      <w:r w:rsidRPr="00560ADA">
        <w:rPr>
          <w:rFonts w:ascii="David" w:hAnsi="David"/>
          <w:rtl/>
        </w:rPr>
        <w:t>)</w:t>
      </w:r>
      <w:r w:rsidR="007F243C" w:rsidRPr="00560ADA">
        <w:rPr>
          <w:rFonts w:ascii="David" w:hAnsi="David"/>
          <w:rtl/>
        </w:rPr>
        <w:t>, במקום המיועד לכך</w:t>
      </w:r>
      <w:r w:rsidR="00C26BFA" w:rsidRPr="00560ADA">
        <w:rPr>
          <w:rFonts w:ascii="David" w:hAnsi="David"/>
          <w:rtl/>
        </w:rPr>
        <w:t xml:space="preserve">. מובהר כי לא יהא בעצם הבקשה כדי למנוע עיון בסעיפים הרלוונטיים, </w:t>
      </w:r>
      <w:r w:rsidRPr="00560ADA">
        <w:rPr>
          <w:rFonts w:ascii="David" w:hAnsi="David"/>
          <w:rtl/>
        </w:rPr>
        <w:t>והחלטה בנושא תתקבל על ידי</w:t>
      </w:r>
      <w:r w:rsidR="00C26BFA" w:rsidRPr="00560ADA">
        <w:rPr>
          <w:rFonts w:ascii="David" w:hAnsi="David"/>
          <w:rtl/>
        </w:rPr>
        <w:t xml:space="preserve"> ועדת המכרזים של </w:t>
      </w:r>
      <w:r w:rsidR="00361FDC" w:rsidRPr="00560ADA">
        <w:rPr>
          <w:rFonts w:ascii="David" w:hAnsi="David"/>
          <w:rtl/>
        </w:rPr>
        <w:t>המזמין</w:t>
      </w:r>
      <w:r w:rsidR="00C26BFA" w:rsidRPr="00560ADA">
        <w:rPr>
          <w:rFonts w:ascii="David" w:hAnsi="David"/>
          <w:rtl/>
        </w:rPr>
        <w:t>.</w:t>
      </w:r>
      <w:r w:rsidRPr="00560ADA">
        <w:rPr>
          <w:rFonts w:ascii="David" w:hAnsi="David"/>
          <w:rtl/>
        </w:rPr>
        <w:t xml:space="preserve"> </w:t>
      </w:r>
    </w:p>
    <w:p w:rsidR="00102E71" w:rsidRPr="00560ADA" w:rsidRDefault="00102E71" w:rsidP="00EC0E54">
      <w:pPr>
        <w:pStyle w:val="3-2"/>
        <w:numPr>
          <w:ilvl w:val="2"/>
          <w:numId w:val="71"/>
        </w:numPr>
        <w:ind w:left="1334" w:hanging="851"/>
        <w:outlineLvl w:val="9"/>
        <w:rPr>
          <w:rFonts w:ascii="David" w:hAnsi="David"/>
        </w:rPr>
      </w:pPr>
      <w:r w:rsidRPr="00560ADA">
        <w:rPr>
          <w:rFonts w:ascii="David" w:hAnsi="David"/>
          <w:rtl/>
        </w:rPr>
        <w:t>מציע שטען שחלק מסוים מהצעתו היא סוד מסחרי או מקצועי, יהיה מנוע מלדרוש לעיין בחלק זה של ההצעה הזוכה במכרז.</w:t>
      </w:r>
    </w:p>
    <w:p w:rsidR="0013061D" w:rsidRPr="00560ADA" w:rsidRDefault="00E81F28" w:rsidP="00EC0E54">
      <w:pPr>
        <w:pStyle w:val="3-2"/>
        <w:numPr>
          <w:ilvl w:val="2"/>
          <w:numId w:val="71"/>
        </w:numPr>
        <w:ind w:left="1334" w:hanging="851"/>
        <w:outlineLvl w:val="9"/>
        <w:rPr>
          <w:rFonts w:ascii="David" w:hAnsi="David"/>
        </w:rPr>
      </w:pPr>
      <w:r w:rsidRPr="00560ADA">
        <w:rPr>
          <w:rFonts w:ascii="David" w:hAnsi="David"/>
          <w:rtl/>
        </w:rPr>
        <w:t xml:space="preserve">במקרה בו ועדת המכרזים של </w:t>
      </w:r>
      <w:r w:rsidR="00361FDC" w:rsidRPr="00560ADA">
        <w:rPr>
          <w:rFonts w:ascii="David" w:hAnsi="David"/>
          <w:rtl/>
        </w:rPr>
        <w:t>המזמין</w:t>
      </w:r>
      <w:r w:rsidRPr="00560ADA">
        <w:rPr>
          <w:rFonts w:ascii="David" w:hAnsi="David"/>
          <w:rtl/>
        </w:rPr>
        <w:t xml:space="preserve"> תדחה את טענת המציע הזוכה בדבר היות חלקים מהצעתו סוד מסחרי או מקצועי, </w:t>
      </w:r>
      <w:r w:rsidR="00361FDC" w:rsidRPr="00560ADA">
        <w:rPr>
          <w:rFonts w:ascii="David" w:hAnsi="David"/>
          <w:rtl/>
        </w:rPr>
        <w:t>המזמין</w:t>
      </w:r>
      <w:r w:rsidRPr="00560ADA">
        <w:rPr>
          <w:rFonts w:ascii="David" w:hAnsi="David"/>
          <w:rtl/>
        </w:rPr>
        <w:t xml:space="preserve"> יודיע לו על כך לפחות </w:t>
      </w:r>
      <w:r w:rsidR="00F575B7" w:rsidRPr="00560ADA">
        <w:rPr>
          <w:rFonts w:ascii="David" w:hAnsi="David"/>
          <w:rtl/>
        </w:rPr>
        <w:t>3 ימי עבודה טרם מימוש</w:t>
      </w:r>
      <w:r w:rsidRPr="00560ADA">
        <w:rPr>
          <w:rFonts w:ascii="David" w:hAnsi="David"/>
          <w:rtl/>
        </w:rPr>
        <w:t xml:space="preserve"> זכות העיון בפועל.</w:t>
      </w:r>
      <w:r w:rsidR="00C26BFA" w:rsidRPr="00560ADA">
        <w:rPr>
          <w:rFonts w:ascii="David" w:hAnsi="David"/>
          <w:rtl/>
        </w:rPr>
        <w:t xml:space="preserve"> </w:t>
      </w:r>
    </w:p>
    <w:p w:rsidR="00B238C7" w:rsidRPr="00560ADA" w:rsidRDefault="00B238C7" w:rsidP="00EC0E54">
      <w:pPr>
        <w:pStyle w:val="10"/>
        <w:spacing w:line="360" w:lineRule="auto"/>
        <w:rPr>
          <w:rFonts w:ascii="David" w:hAnsi="David" w:cs="David"/>
          <w:b w:val="0"/>
          <w:bCs w:val="0"/>
          <w:caps w:val="0"/>
          <w:kern w:val="40"/>
          <w:sz w:val="40"/>
          <w:szCs w:val="40"/>
          <w:u w:val="single"/>
        </w:rPr>
        <w:sectPr w:rsidR="00B238C7" w:rsidRPr="00560ADA" w:rsidSect="00654526">
          <w:pgSz w:w="11906" w:h="16838" w:code="9"/>
          <w:pgMar w:top="1616" w:right="1826" w:bottom="1440" w:left="1800" w:header="709" w:footer="709" w:gutter="0"/>
          <w:cols w:space="708"/>
          <w:titlePg/>
          <w:bidi/>
          <w:rtlGutter/>
          <w:docGrid w:linePitch="360"/>
        </w:sectPr>
      </w:pPr>
    </w:p>
    <w:p w:rsidR="005D0A83" w:rsidRPr="00560ADA" w:rsidRDefault="005D0A83" w:rsidP="00EC0E54">
      <w:pPr>
        <w:spacing w:line="360" w:lineRule="auto"/>
        <w:rPr>
          <w:rFonts w:ascii="David" w:hAnsi="David" w:cs="David"/>
          <w:caps/>
          <w:kern w:val="40"/>
          <w:sz w:val="72"/>
          <w:szCs w:val="72"/>
          <w:u w:val="single"/>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5D0A83" w:rsidRPr="00560ADA" w:rsidRDefault="005D0A83" w:rsidP="00EC0E54">
      <w:pPr>
        <w:spacing w:line="360" w:lineRule="auto"/>
        <w:rPr>
          <w:rFonts w:ascii="David" w:hAnsi="David" w:cs="David"/>
          <w:caps/>
          <w:kern w:val="40"/>
          <w:sz w:val="72"/>
          <w:szCs w:val="72"/>
          <w:u w:val="single"/>
          <w:rtl/>
        </w:rPr>
      </w:pPr>
    </w:p>
    <w:p w:rsidR="004E394B" w:rsidRPr="00560ADA" w:rsidRDefault="004E394B" w:rsidP="00EC0E54">
      <w:pPr>
        <w:pStyle w:val="10"/>
        <w:spacing w:after="120" w:line="360" w:lineRule="auto"/>
        <w:jc w:val="center"/>
        <w:rPr>
          <w:rFonts w:ascii="David" w:hAnsi="David" w:cs="David"/>
          <w:sz w:val="72"/>
          <w:szCs w:val="72"/>
          <w:rtl/>
        </w:rPr>
      </w:pPr>
      <w:bookmarkStart w:id="63" w:name="_Toc534545133"/>
      <w:r w:rsidRPr="00560ADA">
        <w:rPr>
          <w:rFonts w:ascii="David" w:hAnsi="David" w:cs="David"/>
          <w:caps w:val="0"/>
          <w:kern w:val="40"/>
          <w:sz w:val="72"/>
          <w:szCs w:val="72"/>
          <w:u w:val="single"/>
          <w:rtl/>
        </w:rPr>
        <w:t xml:space="preserve">פרק ב – </w:t>
      </w:r>
      <w:r w:rsidR="000B02CF" w:rsidRPr="00560ADA">
        <w:rPr>
          <w:rFonts w:ascii="David" w:hAnsi="David" w:cs="David"/>
          <w:caps w:val="0"/>
          <w:kern w:val="40"/>
          <w:sz w:val="72"/>
          <w:szCs w:val="72"/>
          <w:u w:val="single"/>
          <w:rtl/>
        </w:rPr>
        <w:t>ה</w:t>
      </w:r>
      <w:r w:rsidRPr="00560ADA">
        <w:rPr>
          <w:rFonts w:ascii="David" w:hAnsi="David" w:cs="David"/>
          <w:caps w:val="0"/>
          <w:kern w:val="40"/>
          <w:sz w:val="72"/>
          <w:szCs w:val="72"/>
          <w:u w:val="single"/>
          <w:rtl/>
        </w:rPr>
        <w:t>הצעה</w:t>
      </w:r>
      <w:bookmarkEnd w:id="63"/>
    </w:p>
    <w:p w:rsidR="005D0A83" w:rsidRPr="00560ADA" w:rsidRDefault="005D0A83" w:rsidP="00EC0E54">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5D0A83" w:rsidRPr="00560ADA" w:rsidSect="00654526">
          <w:pgSz w:w="11906" w:h="16838" w:code="9"/>
          <w:pgMar w:top="1616" w:right="1826" w:bottom="1440" w:left="1800" w:header="709" w:footer="709" w:gutter="0"/>
          <w:cols w:space="708"/>
          <w:titlePg/>
          <w:bidi/>
          <w:rtlGutter/>
          <w:docGrid w:linePitch="360"/>
        </w:sectPr>
      </w:pPr>
    </w:p>
    <w:p w:rsidR="004E394B" w:rsidRPr="00560ADA" w:rsidRDefault="004E394B" w:rsidP="00EC0E54">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u w:val="single"/>
          <w:rtl/>
        </w:rPr>
      </w:pPr>
      <w:bookmarkStart w:id="64" w:name="_Toc534545134"/>
      <w:r w:rsidRPr="00560ADA">
        <w:rPr>
          <w:rFonts w:ascii="David" w:hAnsi="David" w:cs="David"/>
          <w:b/>
          <w:bCs/>
          <w:caps/>
          <w:kern w:val="40"/>
          <w:sz w:val="40"/>
          <w:szCs w:val="40"/>
          <w:rtl/>
        </w:rPr>
        <w:lastRenderedPageBreak/>
        <w:t xml:space="preserve">הנחיות </w:t>
      </w:r>
      <w:r w:rsidR="00D750B3" w:rsidRPr="00560ADA">
        <w:rPr>
          <w:rFonts w:ascii="David" w:hAnsi="David" w:cs="David"/>
          <w:b/>
          <w:bCs/>
          <w:caps/>
          <w:kern w:val="40"/>
          <w:sz w:val="40"/>
          <w:szCs w:val="40"/>
          <w:rtl/>
        </w:rPr>
        <w:t>למענה המציע למכרז</w:t>
      </w:r>
      <w:bookmarkEnd w:id="64"/>
    </w:p>
    <w:p w:rsidR="000B02CF" w:rsidRPr="00560ADA" w:rsidRDefault="004E394B" w:rsidP="00EC0E54">
      <w:pPr>
        <w:pStyle w:val="35"/>
        <w:numPr>
          <w:ilvl w:val="1"/>
          <w:numId w:val="61"/>
        </w:numPr>
        <w:spacing w:before="120"/>
        <w:ind w:left="788" w:hanging="431"/>
        <w:jc w:val="both"/>
        <w:outlineLvl w:val="9"/>
        <w:rPr>
          <w:rFonts w:ascii="David" w:hAnsi="David"/>
        </w:rPr>
      </w:pPr>
      <w:r w:rsidRPr="00560ADA">
        <w:rPr>
          <w:rFonts w:ascii="David" w:hAnsi="David"/>
          <w:b/>
          <w:bCs/>
          <w:rtl/>
        </w:rPr>
        <w:t xml:space="preserve">פרק זה מהווה את מענה המציע </w:t>
      </w:r>
      <w:r w:rsidR="000B02CF" w:rsidRPr="00560ADA">
        <w:rPr>
          <w:rFonts w:ascii="David" w:hAnsi="David"/>
          <w:b/>
          <w:bCs/>
          <w:rtl/>
        </w:rPr>
        <w:t>למכרז.</w:t>
      </w:r>
      <w:r w:rsidRPr="00560ADA">
        <w:rPr>
          <w:rFonts w:ascii="David" w:hAnsi="David"/>
          <w:b/>
          <w:bCs/>
          <w:rtl/>
        </w:rPr>
        <w:t xml:space="preserve"> </w:t>
      </w:r>
      <w:r w:rsidR="00EA7958" w:rsidRPr="00560ADA">
        <w:rPr>
          <w:rFonts w:ascii="David" w:hAnsi="David"/>
          <w:b/>
          <w:bCs/>
          <w:u w:val="single"/>
          <w:rtl/>
        </w:rPr>
        <w:t>אין צורך במתן מענה לכל חלק אחר במכרז</w:t>
      </w:r>
      <w:r w:rsidR="00506A6A" w:rsidRPr="00560ADA">
        <w:rPr>
          <w:rFonts w:ascii="David" w:hAnsi="David"/>
          <w:rtl/>
        </w:rPr>
        <w:t>, או לצרף מסמך שאינו נדרש בפרק זה</w:t>
      </w:r>
      <w:r w:rsidR="00EA7958" w:rsidRPr="00560ADA">
        <w:rPr>
          <w:rFonts w:ascii="David" w:hAnsi="David"/>
          <w:rtl/>
        </w:rPr>
        <w:t>.</w:t>
      </w:r>
    </w:p>
    <w:p w:rsidR="004E394B" w:rsidRPr="00560ADA" w:rsidRDefault="004E394B" w:rsidP="00EC0E54">
      <w:pPr>
        <w:pStyle w:val="35"/>
        <w:numPr>
          <w:ilvl w:val="1"/>
          <w:numId w:val="61"/>
        </w:numPr>
        <w:jc w:val="both"/>
        <w:outlineLvl w:val="9"/>
        <w:rPr>
          <w:rFonts w:ascii="David" w:hAnsi="David"/>
        </w:rPr>
      </w:pPr>
      <w:r w:rsidRPr="00560ADA">
        <w:rPr>
          <w:rFonts w:ascii="David" w:hAnsi="David"/>
          <w:b/>
          <w:bCs/>
          <w:rtl/>
        </w:rPr>
        <w:t xml:space="preserve">יש לעקוב באופן מדוקדק אחר ההנחיות המופיעות בפרק זה על מנת שההצעה תוכל להיבחן ולהיות מוערכת כראוי. </w:t>
      </w:r>
      <w:r w:rsidR="00EA7958" w:rsidRPr="00560ADA">
        <w:rPr>
          <w:rFonts w:ascii="David" w:hAnsi="David"/>
          <w:rtl/>
        </w:rPr>
        <w:t>אין להוסיף להתנות או לשנות אף תנאי מתנאי המכרז.</w:t>
      </w:r>
    </w:p>
    <w:p w:rsidR="004E394B" w:rsidRPr="00560ADA" w:rsidRDefault="004E394B" w:rsidP="00EC0E54">
      <w:pPr>
        <w:pStyle w:val="35"/>
        <w:numPr>
          <w:ilvl w:val="1"/>
          <w:numId w:val="61"/>
        </w:numPr>
        <w:jc w:val="both"/>
        <w:outlineLvl w:val="9"/>
        <w:rPr>
          <w:rFonts w:ascii="David" w:hAnsi="David"/>
        </w:rPr>
      </w:pPr>
      <w:r w:rsidRPr="00560ADA">
        <w:rPr>
          <w:rFonts w:ascii="David" w:hAnsi="David"/>
          <w:rtl/>
        </w:rPr>
        <w:t>בכל מקרה של שאלות או אי-בהירות במסמכי המכרז על המציע לפנות ל</w:t>
      </w:r>
      <w:r w:rsidR="00361FDC" w:rsidRPr="00560ADA">
        <w:rPr>
          <w:rFonts w:ascii="David" w:hAnsi="David"/>
          <w:rtl/>
        </w:rPr>
        <w:t>מזמין</w:t>
      </w:r>
      <w:r w:rsidRPr="00560ADA">
        <w:rPr>
          <w:rFonts w:ascii="David" w:hAnsi="David"/>
          <w:rtl/>
        </w:rPr>
        <w:t xml:space="preserve"> בשאלה לצורך הבהרה, כמפורט ב</w:t>
      </w:r>
      <w:r w:rsidR="005C0769" w:rsidRPr="00560ADA">
        <w:rPr>
          <w:rFonts w:ascii="David" w:hAnsi="David"/>
          <w:b/>
          <w:bCs/>
          <w:rtl/>
        </w:rPr>
        <w:t>פרק א</w:t>
      </w:r>
      <w:r w:rsidR="005C0769" w:rsidRPr="00560ADA">
        <w:rPr>
          <w:rFonts w:ascii="David" w:hAnsi="David"/>
          <w:rtl/>
        </w:rPr>
        <w:t xml:space="preserve"> ל</w:t>
      </w:r>
      <w:r w:rsidRPr="00560ADA">
        <w:rPr>
          <w:rFonts w:ascii="David" w:hAnsi="David"/>
          <w:rtl/>
        </w:rPr>
        <w:t>מסמכי המכרז</w:t>
      </w:r>
      <w:r w:rsidR="00EA7958" w:rsidRPr="00560ADA">
        <w:rPr>
          <w:rFonts w:ascii="David" w:hAnsi="David"/>
          <w:rtl/>
        </w:rPr>
        <w:t>.</w:t>
      </w:r>
      <w:r w:rsidRPr="00560ADA">
        <w:rPr>
          <w:rFonts w:ascii="David" w:hAnsi="David"/>
          <w:rtl/>
        </w:rPr>
        <w:t xml:space="preserve"> </w:t>
      </w:r>
    </w:p>
    <w:p w:rsidR="004E394B" w:rsidRPr="00560ADA" w:rsidRDefault="004E394B" w:rsidP="00EC0E54">
      <w:pPr>
        <w:pStyle w:val="35"/>
        <w:numPr>
          <w:ilvl w:val="1"/>
          <w:numId w:val="61"/>
        </w:numPr>
        <w:jc w:val="both"/>
        <w:outlineLvl w:val="9"/>
        <w:rPr>
          <w:rFonts w:ascii="David" w:hAnsi="David"/>
        </w:rPr>
      </w:pPr>
      <w:r w:rsidRPr="00560ADA">
        <w:rPr>
          <w:rFonts w:ascii="David" w:hAnsi="David"/>
          <w:rtl/>
        </w:rPr>
        <w:t>חוסר פירוט</w:t>
      </w:r>
      <w:r w:rsidR="00EA7958" w:rsidRPr="00560ADA">
        <w:rPr>
          <w:rFonts w:ascii="David" w:hAnsi="David"/>
          <w:rtl/>
        </w:rPr>
        <w:t xml:space="preserve"> בהצעה</w:t>
      </w:r>
      <w:r w:rsidRPr="00560ADA">
        <w:rPr>
          <w:rFonts w:ascii="David" w:hAnsi="David"/>
          <w:rtl/>
        </w:rPr>
        <w:t xml:space="preserve">, או פירוט שאינו עונה לדרישה, עלולים להביא לניקוד נמוך של ההצעה או פסילתה בהתאם לשיקול דעתו הבלעדי של </w:t>
      </w:r>
      <w:r w:rsidR="00361FDC" w:rsidRPr="00560ADA">
        <w:rPr>
          <w:rFonts w:ascii="David" w:hAnsi="David"/>
          <w:rtl/>
        </w:rPr>
        <w:t>המזמין</w:t>
      </w:r>
      <w:r w:rsidRPr="00560ADA">
        <w:rPr>
          <w:rFonts w:ascii="David" w:hAnsi="David"/>
          <w:rtl/>
        </w:rPr>
        <w:t xml:space="preserve">. </w:t>
      </w:r>
    </w:p>
    <w:p w:rsidR="004E394B" w:rsidRPr="00560ADA" w:rsidRDefault="005C0769" w:rsidP="00EC0E54">
      <w:pPr>
        <w:pStyle w:val="35"/>
        <w:numPr>
          <w:ilvl w:val="1"/>
          <w:numId w:val="61"/>
        </w:numPr>
        <w:jc w:val="both"/>
        <w:outlineLvl w:val="9"/>
        <w:rPr>
          <w:rFonts w:ascii="David" w:hAnsi="David"/>
          <w:rtl/>
        </w:rPr>
      </w:pPr>
      <w:r w:rsidRPr="00560ADA">
        <w:rPr>
          <w:rFonts w:ascii="David" w:hAnsi="David"/>
          <w:rtl/>
        </w:rPr>
        <w:t xml:space="preserve">תוקף ההצעה הוא </w:t>
      </w:r>
      <w:r w:rsidR="007F243C" w:rsidRPr="00560ADA">
        <w:rPr>
          <w:rFonts w:ascii="David" w:hAnsi="David"/>
          <w:rtl/>
        </w:rPr>
        <w:t>עד ליום______</w:t>
      </w:r>
      <w:r w:rsidRPr="00560ADA">
        <w:rPr>
          <w:rFonts w:ascii="David" w:hAnsi="David"/>
          <w:rtl/>
        </w:rPr>
        <w:t xml:space="preserve">, </w:t>
      </w:r>
      <w:r w:rsidR="00361FDC" w:rsidRPr="00560ADA">
        <w:rPr>
          <w:rFonts w:ascii="David" w:hAnsi="David"/>
          <w:rtl/>
        </w:rPr>
        <w:t>המזמין</w:t>
      </w:r>
      <w:r w:rsidR="004E394B" w:rsidRPr="00560ADA">
        <w:rPr>
          <w:rFonts w:ascii="David" w:hAnsi="David"/>
          <w:rtl/>
        </w:rPr>
        <w:t xml:space="preserve"> רשאי להודיע על הארכת תוקף ההצעה לתק</w:t>
      </w:r>
      <w:r w:rsidR="00F575B7" w:rsidRPr="00560ADA">
        <w:rPr>
          <w:rFonts w:ascii="David" w:hAnsi="David"/>
          <w:rtl/>
        </w:rPr>
        <w:t xml:space="preserve">ופה נוספת של עד 90 ימים, זאת </w:t>
      </w:r>
      <w:r w:rsidR="004E394B" w:rsidRPr="00560ADA">
        <w:rPr>
          <w:rFonts w:ascii="David" w:hAnsi="David"/>
          <w:rtl/>
        </w:rPr>
        <w:t>ל</w:t>
      </w:r>
      <w:r w:rsidR="00F575B7" w:rsidRPr="00560ADA">
        <w:rPr>
          <w:rFonts w:ascii="David" w:hAnsi="David"/>
          <w:rtl/>
        </w:rPr>
        <w:t xml:space="preserve">צורך </w:t>
      </w:r>
      <w:r w:rsidR="004E394B" w:rsidRPr="00560ADA">
        <w:rPr>
          <w:rFonts w:ascii="David" w:hAnsi="David"/>
          <w:rtl/>
        </w:rPr>
        <w:t xml:space="preserve">בחירת </w:t>
      </w:r>
      <w:r w:rsidR="00C46282" w:rsidRPr="00560ADA">
        <w:rPr>
          <w:rFonts w:ascii="David" w:hAnsi="David"/>
          <w:rtl/>
        </w:rPr>
        <w:t>זוכה</w:t>
      </w:r>
      <w:r w:rsidR="004E394B" w:rsidRPr="00560ADA">
        <w:rPr>
          <w:rFonts w:ascii="David" w:hAnsi="David"/>
          <w:rtl/>
        </w:rPr>
        <w:t xml:space="preserve"> במכרז. המציע אינו רשאי לחזור בו מהצעתו בתקופה האמורה.</w:t>
      </w:r>
    </w:p>
    <w:p w:rsidR="0053418A" w:rsidRPr="00560ADA" w:rsidRDefault="0053418A" w:rsidP="00EC0E54">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pPr>
      <w:bookmarkStart w:id="65" w:name="_Toc534545135"/>
      <w:bookmarkStart w:id="66" w:name="_Toc516503367"/>
      <w:bookmarkStart w:id="67" w:name="_Toc516503366"/>
      <w:r w:rsidRPr="00560ADA">
        <w:rPr>
          <w:rFonts w:ascii="David" w:hAnsi="David" w:cs="David"/>
          <w:b/>
          <w:bCs/>
          <w:caps/>
          <w:kern w:val="40"/>
          <w:sz w:val="40"/>
          <w:szCs w:val="40"/>
          <w:rtl/>
        </w:rPr>
        <w:t>הנחיות בדבר אופן הגשת המענה למכרז</w:t>
      </w:r>
      <w:bookmarkEnd w:id="65"/>
      <w:r w:rsidRPr="00560ADA">
        <w:rPr>
          <w:rFonts w:ascii="David" w:hAnsi="David" w:cs="David"/>
          <w:b/>
          <w:bCs/>
          <w:caps/>
          <w:kern w:val="40"/>
          <w:sz w:val="40"/>
          <w:szCs w:val="40"/>
          <w:rtl/>
        </w:rPr>
        <w:t xml:space="preserve"> </w:t>
      </w:r>
    </w:p>
    <w:bookmarkEnd w:id="66"/>
    <w:p w:rsidR="00931C77" w:rsidRPr="00560ADA" w:rsidRDefault="00931C77" w:rsidP="00EC0E54">
      <w:pPr>
        <w:pStyle w:val="20"/>
        <w:numPr>
          <w:ilvl w:val="1"/>
          <w:numId w:val="61"/>
        </w:numPr>
        <w:bidi/>
        <w:jc w:val="both"/>
        <w:rPr>
          <w:sz w:val="24"/>
          <w:szCs w:val="24"/>
        </w:rPr>
      </w:pPr>
      <w:r w:rsidRPr="00560ADA">
        <w:rPr>
          <w:sz w:val="24"/>
          <w:szCs w:val="24"/>
          <w:rtl/>
        </w:rPr>
        <w:t>מציע המעוניין להשתתף במכרז יגיש את המענה שלו לפרק זה</w:t>
      </w:r>
      <w:r w:rsidR="007F243C" w:rsidRPr="00560ADA">
        <w:rPr>
          <w:sz w:val="24"/>
          <w:szCs w:val="24"/>
          <w:rtl/>
        </w:rPr>
        <w:t xml:space="preserve"> (</w:t>
      </w:r>
      <w:r w:rsidR="007F243C" w:rsidRPr="00560ADA">
        <w:rPr>
          <w:b w:val="0"/>
          <w:bCs/>
          <w:sz w:val="24"/>
          <w:szCs w:val="24"/>
          <w:rtl/>
        </w:rPr>
        <w:t>פרק ב</w:t>
      </w:r>
      <w:r w:rsidR="007F243C" w:rsidRPr="00560ADA">
        <w:rPr>
          <w:sz w:val="24"/>
          <w:szCs w:val="24"/>
          <w:rtl/>
        </w:rPr>
        <w:t>)</w:t>
      </w:r>
      <w:r w:rsidRPr="00560ADA">
        <w:rPr>
          <w:sz w:val="24"/>
          <w:szCs w:val="24"/>
          <w:rtl/>
        </w:rPr>
        <w:t xml:space="preserve"> בשני עותקים (אחד מהם יוגדר ויסומן כמקור), במעטפה סגורה היטב, מלאה ושלמה הכוללת את כל המסמכים הדרושים</w:t>
      </w:r>
      <w:r w:rsidR="007F243C" w:rsidRPr="00560ADA">
        <w:rPr>
          <w:sz w:val="24"/>
          <w:szCs w:val="24"/>
          <w:rtl/>
        </w:rPr>
        <w:t xml:space="preserve"> בפרק זה, כולל הנספחים</w:t>
      </w:r>
      <w:r w:rsidRPr="00560ADA">
        <w:rPr>
          <w:sz w:val="24"/>
          <w:szCs w:val="24"/>
          <w:rtl/>
        </w:rPr>
        <w:t>, ועליה יצוינו בכתב ברור מספר המכרז ונושא ההתקשרות.</w:t>
      </w:r>
    </w:p>
    <w:p w:rsidR="00931C77" w:rsidRPr="00560ADA" w:rsidRDefault="00931C77" w:rsidP="00EC0E54">
      <w:pPr>
        <w:pStyle w:val="35"/>
        <w:numPr>
          <w:ilvl w:val="1"/>
          <w:numId w:val="61"/>
        </w:numPr>
        <w:jc w:val="both"/>
        <w:outlineLvl w:val="9"/>
        <w:rPr>
          <w:rFonts w:ascii="David" w:hAnsi="David"/>
        </w:rPr>
      </w:pPr>
      <w:r w:rsidRPr="00560ADA">
        <w:rPr>
          <w:rFonts w:ascii="David" w:hAnsi="David"/>
          <w:bCs/>
          <w:rtl/>
        </w:rPr>
        <w:t xml:space="preserve">טופס הצעת המחיר </w:t>
      </w:r>
      <w:r w:rsidR="007F243C" w:rsidRPr="00560ADA">
        <w:rPr>
          <w:rFonts w:ascii="David" w:hAnsi="David"/>
          <w:bCs/>
          <w:rtl/>
        </w:rPr>
        <w:t xml:space="preserve">(נספח  1) לפרק זה, </w:t>
      </w:r>
      <w:r w:rsidRPr="00560ADA">
        <w:rPr>
          <w:rFonts w:ascii="David" w:hAnsi="David"/>
          <w:bCs/>
          <w:rtl/>
        </w:rPr>
        <w:t>יוכנס לתוך מעטפה נוספת</w:t>
      </w:r>
      <w:r w:rsidRPr="00560ADA">
        <w:rPr>
          <w:rFonts w:ascii="David" w:hAnsi="David"/>
          <w:rtl/>
        </w:rPr>
        <w:t>, סגורה היטב, (עליה יירשם "הצעת מחיר") אשר תוכנס גם היא לתוך מעטפת המכרז. טופס ההצעה יוגש בעותק אחד בלבד. מודגש בזה שפרטי הצעת המחיר או העתק ממנה לא יופיעו במסמכים (למעט בתוך מעטפת הצעת המחיר הסגורה) בשום דרך שהיא. על המעטפות יש לכתוב את שם המכרז ומספרו.</w:t>
      </w:r>
    </w:p>
    <w:p w:rsidR="00E62E14" w:rsidRPr="00560ADA" w:rsidRDefault="00412469" w:rsidP="00EC0E54">
      <w:pPr>
        <w:pStyle w:val="35"/>
        <w:numPr>
          <w:ilvl w:val="1"/>
          <w:numId w:val="61"/>
        </w:numPr>
        <w:jc w:val="both"/>
        <w:outlineLvl w:val="9"/>
        <w:rPr>
          <w:rFonts w:ascii="David" w:hAnsi="David"/>
        </w:rPr>
      </w:pPr>
      <w:r w:rsidRPr="00560ADA">
        <w:rPr>
          <w:rFonts w:ascii="David" w:hAnsi="David"/>
          <w:rtl/>
        </w:rPr>
        <w:t xml:space="preserve">להצעה יצורפו נוסח הבהרות למכרז שפורסמו על ידי </w:t>
      </w:r>
      <w:r w:rsidR="00361FDC" w:rsidRPr="00560ADA">
        <w:rPr>
          <w:rFonts w:ascii="David" w:hAnsi="David"/>
          <w:rtl/>
        </w:rPr>
        <w:t>המזמין</w:t>
      </w:r>
      <w:r w:rsidRPr="00560ADA">
        <w:rPr>
          <w:rFonts w:ascii="David" w:hAnsi="David"/>
          <w:rtl/>
        </w:rPr>
        <w:t xml:space="preserve">, במידה ופורסמו. </w:t>
      </w:r>
      <w:r w:rsidR="00782EDE" w:rsidRPr="00560ADA">
        <w:rPr>
          <w:rFonts w:ascii="David" w:hAnsi="David"/>
          <w:rtl/>
        </w:rPr>
        <w:t xml:space="preserve">אם פרסם </w:t>
      </w:r>
      <w:r w:rsidR="00361FDC" w:rsidRPr="00560ADA">
        <w:rPr>
          <w:rFonts w:ascii="David" w:hAnsi="David"/>
          <w:rtl/>
        </w:rPr>
        <w:t>המזמין</w:t>
      </w:r>
      <w:r w:rsidR="00782EDE" w:rsidRPr="00560ADA">
        <w:rPr>
          <w:rFonts w:ascii="David" w:hAnsi="David"/>
          <w:rtl/>
        </w:rPr>
        <w:t xml:space="preserve"> מהדורה מעודכנת של המכרז בעקבות הבהרות שניתנו על ידו, על המציע להקפיד על הגשת המענה על פי הנוסח המעודכן.</w:t>
      </w:r>
    </w:p>
    <w:p w:rsidR="00782EDE" w:rsidRPr="00560ADA" w:rsidRDefault="00E62E14" w:rsidP="00EC0E54">
      <w:pPr>
        <w:pStyle w:val="35"/>
        <w:numPr>
          <w:ilvl w:val="1"/>
          <w:numId w:val="61"/>
        </w:numPr>
        <w:jc w:val="both"/>
        <w:outlineLvl w:val="9"/>
        <w:rPr>
          <w:rFonts w:ascii="David" w:hAnsi="David"/>
          <w:rtl/>
        </w:rPr>
      </w:pPr>
      <w:r w:rsidRPr="00560ADA">
        <w:rPr>
          <w:rFonts w:ascii="David" w:hAnsi="David"/>
          <w:rtl/>
        </w:rPr>
        <w:t xml:space="preserve">על ההצעה להיות חתומה בסופה על ידי </w:t>
      </w:r>
      <w:proofErr w:type="spellStart"/>
      <w:r w:rsidRPr="00560ADA">
        <w:rPr>
          <w:rFonts w:ascii="David" w:hAnsi="David"/>
          <w:rtl/>
        </w:rPr>
        <w:t>מורשי</w:t>
      </w:r>
      <w:proofErr w:type="spellEnd"/>
      <w:r w:rsidRPr="00560ADA">
        <w:rPr>
          <w:rFonts w:ascii="David" w:hAnsi="David"/>
          <w:rtl/>
        </w:rPr>
        <w:t xml:space="preserve"> חתימה מטעם המציע למכרז זה. כמפורט בסוף פרק זה, יש לאמת את היות </w:t>
      </w:r>
      <w:proofErr w:type="spellStart"/>
      <w:r w:rsidRPr="00560ADA">
        <w:rPr>
          <w:rFonts w:ascii="David" w:hAnsi="David"/>
          <w:rtl/>
        </w:rPr>
        <w:t>מורשי</w:t>
      </w:r>
      <w:proofErr w:type="spellEnd"/>
      <w:r w:rsidRPr="00560ADA">
        <w:rPr>
          <w:rFonts w:ascii="David" w:hAnsi="David"/>
          <w:rtl/>
        </w:rPr>
        <w:t xml:space="preserve"> החתימה מאושרים לייצג את המציע במסגרת המכרז בתצהיר עורך דין. </w:t>
      </w:r>
    </w:p>
    <w:p w:rsidR="004E394B" w:rsidRPr="00560ADA" w:rsidRDefault="004E394B" w:rsidP="00EC0E54">
      <w:pPr>
        <w:keepNext/>
        <w:numPr>
          <w:ilvl w:val="0"/>
          <w:numId w:val="61"/>
        </w:numPr>
        <w:tabs>
          <w:tab w:val="left" w:pos="283"/>
        </w:tabs>
        <w:spacing w:before="240" w:after="240" w:line="360" w:lineRule="auto"/>
        <w:jc w:val="center"/>
        <w:outlineLvl w:val="0"/>
        <w:rPr>
          <w:rFonts w:ascii="David" w:hAnsi="David" w:cs="David"/>
          <w:b/>
          <w:bCs/>
          <w:caps/>
          <w:kern w:val="40"/>
          <w:sz w:val="40"/>
          <w:szCs w:val="40"/>
        </w:rPr>
      </w:pPr>
      <w:bookmarkStart w:id="68" w:name="_Toc534545136"/>
      <w:r w:rsidRPr="00560ADA">
        <w:rPr>
          <w:rFonts w:ascii="David" w:hAnsi="David" w:cs="David"/>
          <w:b/>
          <w:bCs/>
          <w:caps/>
          <w:kern w:val="40"/>
          <w:sz w:val="40"/>
          <w:szCs w:val="40"/>
          <w:rtl/>
        </w:rPr>
        <w:lastRenderedPageBreak/>
        <w:t>פרטי המציע</w:t>
      </w:r>
      <w:bookmarkEnd w:id="68"/>
    </w:p>
    <w:tbl>
      <w:tblPr>
        <w:tblStyle w:val="affff4"/>
        <w:bidiVisual/>
        <w:tblW w:w="4878" w:type="pct"/>
        <w:tblInd w:w="432" w:type="dxa"/>
        <w:tblLayout w:type="fixed"/>
        <w:tblLook w:val="04A0" w:firstRow="1" w:lastRow="0" w:firstColumn="1" w:lastColumn="0" w:noHBand="0" w:noVBand="1"/>
      </w:tblPr>
      <w:tblGrid>
        <w:gridCol w:w="3969"/>
        <w:gridCol w:w="4099"/>
      </w:tblGrid>
      <w:tr w:rsidR="0042795F" w:rsidRPr="00560ADA" w:rsidTr="00CC102C">
        <w:trPr>
          <w:trHeight w:val="20"/>
        </w:trPr>
        <w:tc>
          <w:tcPr>
            <w:tcW w:w="246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 xml:space="preserve">שם המציע </w:t>
            </w:r>
          </w:p>
        </w:tc>
        <w:tc>
          <w:tcPr>
            <w:tcW w:w="2540" w:type="pct"/>
            <w:vAlign w:val="center"/>
          </w:tcPr>
          <w:p w:rsidR="0042795F" w:rsidRPr="00560ADA" w:rsidRDefault="0042795F" w:rsidP="00EC0E54">
            <w:pPr>
              <w:spacing w:before="120" w:after="120" w:line="360" w:lineRule="auto"/>
              <w:rPr>
                <w:rFonts w:ascii="David" w:hAnsi="David" w:cs="David"/>
                <w:rtl/>
              </w:rPr>
            </w:pPr>
          </w:p>
        </w:tc>
      </w:tr>
      <w:tr w:rsidR="0042795F" w:rsidRPr="00560ADA" w:rsidTr="00CC102C">
        <w:trPr>
          <w:trHeight w:val="20"/>
        </w:trPr>
        <w:tc>
          <w:tcPr>
            <w:tcW w:w="246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 xml:space="preserve">סוג מציע </w:t>
            </w:r>
          </w:p>
          <w:p w:rsidR="0042795F" w:rsidRPr="00560ADA" w:rsidRDefault="0042795F" w:rsidP="00EC0E54">
            <w:pPr>
              <w:spacing w:before="120" w:after="120" w:line="360" w:lineRule="auto"/>
              <w:rPr>
                <w:rFonts w:ascii="David" w:hAnsi="David" w:cs="David"/>
                <w:rtl/>
              </w:rPr>
            </w:pPr>
            <w:r w:rsidRPr="00560ADA">
              <w:rPr>
                <w:rFonts w:ascii="David" w:hAnsi="David" w:cs="David"/>
                <w:rtl/>
              </w:rPr>
              <w:t>(תאגיד/שותפות/עוסק מורשה וכדו')</w:t>
            </w:r>
          </w:p>
        </w:tc>
        <w:tc>
          <w:tcPr>
            <w:tcW w:w="2540" w:type="pct"/>
            <w:vAlign w:val="center"/>
          </w:tcPr>
          <w:p w:rsidR="0042795F" w:rsidRPr="00560ADA" w:rsidRDefault="0042795F" w:rsidP="00EC0E54">
            <w:pPr>
              <w:spacing w:before="120" w:after="120" w:line="360" w:lineRule="auto"/>
              <w:rPr>
                <w:rFonts w:ascii="David" w:hAnsi="David" w:cs="David"/>
                <w:rtl/>
              </w:rPr>
            </w:pPr>
          </w:p>
        </w:tc>
      </w:tr>
      <w:tr w:rsidR="0042795F" w:rsidRPr="00560ADA" w:rsidTr="00CC102C">
        <w:trPr>
          <w:trHeight w:val="20"/>
        </w:trPr>
        <w:tc>
          <w:tcPr>
            <w:tcW w:w="2460" w:type="pct"/>
            <w:vAlign w:val="center"/>
          </w:tcPr>
          <w:p w:rsidR="0042795F" w:rsidRPr="00560ADA" w:rsidRDefault="0042795F" w:rsidP="00EC0E54">
            <w:pPr>
              <w:spacing w:before="120" w:after="120" w:line="360" w:lineRule="auto"/>
              <w:rPr>
                <w:rFonts w:ascii="David" w:hAnsi="David" w:cs="David"/>
              </w:rPr>
            </w:pPr>
            <w:r w:rsidRPr="00560ADA">
              <w:rPr>
                <w:rFonts w:ascii="David" w:hAnsi="David" w:cs="David"/>
                <w:rtl/>
              </w:rPr>
              <w:t>תאריך הרישום במרשם (אם רלוונטי)</w:t>
            </w:r>
          </w:p>
        </w:tc>
        <w:tc>
          <w:tcPr>
            <w:tcW w:w="2540" w:type="pct"/>
            <w:vAlign w:val="center"/>
          </w:tcPr>
          <w:p w:rsidR="0042795F" w:rsidRPr="00560ADA" w:rsidRDefault="0042795F" w:rsidP="00EC0E54">
            <w:pPr>
              <w:spacing w:before="120" w:after="120" w:line="360" w:lineRule="auto"/>
              <w:rPr>
                <w:rFonts w:ascii="David" w:hAnsi="David" w:cs="David"/>
                <w:rtl/>
              </w:rPr>
            </w:pPr>
          </w:p>
        </w:tc>
      </w:tr>
      <w:tr w:rsidR="0042795F" w:rsidRPr="00560ADA" w:rsidTr="00CC102C">
        <w:trPr>
          <w:trHeight w:val="20"/>
        </w:trPr>
        <w:tc>
          <w:tcPr>
            <w:tcW w:w="246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מספר מזהה</w:t>
            </w:r>
          </w:p>
        </w:tc>
        <w:tc>
          <w:tcPr>
            <w:tcW w:w="2540" w:type="pct"/>
            <w:vAlign w:val="center"/>
          </w:tcPr>
          <w:p w:rsidR="0042795F" w:rsidRPr="00560ADA" w:rsidRDefault="0042795F" w:rsidP="00EC0E54">
            <w:pPr>
              <w:spacing w:before="120" w:after="120" w:line="360" w:lineRule="auto"/>
              <w:rPr>
                <w:rFonts w:ascii="David" w:hAnsi="David" w:cs="David"/>
                <w:rtl/>
              </w:rPr>
            </w:pPr>
          </w:p>
        </w:tc>
      </w:tr>
      <w:tr w:rsidR="0042795F" w:rsidRPr="00560ADA" w:rsidTr="00CC102C">
        <w:trPr>
          <w:trHeight w:val="20"/>
        </w:trPr>
        <w:tc>
          <w:tcPr>
            <w:tcW w:w="246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מספר חשבון בנק</w:t>
            </w:r>
          </w:p>
        </w:tc>
        <w:tc>
          <w:tcPr>
            <w:tcW w:w="2540" w:type="pct"/>
            <w:vAlign w:val="center"/>
          </w:tcPr>
          <w:p w:rsidR="0042795F" w:rsidRPr="00560ADA" w:rsidRDefault="0042795F" w:rsidP="00EC0E54">
            <w:pPr>
              <w:spacing w:before="120" w:after="120" w:line="360" w:lineRule="auto"/>
              <w:rPr>
                <w:rFonts w:ascii="David" w:hAnsi="David" w:cs="David"/>
                <w:rtl/>
              </w:rPr>
            </w:pPr>
          </w:p>
        </w:tc>
      </w:tr>
      <w:tr w:rsidR="0042795F" w:rsidRPr="00560ADA" w:rsidTr="00CC102C">
        <w:trPr>
          <w:trHeight w:val="20"/>
        </w:trPr>
        <w:tc>
          <w:tcPr>
            <w:tcW w:w="2460" w:type="pct"/>
            <w:vMerge w:val="restar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איש הקשר מטעם המציע לצורך המכרז</w:t>
            </w:r>
          </w:p>
        </w:tc>
        <w:tc>
          <w:tcPr>
            <w:tcW w:w="254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שם:</w:t>
            </w:r>
          </w:p>
        </w:tc>
      </w:tr>
      <w:tr w:rsidR="0042795F" w:rsidRPr="00560ADA" w:rsidTr="00CC102C">
        <w:trPr>
          <w:trHeight w:val="20"/>
        </w:trPr>
        <w:tc>
          <w:tcPr>
            <w:tcW w:w="2460" w:type="pct"/>
            <w:vMerge/>
            <w:vAlign w:val="center"/>
          </w:tcPr>
          <w:p w:rsidR="0042795F" w:rsidRPr="00560ADA" w:rsidRDefault="0042795F" w:rsidP="00EC0E54">
            <w:pPr>
              <w:spacing w:before="120" w:after="120" w:line="360" w:lineRule="auto"/>
              <w:rPr>
                <w:rFonts w:ascii="David" w:hAnsi="David" w:cs="David"/>
                <w:rtl/>
              </w:rPr>
            </w:pPr>
          </w:p>
        </w:tc>
        <w:tc>
          <w:tcPr>
            <w:tcW w:w="254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כתובת:</w:t>
            </w:r>
          </w:p>
        </w:tc>
      </w:tr>
      <w:tr w:rsidR="0042795F" w:rsidRPr="00560ADA" w:rsidTr="00CC102C">
        <w:trPr>
          <w:trHeight w:val="20"/>
        </w:trPr>
        <w:tc>
          <w:tcPr>
            <w:tcW w:w="2460" w:type="pct"/>
            <w:vMerge/>
            <w:vAlign w:val="center"/>
          </w:tcPr>
          <w:p w:rsidR="0042795F" w:rsidRPr="00560ADA" w:rsidRDefault="0042795F" w:rsidP="00EC0E54">
            <w:pPr>
              <w:spacing w:before="120" w:after="120" w:line="360" w:lineRule="auto"/>
              <w:rPr>
                <w:rFonts w:ascii="David" w:hAnsi="David" w:cs="David"/>
                <w:rtl/>
              </w:rPr>
            </w:pPr>
          </w:p>
        </w:tc>
        <w:tc>
          <w:tcPr>
            <w:tcW w:w="254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טלפון:</w:t>
            </w:r>
          </w:p>
        </w:tc>
      </w:tr>
      <w:tr w:rsidR="0042795F" w:rsidRPr="00560ADA" w:rsidTr="00CC102C">
        <w:trPr>
          <w:trHeight w:val="20"/>
        </w:trPr>
        <w:tc>
          <w:tcPr>
            <w:tcW w:w="2460" w:type="pct"/>
            <w:vMerge/>
            <w:vAlign w:val="center"/>
          </w:tcPr>
          <w:p w:rsidR="0042795F" w:rsidRPr="00560ADA" w:rsidRDefault="0042795F" w:rsidP="00EC0E54">
            <w:pPr>
              <w:spacing w:before="120" w:after="120" w:line="360" w:lineRule="auto"/>
              <w:rPr>
                <w:rFonts w:ascii="David" w:hAnsi="David" w:cs="David"/>
                <w:rtl/>
              </w:rPr>
            </w:pPr>
          </w:p>
        </w:tc>
        <w:tc>
          <w:tcPr>
            <w:tcW w:w="254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פקס:</w:t>
            </w:r>
          </w:p>
        </w:tc>
      </w:tr>
      <w:tr w:rsidR="0042795F" w:rsidRPr="00560ADA" w:rsidTr="00CC102C">
        <w:trPr>
          <w:trHeight w:val="20"/>
        </w:trPr>
        <w:tc>
          <w:tcPr>
            <w:tcW w:w="2460" w:type="pct"/>
            <w:vMerge/>
            <w:vAlign w:val="center"/>
          </w:tcPr>
          <w:p w:rsidR="0042795F" w:rsidRPr="00560ADA" w:rsidRDefault="0042795F" w:rsidP="00EC0E54">
            <w:pPr>
              <w:spacing w:before="120" w:after="120" w:line="360" w:lineRule="auto"/>
              <w:rPr>
                <w:rFonts w:ascii="David" w:hAnsi="David" w:cs="David"/>
                <w:rtl/>
              </w:rPr>
            </w:pPr>
          </w:p>
        </w:tc>
        <w:tc>
          <w:tcPr>
            <w:tcW w:w="2540" w:type="pct"/>
            <w:vAlign w:val="center"/>
          </w:tcPr>
          <w:p w:rsidR="0042795F" w:rsidRPr="00560ADA" w:rsidRDefault="0042795F" w:rsidP="00EC0E54">
            <w:pPr>
              <w:spacing w:before="120" w:after="120" w:line="360" w:lineRule="auto"/>
              <w:rPr>
                <w:rFonts w:ascii="David" w:hAnsi="David" w:cs="David"/>
                <w:rtl/>
              </w:rPr>
            </w:pPr>
            <w:r w:rsidRPr="00560ADA">
              <w:rPr>
                <w:rFonts w:ascii="David" w:hAnsi="David" w:cs="David"/>
                <w:rtl/>
              </w:rPr>
              <w:t>דוא"ל:</w:t>
            </w:r>
          </w:p>
        </w:tc>
      </w:tr>
      <w:tr w:rsidR="0042795F" w:rsidRPr="00560ADA" w:rsidTr="00CC102C">
        <w:trPr>
          <w:trHeight w:val="20"/>
        </w:trPr>
        <w:tc>
          <w:tcPr>
            <w:tcW w:w="2460" w:type="pct"/>
            <w:vMerge w:val="restart"/>
            <w:vAlign w:val="center"/>
          </w:tcPr>
          <w:p w:rsidR="0042795F" w:rsidRPr="00560ADA" w:rsidRDefault="0042795F" w:rsidP="00EC0E54">
            <w:pPr>
              <w:spacing w:before="120" w:after="120" w:line="360" w:lineRule="auto"/>
              <w:jc w:val="both"/>
              <w:rPr>
                <w:rFonts w:ascii="David" w:hAnsi="David" w:cs="David"/>
                <w:rtl/>
              </w:rPr>
            </w:pPr>
            <w:r w:rsidRPr="00560ADA">
              <w:rPr>
                <w:rFonts w:ascii="David" w:hAnsi="David" w:cs="David"/>
                <w:rtl/>
              </w:rPr>
              <w:t xml:space="preserve">פרטי המוסמכים לחתום ולהתחייב בשם המציע </w:t>
            </w:r>
            <w:r w:rsidRPr="00560ADA">
              <w:rPr>
                <w:rFonts w:ascii="David" w:hAnsi="David" w:cs="David"/>
                <w:u w:val="single"/>
                <w:rtl/>
              </w:rPr>
              <w:t>לצרכי מכרז זה</w:t>
            </w:r>
            <w:r w:rsidRPr="00560ADA">
              <w:rPr>
                <w:rFonts w:ascii="David" w:hAnsi="David" w:cs="David"/>
                <w:rtl/>
              </w:rPr>
              <w:t>.</w:t>
            </w:r>
          </w:p>
          <w:p w:rsidR="0042795F" w:rsidRPr="00560ADA" w:rsidRDefault="0042795F" w:rsidP="00EC0E54">
            <w:pPr>
              <w:spacing w:line="360" w:lineRule="auto"/>
              <w:jc w:val="both"/>
              <w:rPr>
                <w:rFonts w:ascii="David" w:hAnsi="David" w:cs="David"/>
                <w:rtl/>
              </w:rPr>
            </w:pPr>
            <w:r w:rsidRPr="00560ADA">
              <w:rPr>
                <w:rFonts w:ascii="David" w:hAnsi="David" w:cs="David"/>
                <w:rtl/>
              </w:rPr>
              <w:t>(ניתן למלא פרטים רק של נציג אחד)</w:t>
            </w:r>
          </w:p>
        </w:tc>
        <w:tc>
          <w:tcPr>
            <w:tcW w:w="2540" w:type="pct"/>
            <w:vAlign w:val="center"/>
          </w:tcPr>
          <w:p w:rsidR="0042795F" w:rsidRPr="00560ADA" w:rsidRDefault="0042795F" w:rsidP="00EC0E54">
            <w:pPr>
              <w:spacing w:before="120" w:after="120" w:line="360" w:lineRule="auto"/>
              <w:rPr>
                <w:rFonts w:ascii="David" w:hAnsi="David" w:cs="David"/>
              </w:rPr>
            </w:pPr>
            <w:r w:rsidRPr="00560ADA">
              <w:rPr>
                <w:rFonts w:ascii="David" w:hAnsi="David" w:cs="David"/>
                <w:rtl/>
              </w:rPr>
              <w:t xml:space="preserve">שם: </w:t>
            </w:r>
          </w:p>
          <w:p w:rsidR="0042795F" w:rsidRPr="00560ADA" w:rsidRDefault="0042795F" w:rsidP="00EC0E54">
            <w:pPr>
              <w:spacing w:before="120" w:after="120" w:line="360" w:lineRule="auto"/>
              <w:rPr>
                <w:rFonts w:ascii="David" w:hAnsi="David" w:cs="David"/>
                <w:rtl/>
              </w:rPr>
            </w:pPr>
            <w:r w:rsidRPr="00560ADA">
              <w:rPr>
                <w:rFonts w:ascii="David" w:hAnsi="David" w:cs="David"/>
                <w:rtl/>
              </w:rPr>
              <w:t xml:space="preserve">ת"ז: </w:t>
            </w:r>
          </w:p>
          <w:p w:rsidR="0042795F" w:rsidRPr="00560ADA" w:rsidRDefault="0042795F" w:rsidP="00EC0E54">
            <w:pPr>
              <w:spacing w:before="120" w:after="120" w:line="360" w:lineRule="auto"/>
              <w:rPr>
                <w:rFonts w:ascii="David" w:hAnsi="David" w:cs="David"/>
                <w:rtl/>
              </w:rPr>
            </w:pPr>
            <w:r w:rsidRPr="00560ADA">
              <w:rPr>
                <w:rFonts w:ascii="David" w:hAnsi="David" w:cs="David"/>
                <w:rtl/>
              </w:rPr>
              <w:t>חתימה:</w:t>
            </w:r>
          </w:p>
        </w:tc>
      </w:tr>
      <w:tr w:rsidR="0042795F" w:rsidRPr="00560ADA" w:rsidTr="00CC102C">
        <w:trPr>
          <w:trHeight w:val="1907"/>
        </w:trPr>
        <w:tc>
          <w:tcPr>
            <w:tcW w:w="2460" w:type="pct"/>
            <w:vMerge/>
            <w:vAlign w:val="center"/>
          </w:tcPr>
          <w:p w:rsidR="0042795F" w:rsidRPr="00560ADA" w:rsidRDefault="0042795F" w:rsidP="00EC0E54">
            <w:pPr>
              <w:spacing w:before="120" w:after="120" w:line="360" w:lineRule="auto"/>
              <w:rPr>
                <w:rFonts w:ascii="David" w:hAnsi="David" w:cs="David"/>
                <w:rtl/>
              </w:rPr>
            </w:pPr>
          </w:p>
        </w:tc>
        <w:tc>
          <w:tcPr>
            <w:tcW w:w="2540" w:type="pct"/>
            <w:vAlign w:val="center"/>
          </w:tcPr>
          <w:p w:rsidR="0042795F" w:rsidRPr="00560ADA" w:rsidRDefault="0042795F" w:rsidP="00EC0E54">
            <w:pPr>
              <w:spacing w:before="120" w:after="120" w:line="360" w:lineRule="auto"/>
              <w:rPr>
                <w:rFonts w:ascii="David" w:hAnsi="David" w:cs="David"/>
              </w:rPr>
            </w:pPr>
            <w:r w:rsidRPr="00560ADA">
              <w:rPr>
                <w:rFonts w:ascii="David" w:hAnsi="David" w:cs="David"/>
                <w:rtl/>
              </w:rPr>
              <w:t xml:space="preserve">שם: </w:t>
            </w:r>
          </w:p>
          <w:p w:rsidR="0042795F" w:rsidRPr="00560ADA" w:rsidRDefault="0042795F" w:rsidP="00EC0E54">
            <w:pPr>
              <w:spacing w:before="120" w:after="120" w:line="360" w:lineRule="auto"/>
              <w:rPr>
                <w:rFonts w:ascii="David" w:hAnsi="David" w:cs="David"/>
                <w:rtl/>
              </w:rPr>
            </w:pPr>
            <w:r w:rsidRPr="00560ADA">
              <w:rPr>
                <w:rFonts w:ascii="David" w:hAnsi="David" w:cs="David"/>
                <w:rtl/>
              </w:rPr>
              <w:t xml:space="preserve">ת"ז: </w:t>
            </w:r>
          </w:p>
          <w:p w:rsidR="0042795F" w:rsidRPr="00560ADA" w:rsidRDefault="0042795F" w:rsidP="00EC0E54">
            <w:pPr>
              <w:spacing w:before="120" w:after="120" w:line="360" w:lineRule="auto"/>
              <w:rPr>
                <w:rFonts w:ascii="David" w:hAnsi="David" w:cs="David"/>
              </w:rPr>
            </w:pPr>
            <w:r w:rsidRPr="00560ADA">
              <w:rPr>
                <w:rFonts w:ascii="David" w:hAnsi="David" w:cs="David"/>
                <w:rtl/>
              </w:rPr>
              <w:t>חתימה:</w:t>
            </w:r>
          </w:p>
        </w:tc>
      </w:tr>
    </w:tbl>
    <w:p w:rsidR="004E394B" w:rsidRPr="00560ADA" w:rsidRDefault="004E394B" w:rsidP="00EC0E54">
      <w:pPr>
        <w:keepNext/>
        <w:pageBreakBefore/>
        <w:numPr>
          <w:ilvl w:val="0"/>
          <w:numId w:val="61"/>
        </w:numPr>
        <w:tabs>
          <w:tab w:val="left" w:pos="283"/>
        </w:tabs>
        <w:spacing w:before="240" w:after="240" w:line="360" w:lineRule="auto"/>
        <w:ind w:left="357" w:hanging="357"/>
        <w:jc w:val="center"/>
        <w:outlineLvl w:val="0"/>
        <w:rPr>
          <w:rFonts w:ascii="David" w:hAnsi="David" w:cs="David"/>
          <w:b/>
          <w:bCs/>
          <w:caps/>
          <w:kern w:val="40"/>
          <w:sz w:val="40"/>
          <w:szCs w:val="40"/>
        </w:rPr>
      </w:pPr>
      <w:bookmarkStart w:id="69" w:name="_Toc534545137"/>
      <w:r w:rsidRPr="00560ADA">
        <w:rPr>
          <w:rFonts w:ascii="David" w:hAnsi="David" w:cs="David"/>
          <w:b/>
          <w:bCs/>
          <w:caps/>
          <w:kern w:val="40"/>
          <w:sz w:val="40"/>
          <w:szCs w:val="40"/>
          <w:rtl/>
        </w:rPr>
        <w:lastRenderedPageBreak/>
        <w:t>עמידה בתנאי הסף</w:t>
      </w:r>
      <w:r w:rsidR="000B02CF" w:rsidRPr="00560ADA">
        <w:rPr>
          <w:rFonts w:ascii="David" w:hAnsi="David" w:cs="David"/>
          <w:b/>
          <w:bCs/>
          <w:caps/>
          <w:kern w:val="40"/>
          <w:sz w:val="40"/>
          <w:szCs w:val="40"/>
          <w:rtl/>
        </w:rPr>
        <w:t xml:space="preserve"> של המכרז</w:t>
      </w:r>
      <w:bookmarkEnd w:id="69"/>
    </w:p>
    <w:p w:rsidR="004E394B" w:rsidRPr="00560ADA" w:rsidRDefault="004E394B" w:rsidP="00EC0E54">
      <w:pPr>
        <w:pStyle w:val="35"/>
        <w:ind w:left="58" w:firstLine="0"/>
        <w:jc w:val="both"/>
        <w:outlineLvl w:val="9"/>
        <w:rPr>
          <w:rFonts w:ascii="David" w:hAnsi="David"/>
          <w:u w:val="single"/>
        </w:rPr>
      </w:pPr>
      <w:r w:rsidRPr="00560ADA">
        <w:rPr>
          <w:rFonts w:ascii="David" w:hAnsi="David"/>
          <w:rtl/>
        </w:rPr>
        <w:t>בהתאם לאמור בפרק זה המציע</w:t>
      </w:r>
      <w:r w:rsidR="000B02CF" w:rsidRPr="00560ADA">
        <w:rPr>
          <w:rFonts w:ascii="David" w:hAnsi="David"/>
          <w:rtl/>
        </w:rPr>
        <w:t xml:space="preserve"> יפרט</w:t>
      </w:r>
      <w:r w:rsidRPr="00560ADA">
        <w:rPr>
          <w:rFonts w:ascii="David" w:hAnsi="David"/>
          <w:rtl/>
        </w:rPr>
        <w:t xml:space="preserve"> את עמידתו בתנאי הסף שפורט במכרז. </w:t>
      </w:r>
      <w:r w:rsidRPr="00560ADA">
        <w:rPr>
          <w:rFonts w:ascii="David" w:hAnsi="David"/>
          <w:u w:val="single"/>
          <w:rtl/>
        </w:rPr>
        <w:t>רק מציע אשר עומד בכל תנאי הסף המפורטים להלן יוכל להתמודד במכרז</w:t>
      </w:r>
      <w:r w:rsidR="000B02CF" w:rsidRPr="00560ADA">
        <w:rPr>
          <w:rFonts w:ascii="David" w:hAnsi="David"/>
          <w:u w:val="single"/>
          <w:rtl/>
        </w:rPr>
        <w:t>.</w:t>
      </w:r>
    </w:p>
    <w:p w:rsidR="0042795F" w:rsidRPr="00560ADA" w:rsidRDefault="0042795F" w:rsidP="00EC0E54">
      <w:pPr>
        <w:pStyle w:val="20"/>
        <w:numPr>
          <w:ilvl w:val="1"/>
          <w:numId w:val="61"/>
        </w:numPr>
        <w:bidi/>
        <w:ind w:left="432"/>
        <w:jc w:val="both"/>
        <w:rPr>
          <w:bCs/>
          <w:u w:val="single"/>
        </w:rPr>
      </w:pPr>
      <w:r w:rsidRPr="00560ADA">
        <w:rPr>
          <w:b w:val="0"/>
          <w:bCs/>
          <w:sz w:val="24"/>
          <w:szCs w:val="24"/>
          <w:u w:val="single"/>
          <w:rtl/>
        </w:rPr>
        <w:t>עמידה בתנאי סף מנהליים:</w:t>
      </w:r>
    </w:p>
    <w:p w:rsidR="0042795F" w:rsidRPr="00560ADA" w:rsidRDefault="0042795F" w:rsidP="00EC0E54">
      <w:pPr>
        <w:pStyle w:val="af6"/>
        <w:spacing w:line="360" w:lineRule="auto"/>
        <w:ind w:left="0" w:right="-180"/>
        <w:contextualSpacing w:val="0"/>
        <w:jc w:val="both"/>
        <w:rPr>
          <w:rFonts w:ascii="David" w:hAnsi="David" w:cs="David"/>
          <w:u w:val="single"/>
          <w:rtl/>
        </w:rPr>
      </w:pPr>
      <w:r w:rsidRPr="00560ADA">
        <w:rPr>
          <w:rFonts w:ascii="David" w:hAnsi="David" w:cs="David"/>
          <w:u w:val="single"/>
          <w:rtl/>
        </w:rPr>
        <w:t>המציע מצהיר והמתחייב כי הוא עומד בתנאים</w:t>
      </w:r>
      <w:r w:rsidR="00BB11E1" w:rsidRPr="00560ADA">
        <w:rPr>
          <w:rFonts w:ascii="David" w:hAnsi="David" w:cs="David"/>
          <w:u w:val="single"/>
          <w:rtl/>
        </w:rPr>
        <w:t xml:space="preserve"> הסף המנהליים</w:t>
      </w:r>
      <w:r w:rsidRPr="00560ADA">
        <w:rPr>
          <w:rFonts w:ascii="David" w:hAnsi="David" w:cs="David"/>
          <w:u w:val="single"/>
          <w:rtl/>
        </w:rPr>
        <w:t xml:space="preserve"> המפורטים </w:t>
      </w:r>
      <w:r w:rsidR="00BB11E1" w:rsidRPr="00560ADA">
        <w:rPr>
          <w:rFonts w:ascii="David" w:hAnsi="David" w:cs="David"/>
          <w:u w:val="single"/>
          <w:rtl/>
        </w:rPr>
        <w:t>ב</w:t>
      </w:r>
      <w:r w:rsidR="00BB11E1" w:rsidRPr="00560ADA">
        <w:rPr>
          <w:rFonts w:ascii="David" w:hAnsi="David" w:cs="David"/>
          <w:b/>
          <w:bCs/>
          <w:u w:val="single"/>
          <w:rtl/>
        </w:rPr>
        <w:t>פרק א'</w:t>
      </w:r>
      <w:r w:rsidR="00BB11E1" w:rsidRPr="00560ADA">
        <w:rPr>
          <w:rFonts w:ascii="David" w:hAnsi="David" w:cs="David"/>
          <w:u w:val="single"/>
          <w:rtl/>
        </w:rPr>
        <w:t xml:space="preserve"> למכרז</w:t>
      </w:r>
      <w:r w:rsidRPr="00560ADA">
        <w:rPr>
          <w:rFonts w:ascii="David" w:hAnsi="David" w:cs="David"/>
          <w:u w:val="single"/>
          <w:rtl/>
        </w:rPr>
        <w:t>:</w:t>
      </w:r>
    </w:p>
    <w:p w:rsidR="00BB11E1" w:rsidRPr="00560ADA" w:rsidRDefault="00BB11E1" w:rsidP="00EC0E54">
      <w:pPr>
        <w:pStyle w:val="af6"/>
        <w:spacing w:line="360" w:lineRule="auto"/>
        <w:ind w:left="0" w:right="-180"/>
        <w:contextualSpacing w:val="0"/>
        <w:jc w:val="both"/>
        <w:rPr>
          <w:rFonts w:ascii="David" w:hAnsi="David" w:cs="David"/>
          <w:u w:val="single"/>
        </w:rPr>
      </w:pPr>
    </w:p>
    <w:p w:rsidR="00BB11E1" w:rsidRPr="00560ADA" w:rsidRDefault="00BB11E1" w:rsidP="00EC0E54">
      <w:pPr>
        <w:pStyle w:val="20"/>
        <w:numPr>
          <w:ilvl w:val="2"/>
          <w:numId w:val="61"/>
        </w:numPr>
        <w:bidi/>
        <w:ind w:left="625" w:hanging="567"/>
        <w:jc w:val="both"/>
        <w:rPr>
          <w:b w:val="0"/>
          <w:bCs/>
          <w:sz w:val="24"/>
          <w:szCs w:val="24"/>
          <w:rtl/>
        </w:rPr>
      </w:pPr>
      <w:r w:rsidRPr="00560ADA">
        <w:rPr>
          <w:b w:val="0"/>
          <w:bCs/>
          <w:sz w:val="24"/>
          <w:szCs w:val="24"/>
          <w:rtl/>
        </w:rPr>
        <w:t xml:space="preserve">תאגיד רשום כדין </w:t>
      </w:r>
      <w:r w:rsidRPr="00560ADA">
        <w:rPr>
          <w:u w:val="single"/>
          <w:rtl/>
        </w:rPr>
        <w:t xml:space="preserve">(יש לסמן </w:t>
      </w:r>
      <w:r w:rsidRPr="00560ADA">
        <w:rPr>
          <w:u w:val="single"/>
        </w:rPr>
        <w:t>X</w:t>
      </w:r>
      <w:r w:rsidRPr="00560ADA">
        <w:rPr>
          <w:u w:val="single"/>
          <w:rtl/>
        </w:rPr>
        <w:t xml:space="preserve"> במקומות המיועדים לכך)</w:t>
      </w:r>
    </w:p>
    <w:p w:rsidR="004E394B" w:rsidRPr="00560ADA" w:rsidRDefault="004E394B" w:rsidP="00EC0E54">
      <w:pPr>
        <w:spacing w:line="360" w:lineRule="auto"/>
        <w:rPr>
          <w:rFonts w:ascii="David" w:hAnsi="David" w:cs="David"/>
          <w:rtl/>
        </w:rPr>
      </w:pPr>
      <w:r w:rsidRPr="00560ADA">
        <w:rPr>
          <w:rFonts w:ascii="David" w:hAnsi="David" w:cs="David"/>
          <w:rtl/>
        </w:rPr>
        <w:fldChar w:fldCharType="begin">
          <w:ffData>
            <w:name w:val="Q6881B4_Xbox"/>
            <w:enabled/>
            <w:calcOnExit w:val="0"/>
            <w:helpText w:type="text" w:val="Q6881B4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הוא תאגיד </w:t>
      </w:r>
      <w:r w:rsidR="00E541F9" w:rsidRPr="00560ADA">
        <w:rPr>
          <w:rFonts w:ascii="David" w:hAnsi="David" w:cs="David"/>
          <w:rtl/>
        </w:rPr>
        <w:t>ה</w:t>
      </w:r>
      <w:r w:rsidRPr="00560ADA">
        <w:rPr>
          <w:rFonts w:ascii="David" w:hAnsi="David" w:cs="David"/>
          <w:rtl/>
        </w:rPr>
        <w:t>רשום בישראל כדין</w:t>
      </w:r>
      <w:r w:rsidR="00D12F56" w:rsidRPr="00560ADA">
        <w:rPr>
          <w:rFonts w:ascii="David" w:hAnsi="David" w:cs="David"/>
          <w:rtl/>
        </w:rPr>
        <w:t>. מובהר כי היה והמציע הוא שותפות, על השותפות להיות רשומה כדין.</w:t>
      </w:r>
      <w:r w:rsidR="00E541F9" w:rsidRPr="00560ADA">
        <w:rPr>
          <w:rFonts w:ascii="David" w:hAnsi="David" w:cs="David"/>
          <w:rtl/>
        </w:rPr>
        <w:t xml:space="preserve"> (לא רלוונטי למציע שהינו יחיד)</w:t>
      </w:r>
      <w:r w:rsidRPr="00560ADA">
        <w:rPr>
          <w:rFonts w:ascii="David" w:hAnsi="David" w:cs="David"/>
          <w:rtl/>
        </w:rPr>
        <w:t>.</w:t>
      </w:r>
    </w:p>
    <w:p w:rsidR="00BB11E1" w:rsidRPr="00560ADA" w:rsidRDefault="00BB11E1" w:rsidP="00EC0E54">
      <w:pPr>
        <w:spacing w:line="360" w:lineRule="auto"/>
        <w:rPr>
          <w:rFonts w:ascii="David" w:hAnsi="David" w:cs="David"/>
          <w:rtl/>
        </w:rPr>
      </w:pPr>
    </w:p>
    <w:p w:rsidR="00BB11E1" w:rsidRPr="00560ADA" w:rsidRDefault="00BB11E1" w:rsidP="00EC0E54">
      <w:pPr>
        <w:pStyle w:val="20"/>
        <w:numPr>
          <w:ilvl w:val="2"/>
          <w:numId w:val="61"/>
        </w:numPr>
        <w:bidi/>
        <w:ind w:left="625" w:hanging="567"/>
        <w:jc w:val="both"/>
        <w:rPr>
          <w:b w:val="0"/>
          <w:bCs/>
          <w:sz w:val="24"/>
          <w:szCs w:val="24"/>
          <w:rtl/>
        </w:rPr>
      </w:pPr>
      <w:r w:rsidRPr="00560ADA">
        <w:rPr>
          <w:b w:val="0"/>
          <w:bCs/>
          <w:sz w:val="24"/>
          <w:szCs w:val="24"/>
          <w:rtl/>
        </w:rPr>
        <w:t xml:space="preserve">חוק עסקאות גופים ציבוריים </w:t>
      </w:r>
      <w:r w:rsidRPr="00560ADA">
        <w:rPr>
          <w:u w:val="single"/>
          <w:rtl/>
        </w:rPr>
        <w:t xml:space="preserve">(יש לסמן </w:t>
      </w:r>
      <w:r w:rsidRPr="00560ADA">
        <w:rPr>
          <w:u w:val="single"/>
        </w:rPr>
        <w:t>X</w:t>
      </w:r>
      <w:r w:rsidRPr="00560ADA">
        <w:rPr>
          <w:u w:val="single"/>
          <w:rtl/>
        </w:rPr>
        <w:t xml:space="preserve"> במקומות המיועדים לכך)</w:t>
      </w:r>
    </w:p>
    <w:p w:rsidR="00F81260" w:rsidRPr="00560ADA" w:rsidRDefault="004E394B" w:rsidP="00EC0E54">
      <w:pPr>
        <w:spacing w:line="360" w:lineRule="auto"/>
        <w:jc w:val="both"/>
        <w:rPr>
          <w:rFonts w:ascii="David" w:hAnsi="David" w:cs="David"/>
          <w:rtl/>
        </w:rPr>
      </w:pPr>
      <w:r w:rsidRPr="00560ADA">
        <w:rPr>
          <w:rFonts w:ascii="David" w:hAnsi="David" w:cs="David"/>
          <w:rtl/>
        </w:rPr>
        <w:fldChar w:fldCharType="begin">
          <w:ffData>
            <w:name w:val=""/>
            <w:enabled/>
            <w:calcOnExit w:val="0"/>
            <w:helpText w:type="text" w:val="Q6880B3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w:t>
      </w:r>
      <w:r w:rsidR="00F81260" w:rsidRPr="00560ADA">
        <w:rPr>
          <w:rFonts w:ascii="David" w:hAnsi="David" w:cs="David"/>
          <w:rtl/>
        </w:rPr>
        <w:t>הוא עומד בדרישות חוק עסקאות גופים ציבוריים ובכלל זה:</w:t>
      </w:r>
    </w:p>
    <w:p w:rsidR="004E394B" w:rsidRPr="00560ADA" w:rsidRDefault="004E394B" w:rsidP="00EC0E54">
      <w:pPr>
        <w:spacing w:line="360" w:lineRule="auto"/>
        <w:ind w:left="342"/>
        <w:jc w:val="both"/>
        <w:rPr>
          <w:rFonts w:ascii="David" w:hAnsi="David" w:cs="David"/>
          <w:rtl/>
        </w:rPr>
      </w:pPr>
      <w:r w:rsidRPr="00560ADA">
        <w:rPr>
          <w:rFonts w:ascii="David" w:hAnsi="David" w:cs="David"/>
          <w:rtl/>
        </w:rPr>
        <w:fldChar w:fldCharType="begin">
          <w:ffData>
            <w:name w:val=""/>
            <w:enabled/>
            <w:calcOnExit w:val="0"/>
            <w:helpText w:type="text" w:val="Q6880B3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הוא מנהל את פנקסי החשבונו</w:t>
      </w:r>
      <w:r w:rsidR="00A2600C" w:rsidRPr="00560ADA">
        <w:rPr>
          <w:rFonts w:ascii="David" w:hAnsi="David" w:cs="David"/>
          <w:rtl/>
        </w:rPr>
        <w:t>ת והרשומות שעליו לנהל על פי פקוד</w:t>
      </w:r>
      <w:r w:rsidRPr="00560ADA">
        <w:rPr>
          <w:rFonts w:ascii="David" w:hAnsi="David" w:cs="David"/>
          <w:rtl/>
        </w:rPr>
        <w:t>ת מס הכנסה, וחוק מס ערך מוסף, התשל"ו-1975 ("</w:t>
      </w:r>
      <w:r w:rsidRPr="00560ADA">
        <w:rPr>
          <w:rFonts w:ascii="David" w:hAnsi="David" w:cs="David"/>
          <w:b/>
          <w:bCs/>
          <w:rtl/>
        </w:rPr>
        <w:t>חוק מס ערך מוסף</w:t>
      </w:r>
      <w:r w:rsidRPr="00560ADA">
        <w:rPr>
          <w:rFonts w:ascii="David" w:hAnsi="David" w:cs="David"/>
          <w:rtl/>
        </w:rPr>
        <w:t xml:space="preserve">"), או שהוא פטור </w:t>
      </w:r>
      <w:proofErr w:type="spellStart"/>
      <w:r w:rsidRPr="00560ADA">
        <w:rPr>
          <w:rFonts w:ascii="David" w:hAnsi="David" w:cs="David"/>
          <w:rtl/>
        </w:rPr>
        <w:t>מלנהלם</w:t>
      </w:r>
      <w:proofErr w:type="spellEnd"/>
      <w:r w:rsidRPr="00560ADA">
        <w:rPr>
          <w:rFonts w:ascii="David" w:hAnsi="David" w:cs="David"/>
          <w:rtl/>
        </w:rPr>
        <w:t>.</w:t>
      </w:r>
    </w:p>
    <w:p w:rsidR="004E394B" w:rsidRPr="00560ADA" w:rsidRDefault="004E394B" w:rsidP="00EC0E54">
      <w:pPr>
        <w:spacing w:line="360" w:lineRule="auto"/>
        <w:ind w:left="342" w:right="-180"/>
        <w:jc w:val="both"/>
        <w:rPr>
          <w:rFonts w:ascii="David" w:hAnsi="David" w:cs="David"/>
          <w:rtl/>
        </w:rPr>
      </w:pPr>
      <w:r w:rsidRPr="00560ADA">
        <w:rPr>
          <w:rFonts w:ascii="David" w:hAnsi="David" w:cs="David"/>
          <w:rtl/>
        </w:rPr>
        <w:fldChar w:fldCharType="begin">
          <w:ffData>
            <w:name w:val=""/>
            <w:enabled/>
            <w:calcOnExit w:val="0"/>
            <w:helpText w:type="text" w:val="Q6880B3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הוא </w:t>
      </w:r>
      <w:r w:rsidR="000B02CF" w:rsidRPr="00560ADA">
        <w:rPr>
          <w:rFonts w:ascii="David" w:hAnsi="David" w:cs="David"/>
          <w:rtl/>
        </w:rPr>
        <w:t>מדווח לפקיד השומה על הכנסותיו ומ</w:t>
      </w:r>
      <w:r w:rsidRPr="00560ADA">
        <w:rPr>
          <w:rFonts w:ascii="David" w:hAnsi="David" w:cs="David"/>
          <w:rtl/>
        </w:rPr>
        <w:t>דווח למנהל על עסקאות שמוטל עליהן מס לפי חוק מס ערף מוסף.</w:t>
      </w:r>
    </w:p>
    <w:bookmarkStart w:id="70" w:name="hidden_SmiraOrNikayon"/>
    <w:p w:rsidR="004E394B" w:rsidRPr="00560ADA" w:rsidRDefault="004E394B" w:rsidP="00EC0E54">
      <w:pPr>
        <w:spacing w:line="360" w:lineRule="auto"/>
        <w:ind w:left="342" w:right="-180"/>
        <w:jc w:val="both"/>
        <w:rPr>
          <w:rFonts w:ascii="David" w:hAnsi="David" w:cs="David"/>
          <w:rtl/>
        </w:rPr>
      </w:pPr>
      <w:r w:rsidRPr="00560ADA">
        <w:rPr>
          <w:rFonts w:ascii="David" w:hAnsi="David" w:cs="David"/>
          <w:rtl/>
        </w:rPr>
        <w:fldChar w:fldCharType="begin">
          <w:ffData>
            <w:name w:val=""/>
            <w:enabled/>
            <w:calcOnExit w:val="0"/>
            <w:helpText w:type="text" w:val="Q6880B3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560ADA">
        <w:rPr>
          <w:rFonts w:ascii="David" w:hAnsi="David" w:cs="David"/>
          <w:rtl/>
        </w:rPr>
        <w:t>התשנ"א</w:t>
      </w:r>
      <w:proofErr w:type="spellEnd"/>
      <w:r w:rsidRPr="00560ADA">
        <w:rPr>
          <w:rFonts w:ascii="David" w:hAnsi="David" w:cs="David"/>
          <w:rtl/>
        </w:rPr>
        <w:t xml:space="preserve"> - 1991 (להלן: "חוק עובדים זרים") וחוק שכר מינימום, </w:t>
      </w:r>
      <w:proofErr w:type="spellStart"/>
      <w:r w:rsidRPr="00560ADA">
        <w:rPr>
          <w:rFonts w:ascii="David" w:hAnsi="David" w:cs="David"/>
          <w:rtl/>
        </w:rPr>
        <w:t>התשמ"ז</w:t>
      </w:r>
      <w:proofErr w:type="spellEnd"/>
      <w:r w:rsidRPr="00560ADA">
        <w:rPr>
          <w:rFonts w:ascii="David" w:hAnsi="David" w:cs="David"/>
          <w:rtl/>
        </w:rPr>
        <w:t xml:space="preserve"> – 1987 (להלן: "חוק שכר מינימום") עד למועד </w:t>
      </w:r>
      <w:r w:rsidR="00030F02" w:rsidRPr="00560ADA">
        <w:rPr>
          <w:rFonts w:ascii="David" w:hAnsi="David" w:cs="David"/>
          <w:rtl/>
        </w:rPr>
        <w:t>הגשת ההצעה</w:t>
      </w:r>
      <w:r w:rsidRPr="00560ADA">
        <w:rPr>
          <w:rFonts w:ascii="David" w:hAnsi="David" w:cs="David"/>
          <w:rtl/>
        </w:rPr>
        <w:t xml:space="preserve"> מטעם המציע במכרז, או שהורשעו כאמור אך כבר חלפה שנה אחת לפחות ממועד ההרשעה האחרונה ועד למועד </w:t>
      </w:r>
      <w:r w:rsidR="00030F02" w:rsidRPr="00560ADA">
        <w:rPr>
          <w:rFonts w:ascii="David" w:hAnsi="David" w:cs="David"/>
          <w:rtl/>
        </w:rPr>
        <w:t>הגשת ההצעה</w:t>
      </w:r>
      <w:r w:rsidRPr="00560ADA">
        <w:rPr>
          <w:rFonts w:ascii="David" w:hAnsi="David" w:cs="David"/>
          <w:rtl/>
        </w:rPr>
        <w:t>.</w:t>
      </w:r>
    </w:p>
    <w:bookmarkStart w:id="71" w:name="show_SmiraOrNikayon_2"/>
    <w:bookmarkEnd w:id="70"/>
    <w:p w:rsidR="004E394B" w:rsidRPr="00560ADA" w:rsidRDefault="004E394B" w:rsidP="00EC0E54">
      <w:pPr>
        <w:spacing w:line="360" w:lineRule="auto"/>
        <w:ind w:left="342" w:right="-180"/>
        <w:jc w:val="both"/>
        <w:rPr>
          <w:rFonts w:ascii="David" w:hAnsi="David" w:cs="David"/>
        </w:rPr>
      </w:pPr>
      <w:r w:rsidRPr="00560ADA">
        <w:rPr>
          <w:rFonts w:ascii="David" w:hAnsi="David" w:cs="David"/>
          <w:rtl/>
        </w:rPr>
        <w:fldChar w:fldCharType="begin">
          <w:ffData>
            <w:name w:val=""/>
            <w:enabled/>
            <w:calcOnExit w:val="0"/>
            <w:helpText w:type="text" w:val="Q6880B3_Xbox"/>
            <w:checkBox>
              <w:sizeAuto/>
              <w:default w:val="0"/>
            </w:checkBox>
          </w:ffData>
        </w:fldChar>
      </w:r>
      <w:r w:rsidRPr="00560ADA">
        <w:rPr>
          <w:rFonts w:ascii="David" w:hAnsi="David" w:cs="David"/>
          <w:rtl/>
        </w:rPr>
        <w:instrText xml:space="preserve"> </w:instrText>
      </w:r>
      <w:r w:rsidRPr="00560ADA">
        <w:rPr>
          <w:rFonts w:ascii="David" w:hAnsi="David" w:cs="David"/>
        </w:rPr>
        <w:instrText>FORMCHECKBOX</w:instrText>
      </w:r>
      <w:r w:rsidRPr="00560ADA">
        <w:rPr>
          <w:rFonts w:ascii="David" w:hAnsi="David" w:cs="David"/>
          <w:rtl/>
        </w:rPr>
        <w:instrText xml:space="preserve"> </w:instrText>
      </w:r>
      <w:r w:rsidR="0066622D">
        <w:rPr>
          <w:rFonts w:ascii="David" w:hAnsi="David" w:cs="David"/>
          <w:rtl/>
        </w:rPr>
      </w:r>
      <w:r w:rsidR="0066622D">
        <w:rPr>
          <w:rFonts w:ascii="David" w:hAnsi="David" w:cs="David"/>
          <w:rtl/>
        </w:rPr>
        <w:fldChar w:fldCharType="separate"/>
      </w:r>
      <w:r w:rsidRPr="00560ADA">
        <w:rPr>
          <w:rFonts w:ascii="David" w:hAnsi="David" w:cs="David"/>
          <w:rtl/>
        </w:rPr>
        <w:fldChar w:fldCharType="end"/>
      </w:r>
      <w:r w:rsidRPr="00560ADA">
        <w:rPr>
          <w:rFonts w:ascii="David" w:hAnsi="David" w:cs="David"/>
          <w:rtl/>
        </w:rPr>
        <w:t xml:space="preserve"> הוא עומד בדרישות ס' 2ב1 לחוק עסקאות גופים ציבוריים, בעניין ייצוג הולם לאנשים עם מוגבלות, באופן הבא: (סמן </w:t>
      </w:r>
      <w:r w:rsidRPr="00560ADA">
        <w:rPr>
          <w:rFonts w:ascii="David" w:hAnsi="David" w:cs="David"/>
        </w:rPr>
        <w:t>X</w:t>
      </w:r>
      <w:r w:rsidRPr="00560ADA">
        <w:rPr>
          <w:rFonts w:ascii="David" w:hAnsi="David" w:cs="David"/>
          <w:rtl/>
        </w:rPr>
        <w:t xml:space="preserve"> במשבצת המתאימה):</w:t>
      </w:r>
    </w:p>
    <w:bookmarkEnd w:id="71"/>
    <w:p w:rsidR="004E394B" w:rsidRPr="00560ADA" w:rsidRDefault="004E394B" w:rsidP="00EC0E54">
      <w:pPr>
        <w:numPr>
          <w:ilvl w:val="0"/>
          <w:numId w:val="60"/>
        </w:numPr>
        <w:tabs>
          <w:tab w:val="left" w:pos="7854"/>
        </w:tabs>
        <w:spacing w:line="360" w:lineRule="auto"/>
        <w:ind w:left="909" w:hanging="284"/>
        <w:jc w:val="both"/>
        <w:rPr>
          <w:rFonts w:ascii="David" w:hAnsi="David" w:cs="David"/>
          <w:rtl/>
        </w:rPr>
      </w:pPr>
      <w:r w:rsidRPr="00560ADA">
        <w:rPr>
          <w:rFonts w:ascii="David" w:hAnsi="David" w:cs="David"/>
          <w:rtl/>
        </w:rPr>
        <w:t>הוראות סעיף 9 לחוק שוויון זכויות לאנשים עם מוגבלות, התשנ"ח-1998 לא חלות על המציע.</w:t>
      </w:r>
    </w:p>
    <w:p w:rsidR="004E394B" w:rsidRPr="00560ADA" w:rsidRDefault="004E394B" w:rsidP="00EC0E54">
      <w:pPr>
        <w:numPr>
          <w:ilvl w:val="0"/>
          <w:numId w:val="60"/>
        </w:numPr>
        <w:tabs>
          <w:tab w:val="num" w:pos="1080"/>
          <w:tab w:val="left" w:pos="7854"/>
        </w:tabs>
        <w:spacing w:line="360" w:lineRule="auto"/>
        <w:ind w:left="909" w:hanging="284"/>
        <w:jc w:val="both"/>
        <w:rPr>
          <w:rFonts w:ascii="David" w:hAnsi="David" w:cs="David"/>
        </w:rPr>
      </w:pPr>
      <w:r w:rsidRPr="00560ADA">
        <w:rPr>
          <w:rFonts w:ascii="David" w:hAnsi="David" w:cs="David"/>
          <w:rtl/>
        </w:rPr>
        <w:t xml:space="preserve">הוראות סעיף 9 לחוק שוויון זכויות לאנשים עם מוגבלות, התשנ"ח-1998 חלות על המציע והוא מקיים אותן. </w:t>
      </w:r>
    </w:p>
    <w:p w:rsidR="004E394B" w:rsidRPr="00560ADA" w:rsidRDefault="004E394B" w:rsidP="00EC0E54">
      <w:pPr>
        <w:pStyle w:val="af6"/>
        <w:numPr>
          <w:ilvl w:val="0"/>
          <w:numId w:val="62"/>
        </w:numPr>
        <w:spacing w:line="360" w:lineRule="auto"/>
        <w:ind w:left="1192" w:right="-180" w:hanging="283"/>
        <w:jc w:val="both"/>
        <w:rPr>
          <w:rFonts w:ascii="David" w:hAnsi="David" w:cs="David"/>
        </w:rPr>
      </w:pPr>
      <w:r w:rsidRPr="00560ADA">
        <w:rPr>
          <w:rFonts w:ascii="David" w:hAnsi="David" w:cs="David"/>
          <w:u w:val="single"/>
          <w:rtl/>
        </w:rPr>
        <w:t xml:space="preserve">(במקרה שהוראות סעיף 9 לחוק שוויון זכויות לאנשים עם מוגבלות, </w:t>
      </w:r>
      <w:proofErr w:type="spellStart"/>
      <w:r w:rsidRPr="00560ADA">
        <w:rPr>
          <w:rFonts w:ascii="David" w:hAnsi="David" w:cs="David"/>
          <w:u w:val="single"/>
          <w:rtl/>
        </w:rPr>
        <w:t>התשנ"ח</w:t>
      </w:r>
      <w:proofErr w:type="spellEnd"/>
      <w:r w:rsidRPr="00560ADA">
        <w:rPr>
          <w:rFonts w:ascii="David" w:hAnsi="David" w:cs="David"/>
          <w:u w:val="single"/>
          <w:rtl/>
        </w:rPr>
        <w:t xml:space="preserve"> 1998 </w:t>
      </w:r>
      <w:r w:rsidRPr="00560ADA">
        <w:rPr>
          <w:rFonts w:ascii="David" w:hAnsi="David" w:cs="David"/>
          <w:b/>
          <w:bCs/>
          <w:u w:val="single"/>
          <w:rtl/>
        </w:rPr>
        <w:t>חלות על המציע</w:t>
      </w:r>
      <w:r w:rsidRPr="00560ADA">
        <w:rPr>
          <w:rFonts w:ascii="David" w:hAnsi="David" w:cs="David"/>
          <w:u w:val="single"/>
          <w:rtl/>
        </w:rPr>
        <w:t xml:space="preserve"> נדרש לסמן </w:t>
      </w:r>
      <w:r w:rsidRPr="00560ADA">
        <w:rPr>
          <w:rFonts w:ascii="David" w:hAnsi="David" w:cs="David"/>
          <w:u w:val="single"/>
        </w:rPr>
        <w:t>x</w:t>
      </w:r>
      <w:r w:rsidRPr="00560ADA">
        <w:rPr>
          <w:rFonts w:ascii="David" w:hAnsi="David" w:cs="David"/>
          <w:u w:val="single"/>
          <w:rtl/>
        </w:rPr>
        <w:t xml:space="preserve"> במשבצת המתאימה)</w:t>
      </w:r>
      <w:r w:rsidRPr="00560ADA">
        <w:rPr>
          <w:rFonts w:ascii="David" w:hAnsi="David" w:cs="David"/>
          <w:rtl/>
        </w:rPr>
        <w:t>:</w:t>
      </w:r>
    </w:p>
    <w:p w:rsidR="004E394B" w:rsidRPr="00560ADA" w:rsidRDefault="004E394B" w:rsidP="00EC0E54">
      <w:pPr>
        <w:numPr>
          <w:ilvl w:val="0"/>
          <w:numId w:val="60"/>
        </w:numPr>
        <w:spacing w:line="360" w:lineRule="auto"/>
        <w:ind w:left="1334" w:right="360" w:hanging="426"/>
        <w:jc w:val="both"/>
        <w:rPr>
          <w:rFonts w:ascii="David" w:hAnsi="David" w:cs="David"/>
          <w:rtl/>
        </w:rPr>
      </w:pPr>
      <w:r w:rsidRPr="00560ADA">
        <w:rPr>
          <w:rFonts w:ascii="David" w:hAnsi="David" w:cs="David"/>
          <w:rtl/>
        </w:rPr>
        <w:t>המציע מעסיק פחות מ-100 עובדים.</w:t>
      </w:r>
    </w:p>
    <w:p w:rsidR="004E394B" w:rsidRPr="00560ADA" w:rsidRDefault="004E394B" w:rsidP="00EC0E54">
      <w:pPr>
        <w:numPr>
          <w:ilvl w:val="0"/>
          <w:numId w:val="60"/>
        </w:numPr>
        <w:spacing w:line="360" w:lineRule="auto"/>
        <w:ind w:left="1334" w:right="360" w:hanging="426"/>
        <w:jc w:val="both"/>
        <w:rPr>
          <w:rFonts w:ascii="David" w:hAnsi="David" w:cs="David"/>
        </w:rPr>
      </w:pPr>
      <w:r w:rsidRPr="00560ADA">
        <w:rPr>
          <w:rFonts w:ascii="David" w:hAnsi="David" w:cs="David"/>
          <w:rtl/>
        </w:rPr>
        <w:t>המציע מעסיק 100 עובדים או יותר.</w:t>
      </w:r>
    </w:p>
    <w:p w:rsidR="004E394B" w:rsidRPr="00560ADA" w:rsidRDefault="004E394B" w:rsidP="00EC0E54">
      <w:pPr>
        <w:pStyle w:val="af6"/>
        <w:numPr>
          <w:ilvl w:val="0"/>
          <w:numId w:val="62"/>
        </w:numPr>
        <w:spacing w:line="360" w:lineRule="auto"/>
        <w:ind w:left="1192" w:right="-180" w:hanging="283"/>
        <w:jc w:val="both"/>
        <w:rPr>
          <w:rFonts w:ascii="David" w:hAnsi="David" w:cs="David"/>
          <w:u w:val="single"/>
        </w:rPr>
      </w:pPr>
      <w:r w:rsidRPr="00560ADA">
        <w:rPr>
          <w:rFonts w:ascii="David" w:hAnsi="David" w:cs="David"/>
          <w:u w:val="single"/>
          <w:rtl/>
        </w:rPr>
        <w:t>(במקרה שהמציע מעסיק 100 עובדים או יותר נדרש לסמן</w:t>
      </w:r>
      <w:r w:rsidRPr="00560ADA">
        <w:rPr>
          <w:rFonts w:ascii="David" w:hAnsi="David" w:cs="David"/>
          <w:u w:val="single"/>
        </w:rPr>
        <w:t xml:space="preserve">X </w:t>
      </w:r>
      <w:r w:rsidRPr="00560ADA">
        <w:rPr>
          <w:rFonts w:ascii="David" w:hAnsi="David" w:cs="David"/>
          <w:u w:val="single"/>
          <w:rtl/>
        </w:rPr>
        <w:t xml:space="preserve"> במשבצת המתאימה):</w:t>
      </w:r>
    </w:p>
    <w:p w:rsidR="004E394B" w:rsidRPr="00560ADA" w:rsidRDefault="004E394B" w:rsidP="00EC0E54">
      <w:pPr>
        <w:numPr>
          <w:ilvl w:val="0"/>
          <w:numId w:val="60"/>
        </w:numPr>
        <w:spacing w:line="360" w:lineRule="auto"/>
        <w:ind w:left="1334" w:right="360" w:hanging="426"/>
        <w:jc w:val="both"/>
        <w:rPr>
          <w:rFonts w:ascii="David" w:hAnsi="David" w:cs="David"/>
          <w:rtl/>
        </w:rPr>
      </w:pPr>
      <w:r w:rsidRPr="00560ADA">
        <w:rPr>
          <w:rFonts w:ascii="David" w:hAnsi="David" w:cs="David"/>
          <w:rtl/>
        </w:rPr>
        <w:t xml:space="preserve"> המציע מתחייב כי ככל שיזכה במכרז יפנה למנהל הכללי של משרד העבודה והרווחה והשירותים החברתיים לשם</w:t>
      </w:r>
      <w:r w:rsidRPr="00560ADA">
        <w:rPr>
          <w:rFonts w:ascii="David" w:hAnsi="David" w:cs="David"/>
        </w:rPr>
        <w:t xml:space="preserve"> </w:t>
      </w:r>
      <w:r w:rsidRPr="00560ADA">
        <w:rPr>
          <w:rFonts w:ascii="David" w:hAnsi="David" w:cs="David"/>
          <w:rtl/>
        </w:rPr>
        <w:t>בחינת</w:t>
      </w:r>
      <w:r w:rsidRPr="00560ADA">
        <w:rPr>
          <w:rFonts w:ascii="David" w:hAnsi="David" w:cs="David"/>
        </w:rPr>
        <w:t xml:space="preserve"> </w:t>
      </w:r>
      <w:r w:rsidRPr="00560ADA">
        <w:rPr>
          <w:rFonts w:ascii="David" w:hAnsi="David" w:cs="David"/>
          <w:rtl/>
        </w:rPr>
        <w:t>יישום</w:t>
      </w:r>
      <w:r w:rsidRPr="00560ADA">
        <w:rPr>
          <w:rFonts w:ascii="David" w:hAnsi="David" w:cs="David"/>
        </w:rPr>
        <w:t xml:space="preserve"> </w:t>
      </w:r>
      <w:r w:rsidRPr="00560ADA">
        <w:rPr>
          <w:rFonts w:ascii="David" w:hAnsi="David" w:cs="David"/>
          <w:rtl/>
        </w:rPr>
        <w:t>חובותיו</w:t>
      </w:r>
      <w:r w:rsidRPr="00560ADA">
        <w:rPr>
          <w:rFonts w:ascii="David" w:hAnsi="David" w:cs="David"/>
        </w:rPr>
        <w:t xml:space="preserve"> </w:t>
      </w:r>
      <w:r w:rsidRPr="00560ADA">
        <w:rPr>
          <w:rFonts w:ascii="David" w:hAnsi="David" w:cs="David"/>
          <w:rtl/>
        </w:rPr>
        <w:t>לפי</w:t>
      </w:r>
      <w:r w:rsidRPr="00560ADA">
        <w:rPr>
          <w:rFonts w:ascii="David" w:hAnsi="David" w:cs="David"/>
        </w:rPr>
        <w:t xml:space="preserve"> </w:t>
      </w:r>
      <w:r w:rsidRPr="00560ADA">
        <w:rPr>
          <w:rFonts w:ascii="David" w:hAnsi="David" w:cs="David"/>
          <w:rtl/>
        </w:rPr>
        <w:t>סעיף</w:t>
      </w:r>
      <w:r w:rsidRPr="00560ADA">
        <w:rPr>
          <w:rFonts w:ascii="David" w:hAnsi="David" w:cs="David"/>
        </w:rPr>
        <w:t xml:space="preserve"> 9 </w:t>
      </w:r>
      <w:r w:rsidRPr="00560ADA">
        <w:rPr>
          <w:rFonts w:ascii="David" w:hAnsi="David" w:cs="David"/>
          <w:rtl/>
        </w:rPr>
        <w:t>לחוק שוויון</w:t>
      </w:r>
      <w:r w:rsidRPr="00560ADA">
        <w:rPr>
          <w:rFonts w:ascii="David" w:hAnsi="David" w:cs="David"/>
        </w:rPr>
        <w:t xml:space="preserve"> </w:t>
      </w:r>
      <w:r w:rsidRPr="00560ADA">
        <w:rPr>
          <w:rFonts w:ascii="David" w:hAnsi="David" w:cs="David"/>
          <w:rtl/>
        </w:rPr>
        <w:t xml:space="preserve">זכויות לאנשים עם מוגבלות, </w:t>
      </w:r>
      <w:proofErr w:type="spellStart"/>
      <w:r w:rsidRPr="00560ADA">
        <w:rPr>
          <w:rFonts w:ascii="David" w:hAnsi="David" w:cs="David"/>
          <w:rtl/>
        </w:rPr>
        <w:t>התשנ"ח</w:t>
      </w:r>
      <w:proofErr w:type="spellEnd"/>
      <w:r w:rsidRPr="00560ADA">
        <w:rPr>
          <w:rFonts w:ascii="David" w:hAnsi="David" w:cs="David"/>
          <w:rtl/>
        </w:rPr>
        <w:t xml:space="preserve"> 1998</w:t>
      </w:r>
      <w:r w:rsidRPr="00560ADA">
        <w:rPr>
          <w:rFonts w:ascii="David" w:hAnsi="David" w:cs="David"/>
        </w:rPr>
        <w:t xml:space="preserve">, </w:t>
      </w:r>
      <w:r w:rsidRPr="00560ADA">
        <w:rPr>
          <w:rFonts w:ascii="David" w:hAnsi="David" w:cs="David"/>
          <w:rtl/>
        </w:rPr>
        <w:t>ובמקרה</w:t>
      </w:r>
      <w:r w:rsidRPr="00560ADA">
        <w:rPr>
          <w:rFonts w:ascii="David" w:hAnsi="David" w:cs="David"/>
        </w:rPr>
        <w:t xml:space="preserve"> </w:t>
      </w:r>
      <w:r w:rsidRPr="00560ADA">
        <w:rPr>
          <w:rFonts w:ascii="David" w:hAnsi="David" w:cs="David"/>
          <w:rtl/>
        </w:rPr>
        <w:t>הצורך</w:t>
      </w:r>
      <w:r w:rsidRPr="00560ADA">
        <w:rPr>
          <w:rFonts w:ascii="David" w:hAnsi="David" w:cs="David"/>
        </w:rPr>
        <w:t>–</w:t>
      </w:r>
      <w:r w:rsidRPr="00560ADA">
        <w:rPr>
          <w:rFonts w:ascii="David" w:hAnsi="David" w:cs="David"/>
          <w:rtl/>
        </w:rPr>
        <w:t xml:space="preserve"> לשם</w:t>
      </w:r>
      <w:r w:rsidRPr="00560ADA">
        <w:rPr>
          <w:rFonts w:ascii="David" w:hAnsi="David" w:cs="David"/>
        </w:rPr>
        <w:t xml:space="preserve"> </w:t>
      </w:r>
      <w:r w:rsidRPr="00560ADA">
        <w:rPr>
          <w:rFonts w:ascii="David" w:hAnsi="David" w:cs="David"/>
          <w:rtl/>
        </w:rPr>
        <w:t>קבלת הנחיות</w:t>
      </w:r>
      <w:r w:rsidRPr="00560ADA">
        <w:rPr>
          <w:rFonts w:ascii="David" w:hAnsi="David" w:cs="David"/>
        </w:rPr>
        <w:t xml:space="preserve"> </w:t>
      </w:r>
      <w:r w:rsidRPr="00560ADA">
        <w:rPr>
          <w:rFonts w:ascii="David" w:hAnsi="David" w:cs="David"/>
          <w:rtl/>
        </w:rPr>
        <w:t>בקשר</w:t>
      </w:r>
      <w:r w:rsidRPr="00560ADA">
        <w:rPr>
          <w:rFonts w:ascii="David" w:hAnsi="David" w:cs="David"/>
        </w:rPr>
        <w:t xml:space="preserve"> </w:t>
      </w:r>
      <w:r w:rsidRPr="00560ADA">
        <w:rPr>
          <w:rFonts w:ascii="David" w:hAnsi="David" w:cs="David"/>
          <w:rtl/>
        </w:rPr>
        <w:t>ליישומן</w:t>
      </w:r>
      <w:r w:rsidRPr="00560ADA">
        <w:rPr>
          <w:rFonts w:ascii="David" w:hAnsi="David" w:cs="David"/>
        </w:rPr>
        <w:t>.</w:t>
      </w:r>
    </w:p>
    <w:p w:rsidR="004E394B" w:rsidRPr="00560ADA" w:rsidRDefault="004E394B" w:rsidP="00EC0E54">
      <w:pPr>
        <w:numPr>
          <w:ilvl w:val="0"/>
          <w:numId w:val="60"/>
        </w:numPr>
        <w:spacing w:line="360" w:lineRule="auto"/>
        <w:ind w:left="1334" w:right="360" w:hanging="426"/>
        <w:jc w:val="both"/>
        <w:rPr>
          <w:rFonts w:ascii="David" w:hAnsi="David" w:cs="David"/>
        </w:rPr>
      </w:pPr>
      <w:r w:rsidRPr="00560ADA">
        <w:rPr>
          <w:rFonts w:ascii="David" w:hAnsi="David" w:cs="David"/>
          <w:rtl/>
        </w:rPr>
        <w:lastRenderedPageBreak/>
        <w:t xml:space="preserve">המציע </w:t>
      </w:r>
      <w:r w:rsidR="00030F02" w:rsidRPr="00560ADA">
        <w:rPr>
          <w:rFonts w:ascii="David" w:hAnsi="David" w:cs="David"/>
          <w:rtl/>
        </w:rPr>
        <w:t>פנה בעבר</w:t>
      </w:r>
      <w:r w:rsidRPr="00560ADA">
        <w:rPr>
          <w:rFonts w:ascii="David" w:hAnsi="David" w:cs="David"/>
          <w:rtl/>
        </w:rPr>
        <w:t xml:space="preserve"> למנהל הכללי של משרד העבודה והרווחה והשירותים החברתיים לשם בחינת</w:t>
      </w:r>
      <w:r w:rsidRPr="00560ADA">
        <w:rPr>
          <w:rFonts w:ascii="David" w:hAnsi="David" w:cs="David"/>
        </w:rPr>
        <w:t xml:space="preserve"> </w:t>
      </w:r>
      <w:r w:rsidRPr="00560ADA">
        <w:rPr>
          <w:rFonts w:ascii="David" w:hAnsi="David" w:cs="David"/>
          <w:rtl/>
        </w:rPr>
        <w:t>יישום</w:t>
      </w:r>
      <w:r w:rsidRPr="00560ADA">
        <w:rPr>
          <w:rFonts w:ascii="David" w:hAnsi="David" w:cs="David"/>
        </w:rPr>
        <w:t xml:space="preserve"> </w:t>
      </w:r>
      <w:r w:rsidRPr="00560ADA">
        <w:rPr>
          <w:rFonts w:ascii="David" w:hAnsi="David" w:cs="David"/>
          <w:rtl/>
        </w:rPr>
        <w:t>חובותיו</w:t>
      </w:r>
      <w:r w:rsidRPr="00560ADA">
        <w:rPr>
          <w:rFonts w:ascii="David" w:hAnsi="David" w:cs="David"/>
        </w:rPr>
        <w:t xml:space="preserve"> </w:t>
      </w:r>
      <w:r w:rsidRPr="00560ADA">
        <w:rPr>
          <w:rFonts w:ascii="David" w:hAnsi="David" w:cs="David"/>
          <w:rtl/>
        </w:rPr>
        <w:t>לפי</w:t>
      </w:r>
      <w:r w:rsidRPr="00560ADA">
        <w:rPr>
          <w:rFonts w:ascii="David" w:hAnsi="David" w:cs="David"/>
        </w:rPr>
        <w:t xml:space="preserve"> </w:t>
      </w:r>
      <w:r w:rsidRPr="00560ADA">
        <w:rPr>
          <w:rFonts w:ascii="David" w:hAnsi="David" w:cs="David"/>
          <w:rtl/>
        </w:rPr>
        <w:t>סעיף</w:t>
      </w:r>
      <w:r w:rsidRPr="00560ADA">
        <w:rPr>
          <w:rFonts w:ascii="David" w:hAnsi="David" w:cs="David"/>
        </w:rPr>
        <w:t xml:space="preserve"> 9 </w:t>
      </w:r>
      <w:r w:rsidRPr="00560ADA">
        <w:rPr>
          <w:rFonts w:ascii="David" w:hAnsi="David" w:cs="David"/>
          <w:rtl/>
        </w:rPr>
        <w:t>לחוק שוויון</w:t>
      </w:r>
      <w:r w:rsidRPr="00560ADA">
        <w:rPr>
          <w:rFonts w:ascii="David" w:hAnsi="David" w:cs="David"/>
        </w:rPr>
        <w:t xml:space="preserve"> </w:t>
      </w:r>
      <w:r w:rsidRPr="00560ADA">
        <w:rPr>
          <w:rFonts w:ascii="David" w:hAnsi="David" w:cs="David"/>
          <w:rtl/>
        </w:rPr>
        <w:t xml:space="preserve">זכויות לאנשים עם מוגבלות, </w:t>
      </w:r>
      <w:proofErr w:type="spellStart"/>
      <w:r w:rsidRPr="00560ADA">
        <w:rPr>
          <w:rFonts w:ascii="David" w:hAnsi="David" w:cs="David"/>
          <w:rtl/>
        </w:rPr>
        <w:t>התשנ"ח</w:t>
      </w:r>
      <w:proofErr w:type="spellEnd"/>
      <w:r w:rsidRPr="00560ADA">
        <w:rPr>
          <w:rFonts w:ascii="David" w:hAnsi="David" w:cs="David"/>
          <w:rtl/>
        </w:rPr>
        <w:t xml:space="preserve"> 1998, ואם קיבל הנחיות ליישום חובותיו פעל ליישומן.</w:t>
      </w:r>
    </w:p>
    <w:p w:rsidR="00F81260" w:rsidRPr="00560ADA" w:rsidRDefault="00F81260" w:rsidP="00EC0E54">
      <w:pPr>
        <w:spacing w:line="360" w:lineRule="auto"/>
        <w:ind w:right="-180"/>
        <w:rPr>
          <w:rFonts w:ascii="David" w:hAnsi="David" w:cs="David"/>
          <w:rtl/>
        </w:rPr>
      </w:pPr>
    </w:p>
    <w:p w:rsidR="00F81260" w:rsidRPr="00560ADA" w:rsidRDefault="00F81260" w:rsidP="00EC0E54">
      <w:pPr>
        <w:spacing w:line="360" w:lineRule="auto"/>
        <w:ind w:right="-180"/>
        <w:rPr>
          <w:rFonts w:ascii="David" w:hAnsi="David" w:cs="David"/>
          <w:rtl/>
        </w:rPr>
      </w:pPr>
    </w:p>
    <w:p w:rsidR="00BB11E1" w:rsidRPr="00560ADA" w:rsidRDefault="00BB11E1" w:rsidP="00EC0E54">
      <w:pPr>
        <w:pStyle w:val="20"/>
        <w:numPr>
          <w:ilvl w:val="1"/>
          <w:numId w:val="61"/>
        </w:numPr>
        <w:bidi/>
        <w:ind w:left="432"/>
        <w:jc w:val="both"/>
        <w:rPr>
          <w:b w:val="0"/>
          <w:bCs/>
          <w:sz w:val="24"/>
          <w:szCs w:val="24"/>
          <w:u w:val="single"/>
          <w:rtl/>
        </w:rPr>
        <w:sectPr w:rsidR="00BB11E1" w:rsidRPr="00560ADA" w:rsidSect="00654526">
          <w:pgSz w:w="11906" w:h="16838" w:code="9"/>
          <w:pgMar w:top="1616" w:right="1826" w:bottom="1440" w:left="1800" w:header="709" w:footer="709" w:gutter="0"/>
          <w:cols w:space="708"/>
          <w:titlePg/>
          <w:bidi/>
          <w:rtlGutter/>
          <w:docGrid w:linePitch="360"/>
        </w:sectPr>
      </w:pPr>
    </w:p>
    <w:p w:rsidR="00390B5E" w:rsidRPr="00560ADA" w:rsidRDefault="00390B5E" w:rsidP="00EC0E54">
      <w:pPr>
        <w:pStyle w:val="20"/>
        <w:numPr>
          <w:ilvl w:val="1"/>
          <w:numId w:val="61"/>
        </w:numPr>
        <w:bidi/>
        <w:ind w:left="432"/>
        <w:jc w:val="both"/>
        <w:rPr>
          <w:b w:val="0"/>
          <w:bCs/>
          <w:u w:val="single"/>
          <w:rtl/>
        </w:rPr>
      </w:pPr>
      <w:r w:rsidRPr="00560ADA">
        <w:rPr>
          <w:b w:val="0"/>
          <w:bCs/>
          <w:sz w:val="24"/>
          <w:szCs w:val="24"/>
          <w:u w:val="single"/>
          <w:rtl/>
        </w:rPr>
        <w:lastRenderedPageBreak/>
        <w:t>תנאי סף מקצועיים:</w:t>
      </w:r>
    </w:p>
    <w:p w:rsidR="00BB11E1" w:rsidRPr="00560ADA" w:rsidRDefault="00BB11E1" w:rsidP="00EC0E54">
      <w:pPr>
        <w:spacing w:line="360" w:lineRule="auto"/>
        <w:ind w:right="-180"/>
        <w:jc w:val="both"/>
        <w:rPr>
          <w:rFonts w:ascii="David" w:hAnsi="David" w:cs="David"/>
          <w:u w:val="single"/>
        </w:rPr>
      </w:pPr>
      <w:r w:rsidRPr="00560ADA">
        <w:rPr>
          <w:rFonts w:ascii="David" w:hAnsi="David" w:cs="David"/>
          <w:u w:val="single"/>
          <w:rtl/>
        </w:rPr>
        <w:t>המציע מצהיר והמתחייב כי הוא עומד בתנאי הסף המקצועיים המפורטים ב</w:t>
      </w:r>
      <w:r w:rsidRPr="00560ADA">
        <w:rPr>
          <w:rFonts w:ascii="David" w:hAnsi="David" w:cs="David"/>
          <w:b/>
          <w:bCs/>
          <w:u w:val="single"/>
          <w:rtl/>
        </w:rPr>
        <w:t>פרק א'</w:t>
      </w:r>
      <w:r w:rsidRPr="00560ADA">
        <w:rPr>
          <w:rFonts w:ascii="David" w:hAnsi="David" w:cs="David"/>
          <w:u w:val="single"/>
          <w:rtl/>
        </w:rPr>
        <w:t xml:space="preserve"> למכרז:</w:t>
      </w:r>
    </w:p>
    <w:p w:rsidR="00E262DD" w:rsidRPr="00560ADA" w:rsidRDefault="00E262DD" w:rsidP="00EC0E54">
      <w:pPr>
        <w:spacing w:line="360" w:lineRule="auto"/>
        <w:ind w:right="-180"/>
        <w:rPr>
          <w:rFonts w:ascii="David" w:hAnsi="David" w:cs="David"/>
          <w:rtl/>
        </w:rPr>
      </w:pPr>
    </w:p>
    <w:p w:rsidR="00E262DD" w:rsidRPr="00560ADA" w:rsidRDefault="00E262DD" w:rsidP="00EC0E54">
      <w:pPr>
        <w:pStyle w:val="20"/>
        <w:numPr>
          <w:ilvl w:val="2"/>
          <w:numId w:val="61"/>
        </w:numPr>
        <w:bidi/>
        <w:ind w:left="625" w:hanging="567"/>
        <w:jc w:val="both"/>
        <w:rPr>
          <w:bCs/>
          <w:rtl/>
        </w:rPr>
      </w:pPr>
      <w:r w:rsidRPr="00560ADA">
        <w:rPr>
          <w:b w:val="0"/>
          <w:bCs/>
          <w:sz w:val="24"/>
          <w:szCs w:val="24"/>
          <w:rtl/>
        </w:rPr>
        <w:t>המציע עומד בדרישות הבאות</w:t>
      </w:r>
      <w:r w:rsidR="00BB11E1" w:rsidRPr="00560ADA">
        <w:rPr>
          <w:b w:val="0"/>
          <w:bCs/>
          <w:sz w:val="24"/>
          <w:szCs w:val="24"/>
          <w:rtl/>
        </w:rPr>
        <w:t xml:space="preserve"> </w:t>
      </w:r>
      <w:r w:rsidR="00BB11E1" w:rsidRPr="00560ADA">
        <w:rPr>
          <w:sz w:val="24"/>
          <w:szCs w:val="24"/>
          <w:u w:val="single"/>
          <w:rtl/>
        </w:rPr>
        <w:t xml:space="preserve">(יש לסמן </w:t>
      </w:r>
      <w:r w:rsidR="00BB11E1" w:rsidRPr="00560ADA">
        <w:rPr>
          <w:sz w:val="24"/>
          <w:szCs w:val="24"/>
          <w:u w:val="single"/>
        </w:rPr>
        <w:t>X</w:t>
      </w:r>
      <w:r w:rsidR="00BB11E1" w:rsidRPr="00560ADA">
        <w:rPr>
          <w:sz w:val="24"/>
          <w:szCs w:val="24"/>
          <w:u w:val="single"/>
          <w:rtl/>
        </w:rPr>
        <w:t xml:space="preserve"> במקומות המיועדים לכך)</w:t>
      </w:r>
      <w:r w:rsidRPr="00560ADA">
        <w:rPr>
          <w:sz w:val="24"/>
          <w:szCs w:val="24"/>
          <w:rtl/>
        </w:rPr>
        <w:t>:</w:t>
      </w:r>
      <w:r w:rsidRPr="00560ADA">
        <w:rPr>
          <w:b w:val="0"/>
          <w:bCs/>
          <w:sz w:val="24"/>
          <w:szCs w:val="24"/>
          <w:rtl/>
        </w:rPr>
        <w:t xml:space="preserve"> </w:t>
      </w:r>
    </w:p>
    <w:p w:rsidR="00BA55C0" w:rsidRPr="00560ADA" w:rsidRDefault="00BA55C0" w:rsidP="00EC0E54">
      <w:pPr>
        <w:pStyle w:val="af6"/>
        <w:numPr>
          <w:ilvl w:val="0"/>
          <w:numId w:val="60"/>
        </w:numPr>
        <w:spacing w:line="360" w:lineRule="auto"/>
        <w:rPr>
          <w:rFonts w:ascii="David" w:hAnsi="David" w:cs="David"/>
          <w:rtl/>
        </w:rPr>
      </w:pPr>
      <w:r w:rsidRPr="00560ADA">
        <w:rPr>
          <w:rFonts w:ascii="David" w:hAnsi="David" w:cs="David"/>
          <w:rtl/>
        </w:rPr>
        <w:t xml:space="preserve">למציע ניסיון מוכח של שלוש  שנים בין השנים 2010-2019, בביצוע עבודות קליטת מידע גיאוגרפי, עריכת מידע </w:t>
      </w:r>
      <w:proofErr w:type="spellStart"/>
      <w:r w:rsidRPr="00560ADA">
        <w:rPr>
          <w:rFonts w:ascii="David" w:hAnsi="David" w:cs="David"/>
          <w:rtl/>
        </w:rPr>
        <w:t>וקטורי</w:t>
      </w:r>
      <w:proofErr w:type="spellEnd"/>
      <w:r w:rsidRPr="00560ADA">
        <w:rPr>
          <w:rFonts w:ascii="David" w:hAnsi="David" w:cs="David"/>
          <w:rtl/>
        </w:rPr>
        <w:t>, ניתוח מרחבי ותכנון סטטוטורי באמצעות כלי מערכת מידע גיאוגרפי ממוחשבים.</w:t>
      </w:r>
    </w:p>
    <w:p w:rsidR="00BA55C0" w:rsidRPr="00560ADA" w:rsidRDefault="00BA55C0" w:rsidP="00EC0E54">
      <w:pPr>
        <w:pStyle w:val="af6"/>
        <w:numPr>
          <w:ilvl w:val="0"/>
          <w:numId w:val="60"/>
        </w:numPr>
        <w:spacing w:line="360" w:lineRule="auto"/>
        <w:rPr>
          <w:rFonts w:ascii="David" w:hAnsi="David" w:cs="David"/>
          <w:rtl/>
        </w:rPr>
      </w:pPr>
      <w:r w:rsidRPr="00560ADA">
        <w:rPr>
          <w:rFonts w:ascii="David" w:hAnsi="David" w:cs="David"/>
          <w:rtl/>
        </w:rPr>
        <w:t xml:space="preserve">למציע 3 לקוחות שונים אשר כל אחד מהם רכש ממנו, בין השנים 2010-2019, טובין שירותים בתחום המיפוי, בהיקף מצטבר של 100 אלף ש"ח (ללא מע"מ) לכל הפחות.  </w:t>
      </w:r>
    </w:p>
    <w:p w:rsidR="006072E2" w:rsidRPr="00560ADA" w:rsidRDefault="006072E2" w:rsidP="00EC0E54">
      <w:pPr>
        <w:pStyle w:val="af6"/>
        <w:numPr>
          <w:ilvl w:val="0"/>
          <w:numId w:val="60"/>
        </w:numPr>
        <w:spacing w:line="360" w:lineRule="auto"/>
        <w:rPr>
          <w:rFonts w:ascii="David" w:hAnsi="David" w:cs="David"/>
          <w:rtl/>
        </w:rPr>
      </w:pPr>
      <w:r w:rsidRPr="00560ADA">
        <w:rPr>
          <w:rFonts w:ascii="David" w:hAnsi="David" w:cs="David"/>
          <w:rtl/>
        </w:rPr>
        <w:t xml:space="preserve">במעמד הגשת ההצעה, ברשות המציע יהיו תוכנות </w:t>
      </w:r>
      <w:proofErr w:type="spellStart"/>
      <w:r w:rsidRPr="00560ADA">
        <w:rPr>
          <w:rFonts w:ascii="David" w:hAnsi="David" w:cs="David"/>
          <w:rtl/>
        </w:rPr>
        <w:t>ממ"ג</w:t>
      </w:r>
      <w:proofErr w:type="spellEnd"/>
      <w:r w:rsidRPr="00560ADA">
        <w:rPr>
          <w:rFonts w:ascii="David" w:hAnsi="David" w:cs="David"/>
          <w:rtl/>
        </w:rPr>
        <w:t xml:space="preserve"> המאפשרות קליטה, עריכה והפקה של מידע מרחבי והפצתו בפורמט תואם תוכנות </w:t>
      </w:r>
      <w:proofErr w:type="spellStart"/>
      <w:r w:rsidRPr="00560ADA">
        <w:rPr>
          <w:rFonts w:ascii="David" w:hAnsi="David" w:cs="David"/>
          <w:rtl/>
        </w:rPr>
        <w:t>ממ"ג</w:t>
      </w:r>
      <w:proofErr w:type="spellEnd"/>
      <w:r w:rsidRPr="00560ADA">
        <w:rPr>
          <w:rFonts w:ascii="David" w:hAnsi="David" w:cs="David"/>
          <w:rtl/>
        </w:rPr>
        <w:t xml:space="preserve"> של חברת </w:t>
      </w:r>
      <w:r w:rsidRPr="00560ADA">
        <w:rPr>
          <w:rFonts w:ascii="David" w:hAnsi="David" w:cs="David"/>
        </w:rPr>
        <w:t>ESRI</w:t>
      </w:r>
      <w:r w:rsidRPr="00560ADA">
        <w:rPr>
          <w:rFonts w:ascii="David" w:hAnsi="David" w:cs="David"/>
          <w:rtl/>
        </w:rPr>
        <w:t xml:space="preserve"> (על המציע לפרט את סוג התוכנות והציוד שברשותו).</w:t>
      </w:r>
    </w:p>
    <w:p w:rsidR="00EB4CFF" w:rsidRPr="00560ADA" w:rsidRDefault="00362CBB" w:rsidP="00EC0E54">
      <w:pPr>
        <w:tabs>
          <w:tab w:val="left" w:pos="7854"/>
        </w:tabs>
        <w:spacing w:after="120" w:line="360" w:lineRule="auto"/>
        <w:ind w:left="720"/>
        <w:jc w:val="both"/>
        <w:rPr>
          <w:rFonts w:ascii="David" w:hAnsi="David" w:cs="David"/>
          <w:b/>
          <w:bCs/>
          <w:rtl/>
        </w:rPr>
      </w:pPr>
      <w:r w:rsidRPr="00560ADA">
        <w:rPr>
          <w:rFonts w:ascii="David" w:hAnsi="David" w:cs="David"/>
          <w:rtl/>
        </w:rPr>
        <w:t xml:space="preserve">יש לתת פירוט בדבר אופן העמידה בתנאי </w:t>
      </w:r>
      <w:r w:rsidR="00247ECD" w:rsidRPr="00560ADA">
        <w:rPr>
          <w:rFonts w:ascii="David" w:hAnsi="David" w:cs="David"/>
          <w:rtl/>
        </w:rPr>
        <w:t>ה</w:t>
      </w:r>
      <w:r w:rsidRPr="00560ADA">
        <w:rPr>
          <w:rFonts w:ascii="David" w:hAnsi="David" w:cs="David"/>
          <w:rtl/>
        </w:rPr>
        <w:t xml:space="preserve">סף (ניתן להוסיף כל מסמך רלוונטי): </w:t>
      </w:r>
    </w:p>
    <w:p w:rsidR="00EB4CFF" w:rsidRPr="00560ADA" w:rsidRDefault="00EB4CFF" w:rsidP="00EC0E54">
      <w:pPr>
        <w:tabs>
          <w:tab w:val="left" w:pos="7854"/>
        </w:tabs>
        <w:spacing w:after="120" w:line="360" w:lineRule="auto"/>
        <w:ind w:left="720"/>
        <w:jc w:val="both"/>
        <w:rPr>
          <w:rFonts w:ascii="David" w:hAnsi="David" w:cs="David"/>
          <w:b/>
          <w:bCs/>
          <w:rtl/>
        </w:rPr>
      </w:pPr>
      <w:r w:rsidRPr="00560ADA">
        <w:rPr>
          <w:rFonts w:ascii="David" w:hAnsi="David" w:cs="David"/>
          <w:b/>
          <w:bCs/>
          <w:rtl/>
        </w:rPr>
        <w:t>_________</w:t>
      </w:r>
      <w:r w:rsidR="00865455" w:rsidRPr="00560ADA">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47ECD" w:rsidRPr="00560ADA" w:rsidRDefault="00247ECD" w:rsidP="00EC0E54">
      <w:pPr>
        <w:tabs>
          <w:tab w:val="left" w:pos="7854"/>
        </w:tabs>
        <w:spacing w:after="120" w:line="360" w:lineRule="auto"/>
        <w:jc w:val="both"/>
        <w:rPr>
          <w:rFonts w:ascii="David" w:hAnsi="David" w:cs="David"/>
          <w:rtl/>
        </w:rPr>
      </w:pPr>
      <w:r w:rsidRPr="00560ADA">
        <w:rPr>
          <w:rFonts w:ascii="David" w:hAnsi="David" w:cs="David"/>
          <w:rtl/>
        </w:rPr>
        <w:t>ככלל שהמציע מבקש שיכירו לו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w:t>
      </w:r>
    </w:p>
    <w:p w:rsidR="00247ECD" w:rsidRPr="00560ADA" w:rsidRDefault="00247ECD" w:rsidP="00EC0E54">
      <w:pPr>
        <w:tabs>
          <w:tab w:val="left" w:pos="7854"/>
        </w:tabs>
        <w:spacing w:after="120" w:line="360" w:lineRule="auto"/>
        <w:ind w:left="720"/>
        <w:jc w:val="both"/>
        <w:rPr>
          <w:rFonts w:ascii="David" w:hAnsi="David" w:cs="David"/>
          <w:b/>
          <w:bCs/>
        </w:rPr>
      </w:pPr>
    </w:p>
    <w:p w:rsidR="00247ECD" w:rsidRPr="00560ADA" w:rsidRDefault="00247ECD" w:rsidP="00EC0E54">
      <w:pPr>
        <w:numPr>
          <w:ilvl w:val="0"/>
          <w:numId w:val="60"/>
        </w:numPr>
        <w:tabs>
          <w:tab w:val="left" w:pos="7854"/>
        </w:tabs>
        <w:spacing w:after="120" w:line="360" w:lineRule="auto"/>
        <w:ind w:left="908" w:hanging="284"/>
        <w:jc w:val="both"/>
        <w:rPr>
          <w:rFonts w:ascii="David" w:hAnsi="David" w:cs="David"/>
        </w:rPr>
      </w:pPr>
      <w:bookmarkStart w:id="72" w:name="show_NMTzevet_2"/>
      <w:r w:rsidRPr="00560ADA">
        <w:rPr>
          <w:rFonts w:ascii="David" w:hAnsi="David" w:cs="David"/>
          <w:rtl/>
        </w:rPr>
        <w:t>תיאור תנאי2</w:t>
      </w:r>
    </w:p>
    <w:p w:rsidR="00247ECD" w:rsidRPr="00560ADA" w:rsidRDefault="00247ECD" w:rsidP="00EC0E54">
      <w:pPr>
        <w:tabs>
          <w:tab w:val="left" w:pos="7854"/>
        </w:tabs>
        <w:spacing w:after="120" w:line="360" w:lineRule="auto"/>
        <w:jc w:val="both"/>
        <w:rPr>
          <w:rFonts w:ascii="David" w:hAnsi="David" w:cs="David"/>
          <w:rtl/>
        </w:rPr>
      </w:pPr>
      <w:r w:rsidRPr="00560ADA">
        <w:rPr>
          <w:rFonts w:ascii="David" w:hAnsi="David" w:cs="David"/>
          <w:rtl/>
        </w:rPr>
        <w:t xml:space="preserve">יש להוסיף את </w:t>
      </w:r>
      <w:r w:rsidRPr="00560ADA">
        <w:rPr>
          <w:rFonts w:ascii="David" w:hAnsi="David" w:cs="David"/>
          <w:b/>
          <w:bCs/>
          <w:rtl/>
        </w:rPr>
        <w:t>נספח 6</w:t>
      </w:r>
      <w:r w:rsidRPr="00560ADA">
        <w:rPr>
          <w:rFonts w:ascii="David" w:hAnsi="David" w:cs="David"/>
          <w:rtl/>
        </w:rPr>
        <w:t xml:space="preserve">, </w:t>
      </w:r>
      <w:r w:rsidRPr="00560ADA">
        <w:rPr>
          <w:rFonts w:ascii="David" w:hAnsi="David" w:cs="David"/>
          <w:b/>
          <w:i/>
          <w:rtl/>
        </w:rPr>
        <w:t>אישור רו"ח אודות נתונים מהדוחות הכספיים</w:t>
      </w:r>
      <w:r w:rsidRPr="00560ADA">
        <w:rPr>
          <w:rFonts w:ascii="David" w:hAnsi="David" w:cs="David"/>
          <w:rtl/>
        </w:rPr>
        <w:t xml:space="preserve">, לצורך הוכחת עמידה בתנאי סף זה. </w:t>
      </w:r>
    </w:p>
    <w:p w:rsidR="00247ECD" w:rsidRPr="00560ADA" w:rsidRDefault="00247ECD" w:rsidP="00EC0E54">
      <w:pPr>
        <w:tabs>
          <w:tab w:val="left" w:pos="7854"/>
        </w:tabs>
        <w:spacing w:after="120" w:line="360" w:lineRule="auto"/>
        <w:jc w:val="both"/>
        <w:rPr>
          <w:rFonts w:ascii="David" w:hAnsi="David" w:cs="David"/>
          <w:rtl/>
        </w:rPr>
      </w:pPr>
    </w:p>
    <w:p w:rsidR="008D24C6" w:rsidRPr="00560ADA" w:rsidRDefault="008D24C6" w:rsidP="00EC0E54">
      <w:pPr>
        <w:pStyle w:val="20"/>
        <w:numPr>
          <w:ilvl w:val="2"/>
          <w:numId w:val="61"/>
        </w:numPr>
        <w:bidi/>
        <w:ind w:left="625" w:hanging="567"/>
        <w:jc w:val="both"/>
        <w:rPr>
          <w:bCs/>
          <w:rtl/>
        </w:rPr>
      </w:pPr>
      <w:r w:rsidRPr="00560ADA">
        <w:rPr>
          <w:b w:val="0"/>
          <w:bCs/>
          <w:sz w:val="24"/>
          <w:szCs w:val="24"/>
          <w:rtl/>
        </w:rPr>
        <w:t>נותן השירותים עומד בדרישות הבאות</w:t>
      </w:r>
      <w:r w:rsidR="00362CBB" w:rsidRPr="00560ADA">
        <w:rPr>
          <w:b w:val="0"/>
          <w:bCs/>
          <w:sz w:val="24"/>
          <w:szCs w:val="24"/>
          <w:rtl/>
        </w:rPr>
        <w:t xml:space="preserve"> </w:t>
      </w:r>
      <w:r w:rsidR="00362CBB" w:rsidRPr="00560ADA">
        <w:rPr>
          <w:sz w:val="24"/>
          <w:szCs w:val="24"/>
          <w:u w:val="single"/>
          <w:rtl/>
        </w:rPr>
        <w:t xml:space="preserve">(יש לסמן </w:t>
      </w:r>
      <w:r w:rsidR="00362CBB" w:rsidRPr="00560ADA">
        <w:rPr>
          <w:sz w:val="24"/>
          <w:szCs w:val="24"/>
          <w:u w:val="single"/>
        </w:rPr>
        <w:t>X</w:t>
      </w:r>
      <w:r w:rsidR="00362CBB" w:rsidRPr="00560ADA">
        <w:rPr>
          <w:sz w:val="24"/>
          <w:szCs w:val="24"/>
          <w:u w:val="single"/>
          <w:rtl/>
        </w:rPr>
        <w:t xml:space="preserve"> במקומות המיועדים לכך)</w:t>
      </w:r>
      <w:r w:rsidRPr="00560ADA">
        <w:rPr>
          <w:b w:val="0"/>
          <w:bCs/>
          <w:sz w:val="24"/>
          <w:szCs w:val="24"/>
          <w:rtl/>
        </w:rPr>
        <w:t xml:space="preserve">: </w:t>
      </w:r>
    </w:p>
    <w:p w:rsidR="008D24C6" w:rsidRPr="00560ADA" w:rsidRDefault="00E65568" w:rsidP="00CF3742">
      <w:pPr>
        <w:numPr>
          <w:ilvl w:val="0"/>
          <w:numId w:val="60"/>
        </w:numPr>
        <w:tabs>
          <w:tab w:val="left" w:pos="7854"/>
        </w:tabs>
        <w:spacing w:after="120" w:line="360" w:lineRule="auto"/>
        <w:ind w:left="908" w:hanging="284"/>
        <w:jc w:val="both"/>
        <w:rPr>
          <w:rFonts w:ascii="David" w:hAnsi="David" w:cs="David"/>
          <w:rtl/>
        </w:rPr>
      </w:pPr>
      <w:bookmarkStart w:id="73" w:name="show_NMzevetShanimNisayon_2"/>
      <w:r w:rsidRPr="00560ADA">
        <w:rPr>
          <w:rFonts w:ascii="David" w:hAnsi="David" w:cs="David"/>
          <w:rtl/>
        </w:rPr>
        <w:t xml:space="preserve">ניסיון מוכח של </w:t>
      </w:r>
      <w:r w:rsidR="006C1920" w:rsidRPr="00560ADA">
        <w:rPr>
          <w:rFonts w:ascii="David" w:hAnsi="David" w:cs="David"/>
          <w:rtl/>
        </w:rPr>
        <w:t xml:space="preserve">3 </w:t>
      </w:r>
      <w:r w:rsidRPr="00560ADA">
        <w:rPr>
          <w:rFonts w:ascii="David" w:hAnsi="David" w:cs="David"/>
          <w:rtl/>
        </w:rPr>
        <w:t xml:space="preserve">שנים בין השנים </w:t>
      </w:r>
      <w:r w:rsidR="00BE13A5" w:rsidRPr="00560ADA">
        <w:rPr>
          <w:rFonts w:ascii="David" w:hAnsi="David" w:cs="David"/>
          <w:rtl/>
        </w:rPr>
        <w:t>20</w:t>
      </w:r>
      <w:r w:rsidR="00BE13A5">
        <w:rPr>
          <w:rFonts w:ascii="David" w:hAnsi="David" w:cs="David" w:hint="cs"/>
          <w:rtl/>
        </w:rPr>
        <w:t>1</w:t>
      </w:r>
      <w:r w:rsidR="00CF3742">
        <w:rPr>
          <w:rFonts w:ascii="David" w:hAnsi="David" w:cs="David" w:hint="cs"/>
          <w:rtl/>
        </w:rPr>
        <w:t>4</w:t>
      </w:r>
      <w:r w:rsidR="006C1920" w:rsidRPr="00560ADA">
        <w:rPr>
          <w:rFonts w:ascii="David" w:hAnsi="David" w:cs="David"/>
          <w:rtl/>
        </w:rPr>
        <w:t>-2019</w:t>
      </w:r>
      <w:r w:rsidRPr="00560ADA">
        <w:rPr>
          <w:rFonts w:ascii="David" w:hAnsi="David" w:cs="David"/>
          <w:rtl/>
        </w:rPr>
        <w:t>, ב</w:t>
      </w:r>
      <w:bookmarkStart w:id="74" w:name="SugNisayonNM_2"/>
      <w:r w:rsidR="006C1920" w:rsidRPr="00560ADA">
        <w:rPr>
          <w:rFonts w:ascii="David" w:hAnsi="David" w:cs="David"/>
          <w:sz w:val="22"/>
          <w:szCs w:val="22"/>
          <w:rtl/>
        </w:rPr>
        <w:t xml:space="preserve"> ביצוע עבודות קליטת מידע גיאוגרפי, עריכת מידע </w:t>
      </w:r>
      <w:proofErr w:type="spellStart"/>
      <w:r w:rsidR="006C1920" w:rsidRPr="00560ADA">
        <w:rPr>
          <w:rFonts w:ascii="David" w:hAnsi="David" w:cs="David"/>
          <w:sz w:val="22"/>
          <w:szCs w:val="22"/>
          <w:rtl/>
        </w:rPr>
        <w:t>וקטורי</w:t>
      </w:r>
      <w:proofErr w:type="spellEnd"/>
      <w:r w:rsidR="006C1920" w:rsidRPr="00560ADA">
        <w:rPr>
          <w:rFonts w:ascii="David" w:hAnsi="David" w:cs="David"/>
          <w:sz w:val="22"/>
          <w:szCs w:val="22"/>
          <w:rtl/>
        </w:rPr>
        <w:t>, ניתוח מרחבי ותכנון סטטוטורי באמצעות כלי מערכת מידע גיאוגרפי ממוחשבים</w:t>
      </w:r>
      <w:bookmarkEnd w:id="74"/>
      <w:r w:rsidR="00A673A6" w:rsidRPr="00560ADA">
        <w:rPr>
          <w:rFonts w:ascii="David" w:hAnsi="David" w:cs="David"/>
          <w:rtl/>
        </w:rPr>
        <w:t>.</w:t>
      </w:r>
    </w:p>
    <w:bookmarkEnd w:id="73"/>
    <w:p w:rsidR="005B4B44" w:rsidRPr="00560ADA" w:rsidRDefault="005B4B44" w:rsidP="00EC0E54">
      <w:pPr>
        <w:tabs>
          <w:tab w:val="left" w:pos="7854"/>
        </w:tabs>
        <w:spacing w:after="120" w:line="360" w:lineRule="auto"/>
        <w:ind w:left="908"/>
        <w:jc w:val="both"/>
        <w:rPr>
          <w:rFonts w:ascii="David" w:hAnsi="David" w:cs="David"/>
          <w:b/>
          <w:bCs/>
        </w:rPr>
      </w:pPr>
    </w:p>
    <w:p w:rsidR="00AD027F" w:rsidRPr="00560ADA" w:rsidRDefault="00AD027F" w:rsidP="00EC0E54">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Pr>
      </w:pPr>
      <w:bookmarkStart w:id="75" w:name="_Toc534545138"/>
      <w:bookmarkStart w:id="76" w:name="show_isMarkivIchut_4"/>
      <w:bookmarkEnd w:id="72"/>
      <w:r w:rsidRPr="00560ADA">
        <w:rPr>
          <w:rFonts w:ascii="David" w:hAnsi="David" w:cs="David"/>
          <w:b/>
          <w:bCs/>
          <w:caps/>
          <w:kern w:val="40"/>
          <w:sz w:val="40"/>
          <w:szCs w:val="40"/>
          <w:rtl/>
        </w:rPr>
        <w:lastRenderedPageBreak/>
        <w:t>איכות ההצעה</w:t>
      </w:r>
      <w:bookmarkEnd w:id="75"/>
    </w:p>
    <w:p w:rsidR="00AD027F" w:rsidRPr="00560ADA" w:rsidRDefault="0003542C" w:rsidP="00EC0E54">
      <w:pPr>
        <w:pStyle w:val="af6"/>
        <w:numPr>
          <w:ilvl w:val="0"/>
          <w:numId w:val="69"/>
        </w:numPr>
        <w:spacing w:line="360" w:lineRule="auto"/>
        <w:ind w:right="-180"/>
        <w:contextualSpacing w:val="0"/>
        <w:jc w:val="both"/>
        <w:rPr>
          <w:rFonts w:ascii="David" w:hAnsi="David" w:cs="David"/>
          <w:u w:val="single"/>
        </w:rPr>
      </w:pPr>
      <w:r w:rsidRPr="00560ADA">
        <w:rPr>
          <w:rFonts w:ascii="David" w:hAnsi="David" w:cs="David"/>
          <w:u w:val="single"/>
          <w:rtl/>
        </w:rPr>
        <w:t xml:space="preserve">בחלק זה של ההצעה יפרט המציע את הפרטים הנדרשים לצורך הערכת איכות ההצעה. </w:t>
      </w:r>
      <w:r w:rsidRPr="00560ADA">
        <w:rPr>
          <w:rFonts w:ascii="David" w:hAnsi="David" w:cs="David"/>
          <w:rtl/>
        </w:rPr>
        <w:t>(בנוסף לאמור להלן, המציע יכול להוסיף כל מסמך שנראה לו רלוונטי לצורך הערכת איכות הצעתו)</w:t>
      </w:r>
      <w:r w:rsidR="00AD027F" w:rsidRPr="00560ADA">
        <w:rPr>
          <w:rFonts w:ascii="David" w:hAnsi="David" w:cs="David"/>
          <w:rtl/>
        </w:rPr>
        <w:t>:</w:t>
      </w:r>
      <w:r w:rsidR="00AD027F" w:rsidRPr="00560ADA">
        <w:rPr>
          <w:rFonts w:ascii="David" w:hAnsi="David" w:cs="David"/>
          <w:u w:val="single"/>
          <w:rtl/>
        </w:rPr>
        <w:t xml:space="preserve"> </w:t>
      </w:r>
    </w:p>
    <w:tbl>
      <w:tblPr>
        <w:bidiVisual/>
        <w:tblW w:w="5059" w:type="pct"/>
        <w:tblInd w:w="1285" w:type="dxa"/>
        <w:tblLook w:val="04A0" w:firstRow="1" w:lastRow="0" w:firstColumn="1" w:lastColumn="0" w:noHBand="0" w:noVBand="1"/>
      </w:tblPr>
      <w:tblGrid>
        <w:gridCol w:w="695"/>
        <w:gridCol w:w="2124"/>
        <w:gridCol w:w="3019"/>
        <w:gridCol w:w="2530"/>
      </w:tblGrid>
      <w:tr w:rsidR="00263EF2" w:rsidRPr="00560ADA" w:rsidTr="00F06D62">
        <w:trPr>
          <w:trHeight w:hRule="exact" w:val="1617"/>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30BC1" w:rsidRPr="00560ADA" w:rsidRDefault="00330BC1"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ניקוד</w:t>
            </w:r>
          </w:p>
        </w:tc>
        <w:tc>
          <w:tcPr>
            <w:tcW w:w="1321" w:type="pct"/>
            <w:tcBorders>
              <w:top w:val="single" w:sz="4" w:space="0" w:color="auto"/>
              <w:left w:val="single" w:sz="4" w:space="0" w:color="auto"/>
              <w:bottom w:val="single" w:sz="4" w:space="0" w:color="auto"/>
              <w:right w:val="single" w:sz="4" w:space="0" w:color="auto"/>
            </w:tcBorders>
            <w:shd w:val="clear" w:color="000000" w:fill="D9D9D9"/>
            <w:vAlign w:val="center"/>
          </w:tcPr>
          <w:p w:rsidR="00330BC1" w:rsidRPr="00560ADA" w:rsidRDefault="00330BC1"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תבחין</w:t>
            </w:r>
          </w:p>
        </w:tc>
        <w:tc>
          <w:tcPr>
            <w:tcW w:w="1855"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330BC1" w:rsidRPr="00560ADA" w:rsidRDefault="00330BC1" w:rsidP="00EC0E54">
            <w:pPr>
              <w:tabs>
                <w:tab w:val="left" w:pos="509"/>
              </w:tabs>
              <w:spacing w:line="360" w:lineRule="auto"/>
              <w:jc w:val="center"/>
              <w:rPr>
                <w:rFonts w:ascii="David" w:hAnsi="David" w:cs="David"/>
                <w:b/>
                <w:color w:val="000000"/>
              </w:rPr>
            </w:pPr>
            <w:r w:rsidRPr="00560ADA">
              <w:rPr>
                <w:rFonts w:ascii="David" w:hAnsi="David" w:cs="David"/>
                <w:b/>
                <w:bCs/>
                <w:color w:val="000000"/>
                <w:rtl/>
              </w:rPr>
              <w:t>המפתח לחישוב</w:t>
            </w:r>
          </w:p>
        </w:tc>
        <w:tc>
          <w:tcPr>
            <w:tcW w:w="1564" w:type="pct"/>
            <w:tcBorders>
              <w:top w:val="single" w:sz="4" w:space="0" w:color="auto"/>
              <w:left w:val="single" w:sz="4" w:space="0" w:color="auto"/>
              <w:bottom w:val="single" w:sz="4" w:space="0" w:color="auto"/>
              <w:right w:val="single" w:sz="4" w:space="0" w:color="auto"/>
            </w:tcBorders>
            <w:shd w:val="clear" w:color="000000" w:fill="D9D9D9"/>
            <w:vAlign w:val="center"/>
          </w:tcPr>
          <w:p w:rsidR="00330BC1" w:rsidRPr="00560ADA" w:rsidRDefault="00330BC1" w:rsidP="00EC0E54">
            <w:pPr>
              <w:tabs>
                <w:tab w:val="left" w:pos="509"/>
              </w:tabs>
              <w:spacing w:line="360" w:lineRule="auto"/>
              <w:jc w:val="center"/>
              <w:rPr>
                <w:rFonts w:ascii="David" w:hAnsi="David" w:cs="David"/>
                <w:b/>
                <w:bCs/>
                <w:color w:val="000000"/>
                <w:rtl/>
              </w:rPr>
            </w:pPr>
            <w:r w:rsidRPr="00560ADA">
              <w:rPr>
                <w:rFonts w:ascii="David" w:hAnsi="David" w:cs="David"/>
                <w:b/>
                <w:bCs/>
                <w:color w:val="000000"/>
                <w:rtl/>
              </w:rPr>
              <w:t>פירוט אודות עמידה בדרישות האיכות</w:t>
            </w:r>
          </w:p>
        </w:tc>
      </w:tr>
      <w:tr w:rsidR="00263EF2" w:rsidRPr="00560ADA" w:rsidTr="00F06D62">
        <w:trPr>
          <w:trHeight w:hRule="exact" w:val="1958"/>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center"/>
              <w:rPr>
                <w:rFonts w:ascii="David" w:hAnsi="David" w:cs="David"/>
                <w:color w:val="000000"/>
              </w:rPr>
            </w:pPr>
            <w:bookmarkStart w:id="77" w:name="MishkalTavhinimAcher1_1"/>
            <w:bookmarkStart w:id="78" w:name="show_TavhinimAcher1_2"/>
            <w:r w:rsidRPr="00560ADA">
              <w:rPr>
                <w:rFonts w:ascii="David" w:hAnsi="David" w:cs="David"/>
                <w:color w:val="000000"/>
                <w:rtl/>
              </w:rPr>
              <w:t>30 נק'</w:t>
            </w:r>
            <w:bookmarkEnd w:id="77"/>
          </w:p>
        </w:tc>
        <w:tc>
          <w:tcPr>
            <w:tcW w:w="132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spacing w:line="360" w:lineRule="auto"/>
              <w:jc w:val="center"/>
              <w:rPr>
                <w:rFonts w:ascii="David" w:hAnsi="David" w:cs="David"/>
                <w:rtl/>
              </w:rPr>
            </w:pPr>
            <w:bookmarkStart w:id="79" w:name="TiurTnaiTavhinimAcher1_1"/>
            <w:r w:rsidRPr="00560ADA">
              <w:rPr>
                <w:rFonts w:ascii="David" w:hAnsi="David" w:cs="David"/>
                <w:rtl/>
              </w:rPr>
              <w:t>ניסיון המציע מעבר לנדרש בתנאי סף מס' 1.2.3.1.1.</w:t>
            </w:r>
            <w:bookmarkEnd w:id="79"/>
          </w:p>
        </w:tc>
        <w:tc>
          <w:tcPr>
            <w:tcW w:w="1855"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center"/>
              <w:rPr>
                <w:rFonts w:ascii="David" w:hAnsi="David" w:cs="David"/>
                <w:color w:val="000000"/>
                <w:rtl/>
              </w:rPr>
            </w:pPr>
            <w:bookmarkStart w:id="80" w:name="MafteachLechisuvTavhinimAcher1_1"/>
            <w:r w:rsidRPr="00560ADA">
              <w:rPr>
                <w:rFonts w:ascii="David" w:hAnsi="David" w:cs="David"/>
                <w:color w:val="000000"/>
                <w:rtl/>
              </w:rPr>
              <w:t xml:space="preserve">כל שנת ניסיון מעבר לנדרש בתנאי הסף  - 2 נק' ועד למקסימום של 30 </w:t>
            </w:r>
            <w:proofErr w:type="spellStart"/>
            <w:r w:rsidRPr="00560ADA">
              <w:rPr>
                <w:rFonts w:ascii="David" w:hAnsi="David" w:cs="David"/>
                <w:color w:val="000000"/>
                <w:rtl/>
              </w:rPr>
              <w:t>נק</w:t>
            </w:r>
            <w:proofErr w:type="spellEnd"/>
            <w:r w:rsidRPr="00560ADA">
              <w:rPr>
                <w:rFonts w:ascii="David" w:hAnsi="David" w:cs="David"/>
                <w:color w:val="000000"/>
                <w:rtl/>
              </w:rPr>
              <w:t>'.</w:t>
            </w:r>
          </w:p>
          <w:p w:rsidR="0060732A" w:rsidRPr="00560ADA" w:rsidRDefault="0060732A" w:rsidP="00EC0E54">
            <w:pPr>
              <w:bidi w:val="0"/>
              <w:spacing w:line="360" w:lineRule="auto"/>
              <w:jc w:val="center"/>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 xml:space="preserve">] </w:t>
            </w:r>
            <w:bookmarkEnd w:id="80"/>
          </w:p>
        </w:tc>
        <w:tc>
          <w:tcPr>
            <w:tcW w:w="1564" w:type="pct"/>
            <w:tcBorders>
              <w:top w:val="single" w:sz="4" w:space="0" w:color="auto"/>
              <w:left w:val="single" w:sz="4" w:space="0" w:color="auto"/>
              <w:bottom w:val="single" w:sz="4" w:space="0" w:color="auto"/>
              <w:right w:val="single" w:sz="4" w:space="0" w:color="auto"/>
            </w:tcBorders>
            <w:vAlign w:val="center"/>
          </w:tcPr>
          <w:p w:rsidR="0060732A" w:rsidRPr="00560ADA" w:rsidRDefault="0060732A" w:rsidP="00EC0E54">
            <w:pPr>
              <w:bidi w:val="0"/>
              <w:spacing w:line="360" w:lineRule="auto"/>
              <w:jc w:val="center"/>
              <w:rPr>
                <w:rFonts w:ascii="David" w:hAnsi="David" w:cs="David"/>
                <w:color w:val="000000"/>
                <w:rtl/>
              </w:rPr>
            </w:pPr>
          </w:p>
        </w:tc>
      </w:tr>
      <w:tr w:rsidR="00263EF2" w:rsidRPr="00560ADA" w:rsidTr="00F06D62">
        <w:trPr>
          <w:trHeight w:hRule="exact" w:val="4793"/>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center"/>
              <w:rPr>
                <w:rFonts w:ascii="David" w:hAnsi="David" w:cs="David"/>
                <w:color w:val="000000"/>
              </w:rPr>
            </w:pPr>
            <w:bookmarkStart w:id="81" w:name="MishkalTavhinimAcher2_1"/>
            <w:bookmarkStart w:id="82" w:name="show_TavhinimAcher2_2"/>
            <w:bookmarkEnd w:id="78"/>
            <w:r w:rsidRPr="00560ADA">
              <w:rPr>
                <w:rFonts w:ascii="David" w:hAnsi="David" w:cs="David"/>
                <w:color w:val="000000"/>
                <w:rtl/>
              </w:rPr>
              <w:t xml:space="preserve">10 נק' </w:t>
            </w:r>
            <w:bookmarkEnd w:id="81"/>
          </w:p>
        </w:tc>
        <w:tc>
          <w:tcPr>
            <w:tcW w:w="132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spacing w:line="360" w:lineRule="auto"/>
              <w:jc w:val="center"/>
              <w:rPr>
                <w:rFonts w:ascii="David" w:hAnsi="David" w:cs="David"/>
                <w:rtl/>
              </w:rPr>
            </w:pPr>
            <w:bookmarkStart w:id="83" w:name="TiurTnaiTavhinimAcher2_1"/>
            <w:r w:rsidRPr="00560ADA">
              <w:rPr>
                <w:rFonts w:ascii="David" w:hAnsi="David" w:cs="David"/>
                <w:rtl/>
              </w:rPr>
              <w:t xml:space="preserve">ניסיון נותן השירותים מטעם המציע  מעבר לנדרש בתנאי הסף מס' 1.2.3.2.1.1. </w:t>
            </w:r>
            <w:bookmarkEnd w:id="83"/>
          </w:p>
        </w:tc>
        <w:tc>
          <w:tcPr>
            <w:tcW w:w="1855"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right"/>
              <w:rPr>
                <w:rFonts w:ascii="David" w:hAnsi="David" w:cs="David"/>
                <w:color w:val="000000"/>
                <w:rtl/>
              </w:rPr>
            </w:pPr>
            <w:bookmarkStart w:id="84" w:name="MafteachLechisuvTavhinimAcher2_1"/>
            <w:r w:rsidRPr="00560ADA">
              <w:rPr>
                <w:rFonts w:ascii="David" w:hAnsi="David" w:cs="David"/>
                <w:color w:val="000000"/>
                <w:rtl/>
              </w:rPr>
              <w:t xml:space="preserve"> כל שנת ניסיון מעבר לנדרש בתנאי הסף – 1 נק' ועד למקסימום של 10 </w:t>
            </w:r>
            <w:proofErr w:type="spellStart"/>
            <w:r w:rsidRPr="00560ADA">
              <w:rPr>
                <w:rFonts w:ascii="David" w:hAnsi="David" w:cs="David"/>
                <w:color w:val="000000"/>
                <w:rtl/>
              </w:rPr>
              <w:t>נק</w:t>
            </w:r>
            <w:proofErr w:type="spellEnd"/>
            <w:r w:rsidRPr="00560ADA">
              <w:rPr>
                <w:rFonts w:ascii="David" w:hAnsi="David" w:cs="David"/>
                <w:color w:val="000000"/>
                <w:rtl/>
              </w:rPr>
              <w:t xml:space="preserve">'. </w:t>
            </w:r>
          </w:p>
          <w:p w:rsidR="0060732A" w:rsidRPr="00560ADA" w:rsidRDefault="0060732A" w:rsidP="00EC0E54">
            <w:pPr>
              <w:bidi w:val="0"/>
              <w:spacing w:line="360" w:lineRule="auto"/>
              <w:jc w:val="center"/>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w:t>
            </w:r>
            <w:bookmarkEnd w:id="84"/>
          </w:p>
        </w:tc>
        <w:tc>
          <w:tcPr>
            <w:tcW w:w="1564" w:type="pct"/>
            <w:tcBorders>
              <w:top w:val="single" w:sz="4" w:space="0" w:color="auto"/>
              <w:left w:val="single" w:sz="4" w:space="0" w:color="auto"/>
              <w:bottom w:val="single" w:sz="4" w:space="0" w:color="auto"/>
              <w:right w:val="single" w:sz="4" w:space="0" w:color="auto"/>
            </w:tcBorders>
            <w:vAlign w:val="center"/>
          </w:tcPr>
          <w:p w:rsidR="0060732A" w:rsidRPr="00560ADA" w:rsidRDefault="0060732A" w:rsidP="00EC0E54">
            <w:pPr>
              <w:bidi w:val="0"/>
              <w:spacing w:line="360" w:lineRule="auto"/>
              <w:jc w:val="center"/>
              <w:rPr>
                <w:rFonts w:ascii="David" w:hAnsi="David" w:cs="David"/>
                <w:color w:val="000000"/>
                <w:rtl/>
              </w:rPr>
            </w:pPr>
          </w:p>
        </w:tc>
      </w:tr>
      <w:tr w:rsidR="00263EF2" w:rsidRPr="00560ADA" w:rsidTr="00F06D62">
        <w:trPr>
          <w:trHeight w:hRule="exact" w:val="5945"/>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center"/>
              <w:rPr>
                <w:rFonts w:ascii="David" w:hAnsi="David" w:cs="David"/>
                <w:color w:val="000000"/>
              </w:rPr>
            </w:pPr>
            <w:bookmarkStart w:id="85" w:name="MishkalTavhinimAcher3_1"/>
            <w:bookmarkStart w:id="86" w:name="show_TavhinimAcher3_2"/>
            <w:bookmarkEnd w:id="82"/>
            <w:r w:rsidRPr="00560ADA">
              <w:rPr>
                <w:rFonts w:ascii="David" w:hAnsi="David" w:cs="David"/>
                <w:color w:val="000000"/>
                <w:rtl/>
              </w:rPr>
              <w:lastRenderedPageBreak/>
              <w:t xml:space="preserve">20 נק' </w:t>
            </w:r>
            <w:bookmarkEnd w:id="85"/>
          </w:p>
        </w:tc>
        <w:tc>
          <w:tcPr>
            <w:tcW w:w="1321"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spacing w:line="360" w:lineRule="auto"/>
              <w:jc w:val="center"/>
              <w:rPr>
                <w:rFonts w:ascii="David" w:hAnsi="David" w:cs="David"/>
                <w:rtl/>
              </w:rPr>
            </w:pPr>
            <w:bookmarkStart w:id="87" w:name="TiurTnaiTavhinimAcher3_1"/>
            <w:r w:rsidRPr="00560ADA">
              <w:rPr>
                <w:rFonts w:ascii="David" w:hAnsi="David" w:cs="David"/>
                <w:rtl/>
              </w:rPr>
              <w:t>ניסיון המציע בעבודה מול משרדי ממשלה / עיריות / שלטון מקומי חברות ממשלתיות / תאגידים עירוניים (יוכח באמצעות פירוט בפורטפוליו מציע)</w:t>
            </w:r>
            <w:r w:rsidRPr="00560ADA">
              <w:rPr>
                <w:rFonts w:ascii="David" w:hAnsi="David" w:cs="David"/>
                <w:sz w:val="20"/>
                <w:szCs w:val="20"/>
                <w:rtl/>
              </w:rPr>
              <w:t xml:space="preserve"> </w:t>
            </w:r>
            <w:bookmarkEnd w:id="87"/>
          </w:p>
        </w:tc>
        <w:tc>
          <w:tcPr>
            <w:tcW w:w="1855" w:type="pct"/>
            <w:tcBorders>
              <w:top w:val="single" w:sz="4" w:space="0" w:color="auto"/>
              <w:left w:val="single" w:sz="4" w:space="0" w:color="auto"/>
              <w:bottom w:val="single" w:sz="4" w:space="0" w:color="auto"/>
              <w:right w:val="single" w:sz="4" w:space="0" w:color="auto"/>
            </w:tcBorders>
            <w:shd w:val="clear" w:color="auto" w:fill="auto"/>
            <w:vAlign w:val="center"/>
          </w:tcPr>
          <w:p w:rsidR="0060732A" w:rsidRPr="00560ADA" w:rsidRDefault="0060732A" w:rsidP="00EC0E54">
            <w:pPr>
              <w:bidi w:val="0"/>
              <w:spacing w:line="360" w:lineRule="auto"/>
              <w:jc w:val="right"/>
              <w:rPr>
                <w:rFonts w:ascii="David" w:hAnsi="David" w:cs="David"/>
                <w:color w:val="000000"/>
                <w:rtl/>
              </w:rPr>
            </w:pPr>
            <w:bookmarkStart w:id="88" w:name="MafteachLechisuvTavhinimAcher3_1"/>
            <w:r w:rsidRPr="00560ADA">
              <w:rPr>
                <w:rFonts w:ascii="David" w:hAnsi="David" w:cs="David"/>
                <w:color w:val="000000"/>
                <w:rtl/>
              </w:rPr>
              <w:t>כל פרויקט שבוצע בעבור אחד מן הגופים המנויים בעמודה שמימין יזכה את המציע ב-5 נק' (ועד 20 נק' מקסימום) ובלבד כי הוא מקיים את כל התנאים הבאים ב</w:t>
            </w:r>
            <w:r w:rsidRPr="00560ADA">
              <w:rPr>
                <w:rFonts w:ascii="David" w:hAnsi="David" w:cs="David"/>
                <w:b/>
                <w:bCs/>
                <w:color w:val="000000"/>
                <w:rtl/>
              </w:rPr>
              <w:t>מצטבר</w:t>
            </w:r>
            <w:r w:rsidRPr="00560ADA">
              <w:rPr>
                <w:rFonts w:ascii="David" w:hAnsi="David" w:cs="David"/>
                <w:color w:val="000000"/>
                <w:rtl/>
              </w:rPr>
              <w:t xml:space="preserve">: </w:t>
            </w:r>
          </w:p>
          <w:p w:rsidR="0060732A" w:rsidRPr="00560ADA" w:rsidRDefault="0060732A" w:rsidP="00EC0E54">
            <w:pPr>
              <w:pStyle w:val="af6"/>
              <w:numPr>
                <w:ilvl w:val="0"/>
                <w:numId w:val="75"/>
              </w:numPr>
              <w:spacing w:line="360" w:lineRule="auto"/>
              <w:jc w:val="both"/>
              <w:rPr>
                <w:rFonts w:ascii="David" w:hAnsi="David" w:cs="David"/>
                <w:color w:val="000000"/>
              </w:rPr>
            </w:pPr>
            <w:r w:rsidRPr="00560ADA">
              <w:rPr>
                <w:rFonts w:ascii="David" w:hAnsi="David" w:cs="David"/>
                <w:color w:val="000000"/>
                <w:rtl/>
              </w:rPr>
              <w:t xml:space="preserve">היקף שטח הפרויקט אינו קטן מ-50  קמ"ר. </w:t>
            </w:r>
          </w:p>
          <w:p w:rsidR="0060732A" w:rsidRPr="00560ADA" w:rsidRDefault="0060732A" w:rsidP="00EC0E54">
            <w:pPr>
              <w:pStyle w:val="af6"/>
              <w:numPr>
                <w:ilvl w:val="0"/>
                <w:numId w:val="75"/>
              </w:numPr>
              <w:spacing w:line="360" w:lineRule="auto"/>
              <w:jc w:val="both"/>
              <w:rPr>
                <w:rFonts w:ascii="David" w:hAnsi="David" w:cs="David"/>
                <w:color w:val="000000"/>
              </w:rPr>
            </w:pPr>
            <w:r w:rsidRPr="00560ADA">
              <w:rPr>
                <w:rFonts w:ascii="David" w:hAnsi="David" w:cs="David"/>
                <w:color w:val="000000"/>
                <w:rtl/>
              </w:rPr>
              <w:t>הפרויקט בוצע לאחר שנת 2010</w:t>
            </w:r>
          </w:p>
          <w:p w:rsidR="0060732A" w:rsidRPr="00560ADA" w:rsidRDefault="0060732A" w:rsidP="00EC0E54">
            <w:pPr>
              <w:pStyle w:val="af6"/>
              <w:numPr>
                <w:ilvl w:val="0"/>
                <w:numId w:val="75"/>
              </w:numPr>
              <w:spacing w:line="360" w:lineRule="auto"/>
              <w:jc w:val="both"/>
              <w:rPr>
                <w:rFonts w:ascii="David" w:hAnsi="David" w:cs="David"/>
                <w:color w:val="000000"/>
                <w:rtl/>
              </w:rPr>
            </w:pPr>
            <w:r w:rsidRPr="00560ADA">
              <w:rPr>
                <w:rFonts w:ascii="David" w:hAnsi="David" w:cs="David"/>
                <w:color w:val="000000"/>
                <w:rtl/>
              </w:rPr>
              <w:t xml:space="preserve">הפרויקט כלל  שימוש בחומרים שהוגשו מ/אל מוסדות התכנון </w:t>
            </w:r>
          </w:p>
          <w:p w:rsidR="0060732A" w:rsidRPr="00560ADA" w:rsidRDefault="0060732A" w:rsidP="00EC0E54">
            <w:pPr>
              <w:bidi w:val="0"/>
              <w:spacing w:line="360" w:lineRule="auto"/>
              <w:jc w:val="center"/>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מוחלט</w:t>
            </w:r>
            <w:r w:rsidRPr="00560ADA">
              <w:rPr>
                <w:rFonts w:ascii="David" w:hAnsi="David" w:cs="David"/>
                <w:color w:val="000000"/>
                <w:rtl/>
              </w:rPr>
              <w:t>]</w:t>
            </w:r>
            <w:bookmarkEnd w:id="88"/>
          </w:p>
        </w:tc>
        <w:tc>
          <w:tcPr>
            <w:tcW w:w="1564" w:type="pct"/>
            <w:tcBorders>
              <w:top w:val="single" w:sz="4" w:space="0" w:color="auto"/>
              <w:left w:val="single" w:sz="4" w:space="0" w:color="auto"/>
              <w:bottom w:val="single" w:sz="4" w:space="0" w:color="auto"/>
              <w:right w:val="single" w:sz="4" w:space="0" w:color="auto"/>
            </w:tcBorders>
            <w:vAlign w:val="center"/>
          </w:tcPr>
          <w:p w:rsidR="0060732A" w:rsidRPr="00560ADA" w:rsidRDefault="0060732A" w:rsidP="00EC0E54">
            <w:pPr>
              <w:bidi w:val="0"/>
              <w:spacing w:line="360" w:lineRule="auto"/>
              <w:jc w:val="center"/>
              <w:rPr>
                <w:rFonts w:ascii="David" w:hAnsi="David" w:cs="David"/>
                <w:color w:val="000000"/>
                <w:rtl/>
              </w:rPr>
            </w:pPr>
          </w:p>
        </w:tc>
      </w:tr>
      <w:tr w:rsidR="004A486B" w:rsidRPr="00560ADA" w:rsidTr="00F06D62">
        <w:trPr>
          <w:trHeight w:hRule="exact" w:val="10625"/>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rsidR="004A486B" w:rsidRPr="00560ADA" w:rsidRDefault="004A486B" w:rsidP="004A486B">
            <w:pPr>
              <w:bidi w:val="0"/>
              <w:spacing w:line="360" w:lineRule="auto"/>
              <w:jc w:val="center"/>
              <w:rPr>
                <w:rFonts w:ascii="David" w:hAnsi="David" w:cs="David"/>
                <w:color w:val="000000"/>
                <w:rtl/>
              </w:rPr>
            </w:pPr>
            <w:bookmarkStart w:id="89" w:name="show_TavhinimAcher4_2"/>
            <w:bookmarkEnd w:id="86"/>
            <w:r w:rsidRPr="00560ADA">
              <w:rPr>
                <w:rFonts w:ascii="David" w:hAnsi="David" w:cs="David"/>
                <w:color w:val="000000"/>
                <w:rtl/>
              </w:rPr>
              <w:lastRenderedPageBreak/>
              <w:t xml:space="preserve">20  נק' </w:t>
            </w:r>
            <w:r w:rsidRPr="00560ADA">
              <w:rPr>
                <w:rFonts w:ascii="David" w:hAnsi="David" w:cs="David"/>
                <w:color w:val="000000"/>
              </w:rPr>
              <w:t xml:space="preserve"> </w:t>
            </w:r>
          </w:p>
        </w:tc>
        <w:tc>
          <w:tcPr>
            <w:tcW w:w="1321" w:type="pct"/>
            <w:tcBorders>
              <w:top w:val="single" w:sz="4" w:space="0" w:color="auto"/>
              <w:left w:val="single" w:sz="4" w:space="0" w:color="auto"/>
              <w:bottom w:val="single" w:sz="4" w:space="0" w:color="auto"/>
              <w:right w:val="single" w:sz="4" w:space="0" w:color="auto"/>
            </w:tcBorders>
            <w:shd w:val="clear" w:color="auto" w:fill="auto"/>
            <w:vAlign w:val="center"/>
          </w:tcPr>
          <w:p w:rsidR="004A486B" w:rsidRPr="00560ADA" w:rsidRDefault="004A486B" w:rsidP="004A486B">
            <w:pPr>
              <w:spacing w:line="360" w:lineRule="auto"/>
              <w:jc w:val="center"/>
              <w:rPr>
                <w:rFonts w:ascii="David" w:hAnsi="David" w:cs="David"/>
                <w:rtl/>
              </w:rPr>
            </w:pPr>
            <w:r w:rsidRPr="00560ADA">
              <w:rPr>
                <w:rFonts w:ascii="David" w:hAnsi="David" w:cs="David"/>
                <w:rtl/>
              </w:rPr>
              <w:t xml:space="preserve">הצגת פרויקט לדוגמא </w:t>
            </w:r>
          </w:p>
        </w:tc>
        <w:tc>
          <w:tcPr>
            <w:tcW w:w="1855" w:type="pct"/>
            <w:tcBorders>
              <w:top w:val="single" w:sz="4" w:space="0" w:color="auto"/>
              <w:left w:val="single" w:sz="4" w:space="0" w:color="auto"/>
              <w:bottom w:val="single" w:sz="4" w:space="0" w:color="auto"/>
              <w:right w:val="single" w:sz="4" w:space="0" w:color="auto"/>
            </w:tcBorders>
            <w:shd w:val="clear" w:color="auto" w:fill="auto"/>
            <w:vAlign w:val="center"/>
          </w:tcPr>
          <w:p w:rsidR="004A486B" w:rsidRPr="00560ADA" w:rsidRDefault="004A486B" w:rsidP="004A486B">
            <w:pPr>
              <w:spacing w:line="360" w:lineRule="auto"/>
              <w:jc w:val="both"/>
              <w:rPr>
                <w:rFonts w:ascii="David" w:hAnsi="David" w:cs="David"/>
                <w:color w:val="000000"/>
                <w:rtl/>
              </w:rPr>
            </w:pPr>
            <w:r w:rsidRPr="00560ADA">
              <w:rPr>
                <w:rFonts w:ascii="David" w:hAnsi="David" w:cs="David"/>
                <w:color w:val="000000"/>
                <w:rtl/>
              </w:rPr>
              <w:t xml:space="preserve">כחלק ממעטפת ההצעה יגיש המציע פרויקט אחד לדוגמא   בתחום התכנון </w:t>
            </w:r>
            <w:proofErr w:type="spellStart"/>
            <w:r w:rsidRPr="00560ADA">
              <w:rPr>
                <w:rFonts w:ascii="David" w:hAnsi="David" w:cs="David"/>
                <w:color w:val="000000"/>
                <w:rtl/>
              </w:rPr>
              <w:t>המתארי</w:t>
            </w:r>
            <w:proofErr w:type="spellEnd"/>
            <w:r w:rsidRPr="00560ADA">
              <w:rPr>
                <w:rFonts w:ascii="David" w:hAnsi="David" w:cs="David"/>
                <w:color w:val="000000"/>
                <w:rtl/>
              </w:rPr>
              <w:t xml:space="preserve"> המפורט בשטחים הפתוחים הכולל עריכה בסביבת </w:t>
            </w:r>
            <w:proofErr w:type="spellStart"/>
            <w:r w:rsidRPr="00560ADA">
              <w:rPr>
                <w:rFonts w:ascii="David" w:hAnsi="David" w:cs="David"/>
                <w:color w:val="000000"/>
                <w:rtl/>
              </w:rPr>
              <w:t>ממ"ג</w:t>
            </w:r>
            <w:proofErr w:type="spellEnd"/>
            <w:r w:rsidRPr="00560ADA">
              <w:rPr>
                <w:rFonts w:ascii="David" w:hAnsi="David" w:cs="David"/>
                <w:color w:val="000000"/>
                <w:rtl/>
              </w:rPr>
              <w:t xml:space="preserve">, טופולוגיה, </w:t>
            </w:r>
            <w:proofErr w:type="spellStart"/>
            <w:r w:rsidRPr="00560ADA">
              <w:rPr>
                <w:rFonts w:ascii="David" w:hAnsi="David" w:cs="David"/>
                <w:color w:val="000000"/>
                <w:rtl/>
              </w:rPr>
              <w:t>קדסטר</w:t>
            </w:r>
            <w:proofErr w:type="spellEnd"/>
            <w:r w:rsidRPr="00560ADA">
              <w:rPr>
                <w:rFonts w:ascii="David" w:hAnsi="David" w:cs="David"/>
                <w:color w:val="000000"/>
                <w:rtl/>
              </w:rPr>
              <w:t xml:space="preserve">, והגדרת </w:t>
            </w:r>
            <w:proofErr w:type="spellStart"/>
            <w:r w:rsidRPr="00560ADA">
              <w:rPr>
                <w:rFonts w:ascii="David" w:hAnsi="David" w:cs="David"/>
                <w:color w:val="000000"/>
                <w:rtl/>
              </w:rPr>
              <w:t>יעודי</w:t>
            </w:r>
            <w:proofErr w:type="spellEnd"/>
            <w:r w:rsidRPr="00560ADA">
              <w:rPr>
                <w:rFonts w:ascii="David" w:hAnsi="David" w:cs="David"/>
                <w:color w:val="000000"/>
                <w:rtl/>
              </w:rPr>
              <w:t xml:space="preserve"> שטחים התואמים את דרישות המכרז. </w:t>
            </w:r>
          </w:p>
          <w:p w:rsidR="004A486B" w:rsidRPr="00560ADA" w:rsidRDefault="004A486B" w:rsidP="00B01615">
            <w:pPr>
              <w:pStyle w:val="af6"/>
              <w:numPr>
                <w:ilvl w:val="0"/>
                <w:numId w:val="76"/>
              </w:numPr>
              <w:spacing w:line="360" w:lineRule="auto"/>
              <w:jc w:val="both"/>
              <w:rPr>
                <w:rFonts w:ascii="David" w:hAnsi="David" w:cs="David"/>
                <w:color w:val="000000"/>
              </w:rPr>
            </w:pPr>
            <w:r w:rsidRPr="00560ADA">
              <w:rPr>
                <w:rFonts w:ascii="David" w:hAnsi="David" w:cs="David"/>
                <w:color w:val="000000"/>
                <w:rtl/>
              </w:rPr>
              <w:t xml:space="preserve">פרויקט זה ייבחן ע"י ועדת משנה לאיכות שתנקד אותו בהתאם למדדים הבאים: </w:t>
            </w:r>
          </w:p>
          <w:p w:rsidR="004A486B" w:rsidRDefault="004A486B" w:rsidP="004A486B">
            <w:pPr>
              <w:pStyle w:val="af6"/>
              <w:numPr>
                <w:ilvl w:val="0"/>
                <w:numId w:val="76"/>
              </w:numPr>
              <w:spacing w:line="360" w:lineRule="auto"/>
              <w:jc w:val="both"/>
              <w:rPr>
                <w:rFonts w:ascii="David" w:hAnsi="David" w:cs="David"/>
                <w:color w:val="000000"/>
              </w:rPr>
            </w:pPr>
            <w:r w:rsidRPr="00560ADA">
              <w:rPr>
                <w:rFonts w:ascii="David" w:hAnsi="David" w:cs="David"/>
                <w:color w:val="000000"/>
                <w:rtl/>
              </w:rPr>
              <w:t xml:space="preserve">ניקיון ארגון וסידור שכבות המידע </w:t>
            </w:r>
          </w:p>
          <w:p w:rsidR="004A486B" w:rsidRPr="00560ADA" w:rsidRDefault="004A486B" w:rsidP="00BE13A5">
            <w:pPr>
              <w:pStyle w:val="af6"/>
              <w:numPr>
                <w:ilvl w:val="0"/>
                <w:numId w:val="76"/>
              </w:numPr>
              <w:spacing w:line="360" w:lineRule="auto"/>
              <w:jc w:val="both"/>
              <w:rPr>
                <w:rFonts w:ascii="David" w:hAnsi="David" w:cs="David"/>
                <w:color w:val="000000"/>
                <w:rtl/>
              </w:rPr>
            </w:pPr>
            <w:r w:rsidRPr="00560ADA">
              <w:rPr>
                <w:rFonts w:ascii="David" w:hAnsi="David" w:cs="David"/>
                <w:color w:val="000000"/>
                <w:rtl/>
              </w:rPr>
              <w:t xml:space="preserve">איכות עריכת חומרים כתובים  </w:t>
            </w:r>
          </w:p>
          <w:p w:rsidR="004A486B" w:rsidRPr="00560ADA" w:rsidRDefault="004A486B" w:rsidP="004A486B">
            <w:pPr>
              <w:pStyle w:val="af6"/>
              <w:numPr>
                <w:ilvl w:val="0"/>
                <w:numId w:val="76"/>
              </w:numPr>
              <w:spacing w:line="360" w:lineRule="auto"/>
              <w:jc w:val="both"/>
              <w:rPr>
                <w:rFonts w:ascii="David" w:hAnsi="David" w:cs="David"/>
                <w:color w:val="000000"/>
                <w:rtl/>
              </w:rPr>
            </w:pPr>
            <w:r w:rsidRPr="00560ADA">
              <w:rPr>
                <w:rFonts w:ascii="David" w:hAnsi="David" w:cs="David"/>
                <w:color w:val="000000"/>
                <w:rtl/>
              </w:rPr>
              <w:t xml:space="preserve">איכות המסמכים הדיגיטליים שנלוותה לפרויקט (מפות, </w:t>
            </w:r>
            <w:proofErr w:type="spellStart"/>
            <w:r w:rsidRPr="00560ADA">
              <w:rPr>
                <w:rFonts w:ascii="David" w:hAnsi="David" w:cs="David"/>
                <w:color w:val="000000"/>
                <w:rtl/>
              </w:rPr>
              <w:t>תשריטים</w:t>
            </w:r>
            <w:proofErr w:type="spellEnd"/>
            <w:r w:rsidRPr="00560ADA">
              <w:rPr>
                <w:rFonts w:ascii="David" w:hAnsi="David" w:cs="David"/>
                <w:color w:val="000000"/>
                <w:rtl/>
              </w:rPr>
              <w:t xml:space="preserve">). </w:t>
            </w:r>
          </w:p>
          <w:p w:rsidR="004A486B" w:rsidRPr="00560ADA" w:rsidRDefault="004A486B" w:rsidP="004A486B">
            <w:pPr>
              <w:spacing w:line="360" w:lineRule="auto"/>
              <w:jc w:val="both"/>
              <w:rPr>
                <w:rFonts w:ascii="David" w:hAnsi="David" w:cs="David"/>
                <w:color w:val="000000"/>
                <w:rtl/>
              </w:rPr>
            </w:pPr>
          </w:p>
          <w:p w:rsidR="004A486B" w:rsidRPr="00560ADA" w:rsidRDefault="004A486B" w:rsidP="004A486B">
            <w:pPr>
              <w:spacing w:line="360" w:lineRule="auto"/>
              <w:jc w:val="both"/>
              <w:rPr>
                <w:rFonts w:ascii="David" w:hAnsi="David" w:cs="David"/>
                <w:color w:val="000000"/>
                <w:rtl/>
              </w:rPr>
            </w:pPr>
            <w:r w:rsidRPr="00560ADA">
              <w:rPr>
                <w:rFonts w:ascii="David" w:hAnsi="David" w:cs="David"/>
                <w:color w:val="000000"/>
                <w:rtl/>
              </w:rPr>
              <w:t xml:space="preserve"> </w:t>
            </w:r>
          </w:p>
          <w:p w:rsidR="004A486B" w:rsidRPr="00560ADA" w:rsidRDefault="004A486B" w:rsidP="004A486B">
            <w:pPr>
              <w:spacing w:line="360" w:lineRule="auto"/>
              <w:jc w:val="both"/>
              <w:rPr>
                <w:rFonts w:ascii="David" w:hAnsi="David" w:cs="David"/>
                <w:color w:val="000000"/>
                <w:rtl/>
              </w:rPr>
            </w:pPr>
            <w:r w:rsidRPr="00560ADA">
              <w:rPr>
                <w:rFonts w:ascii="David" w:hAnsi="David" w:cs="David"/>
                <w:color w:val="000000"/>
                <w:rtl/>
              </w:rPr>
              <w:t xml:space="preserve"> </w:t>
            </w:r>
          </w:p>
          <w:p w:rsidR="004A486B" w:rsidRPr="00560ADA" w:rsidRDefault="004A486B" w:rsidP="004A486B">
            <w:pPr>
              <w:spacing w:line="360" w:lineRule="auto"/>
              <w:jc w:val="both"/>
              <w:rPr>
                <w:rFonts w:ascii="David" w:hAnsi="David" w:cs="David"/>
                <w:color w:val="000000"/>
                <w:rtl/>
              </w:rPr>
            </w:pPr>
            <w:r w:rsidRPr="00560ADA">
              <w:rPr>
                <w:rFonts w:ascii="David" w:hAnsi="David" w:cs="David"/>
                <w:color w:val="000000"/>
                <w:rtl/>
              </w:rPr>
              <w:t xml:space="preserve">[הציון בתבחין זה יינתן באופן </w:t>
            </w:r>
            <w:r w:rsidRPr="00560ADA">
              <w:rPr>
                <w:rFonts w:ascii="David" w:hAnsi="David" w:cs="David"/>
                <w:b/>
                <w:bCs/>
                <w:color w:val="000000"/>
                <w:rtl/>
              </w:rPr>
              <w:t>יחסי</w:t>
            </w:r>
            <w:r w:rsidRPr="00560ADA">
              <w:rPr>
                <w:rFonts w:ascii="David" w:hAnsi="David" w:cs="David"/>
                <w:color w:val="000000"/>
                <w:rtl/>
              </w:rPr>
              <w:t xml:space="preserve">]  </w:t>
            </w:r>
          </w:p>
        </w:tc>
        <w:tc>
          <w:tcPr>
            <w:tcW w:w="1564" w:type="pct"/>
            <w:tcBorders>
              <w:top w:val="single" w:sz="4" w:space="0" w:color="auto"/>
              <w:left w:val="single" w:sz="4" w:space="0" w:color="auto"/>
              <w:bottom w:val="single" w:sz="4" w:space="0" w:color="auto"/>
              <w:right w:val="single" w:sz="4" w:space="0" w:color="auto"/>
            </w:tcBorders>
            <w:vAlign w:val="center"/>
          </w:tcPr>
          <w:p w:rsidR="004A486B" w:rsidRPr="00560ADA" w:rsidRDefault="004A486B" w:rsidP="004A486B">
            <w:pPr>
              <w:bidi w:val="0"/>
              <w:spacing w:line="360" w:lineRule="auto"/>
              <w:jc w:val="center"/>
              <w:rPr>
                <w:rFonts w:ascii="David" w:hAnsi="David" w:cs="David"/>
                <w:color w:val="000000"/>
                <w:rtl/>
              </w:rPr>
            </w:pPr>
          </w:p>
        </w:tc>
      </w:tr>
      <w:tr w:rsidR="00263EF2" w:rsidRPr="00560ADA" w:rsidTr="00F06D62">
        <w:trPr>
          <w:trHeight w:hRule="exact" w:val="7205"/>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rsidR="00263EF2" w:rsidRPr="00560ADA" w:rsidRDefault="00263EF2" w:rsidP="00263EF2">
            <w:pPr>
              <w:bidi w:val="0"/>
              <w:spacing w:line="360" w:lineRule="auto"/>
              <w:jc w:val="center"/>
              <w:rPr>
                <w:rFonts w:ascii="David" w:hAnsi="David" w:cs="David"/>
                <w:color w:val="000000"/>
              </w:rPr>
            </w:pPr>
            <w:bookmarkStart w:id="90" w:name="MishkalTavhinimAcher5_1"/>
            <w:bookmarkStart w:id="91" w:name="show_TavhinimAcher5_2"/>
            <w:bookmarkEnd w:id="89"/>
            <w:r w:rsidRPr="00560ADA">
              <w:rPr>
                <w:rFonts w:ascii="David" w:hAnsi="David" w:cs="David"/>
                <w:color w:val="000000"/>
                <w:rtl/>
              </w:rPr>
              <w:lastRenderedPageBreak/>
              <w:t xml:space="preserve">20 נק' </w:t>
            </w:r>
            <w:bookmarkEnd w:id="90"/>
          </w:p>
        </w:tc>
        <w:tc>
          <w:tcPr>
            <w:tcW w:w="1321" w:type="pct"/>
            <w:tcBorders>
              <w:top w:val="single" w:sz="4" w:space="0" w:color="auto"/>
              <w:left w:val="single" w:sz="4" w:space="0" w:color="auto"/>
              <w:bottom w:val="single" w:sz="4" w:space="0" w:color="auto"/>
              <w:right w:val="single" w:sz="4" w:space="0" w:color="auto"/>
            </w:tcBorders>
            <w:shd w:val="clear" w:color="auto" w:fill="auto"/>
            <w:vAlign w:val="center"/>
          </w:tcPr>
          <w:p w:rsidR="00263EF2" w:rsidRPr="00560ADA" w:rsidRDefault="00263EF2" w:rsidP="00263EF2">
            <w:pPr>
              <w:spacing w:line="360" w:lineRule="auto"/>
              <w:jc w:val="center"/>
              <w:rPr>
                <w:rFonts w:ascii="David" w:hAnsi="David" w:cs="David"/>
                <w:rtl/>
              </w:rPr>
            </w:pPr>
            <w:bookmarkStart w:id="92" w:name="TiurTnaiTavhinimAcher5_1"/>
            <w:r w:rsidRPr="00560ADA">
              <w:rPr>
                <w:rFonts w:ascii="David" w:hAnsi="David" w:cs="David"/>
                <w:rtl/>
              </w:rPr>
              <w:t xml:space="preserve">ראיון והתרשמות כללית מצוות המציע </w:t>
            </w:r>
            <w:bookmarkEnd w:id="92"/>
          </w:p>
        </w:tc>
        <w:tc>
          <w:tcPr>
            <w:tcW w:w="1855" w:type="pct"/>
            <w:tcBorders>
              <w:top w:val="single" w:sz="4" w:space="0" w:color="auto"/>
              <w:left w:val="single" w:sz="4" w:space="0" w:color="auto"/>
              <w:bottom w:val="single" w:sz="4" w:space="0" w:color="auto"/>
              <w:right w:val="single" w:sz="4" w:space="0" w:color="auto"/>
            </w:tcBorders>
            <w:shd w:val="clear" w:color="auto" w:fill="auto"/>
            <w:vAlign w:val="center"/>
          </w:tcPr>
          <w:p w:rsidR="00263EF2" w:rsidRPr="00560ADA" w:rsidRDefault="00263EF2" w:rsidP="00263EF2">
            <w:pPr>
              <w:bidi w:val="0"/>
              <w:spacing w:line="360" w:lineRule="auto"/>
              <w:jc w:val="right"/>
              <w:rPr>
                <w:rFonts w:ascii="David" w:hAnsi="David" w:cs="David"/>
                <w:color w:val="000000"/>
                <w:rtl/>
              </w:rPr>
            </w:pPr>
            <w:bookmarkStart w:id="93" w:name="MafteachLechisuvTavhinimAcher5_1"/>
            <w:r w:rsidRPr="00560ADA">
              <w:rPr>
                <w:rFonts w:ascii="David" w:hAnsi="David" w:cs="David"/>
                <w:color w:val="000000"/>
                <w:rtl/>
              </w:rPr>
              <w:t xml:space="preserve">התרשמות כללית לעניין הניסיון, המקצועיות וההתאמה לצרכי המשרד. במסגרת זו ייתנן הציוד למועמד בהתאם לאמות המידה הבאות: </w:t>
            </w:r>
          </w:p>
          <w:p w:rsidR="00263EF2" w:rsidRPr="00560ADA" w:rsidRDefault="00263EF2" w:rsidP="00263EF2">
            <w:pPr>
              <w:spacing w:line="360" w:lineRule="auto"/>
              <w:rPr>
                <w:rFonts w:ascii="David" w:hAnsi="David" w:cs="David"/>
                <w:color w:val="000000"/>
                <w:rtl/>
                <w:lang w:val="en-GB"/>
              </w:rPr>
            </w:pPr>
            <w:r w:rsidRPr="00560ADA">
              <w:rPr>
                <w:rFonts w:ascii="David" w:hAnsi="David" w:cs="David"/>
                <w:color w:val="000000"/>
                <w:rtl/>
                <w:lang w:val="en-GB"/>
              </w:rPr>
              <w:t xml:space="preserve">מידת בקיאות מקצועית בתחום בהתאם לשאלות שיופנו אליו </w:t>
            </w:r>
          </w:p>
          <w:p w:rsidR="00263EF2" w:rsidRPr="00560ADA" w:rsidRDefault="00263EF2" w:rsidP="00263EF2">
            <w:pPr>
              <w:spacing w:line="360" w:lineRule="auto"/>
              <w:rPr>
                <w:rFonts w:ascii="David" w:hAnsi="David" w:cs="David"/>
                <w:color w:val="000000"/>
                <w:rtl/>
                <w:lang w:val="en-GB"/>
              </w:rPr>
            </w:pPr>
            <w:r w:rsidRPr="00560ADA">
              <w:rPr>
                <w:rFonts w:ascii="David" w:hAnsi="David" w:cs="David"/>
                <w:color w:val="000000"/>
                <w:rtl/>
                <w:lang w:val="en-GB"/>
              </w:rPr>
              <w:t xml:space="preserve">יכולת ביטוי בע"פ </w:t>
            </w:r>
          </w:p>
          <w:p w:rsidR="00263EF2" w:rsidRPr="00560ADA" w:rsidRDefault="00263EF2" w:rsidP="00263EF2">
            <w:pPr>
              <w:spacing w:line="360" w:lineRule="auto"/>
              <w:rPr>
                <w:rFonts w:ascii="David" w:hAnsi="David" w:cs="David"/>
                <w:color w:val="000000"/>
                <w:rtl/>
                <w:lang w:val="en-GB"/>
              </w:rPr>
            </w:pPr>
            <w:r w:rsidRPr="00560ADA">
              <w:rPr>
                <w:rFonts w:ascii="David" w:hAnsi="David" w:cs="David"/>
                <w:color w:val="000000"/>
                <w:rtl/>
                <w:lang w:val="en-GB"/>
              </w:rPr>
              <w:t xml:space="preserve">מידת ההיכרות של המועמד את החידושים בתחום המיפוי </w:t>
            </w:r>
          </w:p>
          <w:p w:rsidR="00263EF2" w:rsidRPr="00560ADA" w:rsidRDefault="00263EF2" w:rsidP="00263EF2">
            <w:pPr>
              <w:spacing w:line="360" w:lineRule="auto"/>
              <w:rPr>
                <w:rFonts w:ascii="David" w:hAnsi="David" w:cs="David"/>
                <w:color w:val="000000"/>
                <w:rtl/>
                <w:lang w:val="en-GB"/>
              </w:rPr>
            </w:pPr>
            <w:r w:rsidRPr="00560ADA">
              <w:rPr>
                <w:rFonts w:ascii="David" w:hAnsi="David" w:cs="David"/>
                <w:color w:val="000000"/>
                <w:rtl/>
                <w:lang w:val="en-GB"/>
              </w:rPr>
              <w:t xml:space="preserve">מידת היכרות את תחום היערות בישראל </w:t>
            </w:r>
          </w:p>
          <w:p w:rsidR="00263EF2" w:rsidRPr="00560ADA" w:rsidRDefault="00263EF2" w:rsidP="00263EF2">
            <w:pPr>
              <w:spacing w:line="360" w:lineRule="auto"/>
              <w:rPr>
                <w:rFonts w:ascii="David" w:hAnsi="David" w:cs="David"/>
                <w:color w:val="000000"/>
                <w:rtl/>
                <w:lang w:val="en-GB"/>
              </w:rPr>
            </w:pPr>
            <w:r w:rsidRPr="00560ADA">
              <w:rPr>
                <w:rFonts w:ascii="David" w:hAnsi="David" w:cs="David"/>
                <w:color w:val="000000"/>
                <w:rtl/>
                <w:lang w:val="en-GB"/>
              </w:rPr>
              <w:t xml:space="preserve">איכות הפרזנטציה הכללית </w:t>
            </w:r>
          </w:p>
          <w:p w:rsidR="00263EF2" w:rsidRPr="00560ADA" w:rsidRDefault="00263EF2" w:rsidP="00263EF2">
            <w:pPr>
              <w:spacing w:line="360" w:lineRule="auto"/>
              <w:rPr>
                <w:rFonts w:ascii="David" w:hAnsi="David" w:cs="David"/>
                <w:color w:val="000000"/>
                <w:rtl/>
                <w:lang w:val="en-GB"/>
              </w:rPr>
            </w:pPr>
          </w:p>
          <w:p w:rsidR="00263EF2" w:rsidRPr="00560ADA" w:rsidRDefault="00263EF2" w:rsidP="00263EF2">
            <w:pPr>
              <w:bidi w:val="0"/>
              <w:spacing w:line="360" w:lineRule="auto"/>
              <w:jc w:val="center"/>
              <w:rPr>
                <w:rFonts w:ascii="David" w:hAnsi="David" w:cs="David"/>
                <w:color w:val="000000"/>
                <w:rtl/>
              </w:rPr>
            </w:pPr>
            <w:r w:rsidRPr="00560ADA">
              <w:rPr>
                <w:rFonts w:ascii="David" w:hAnsi="David" w:cs="David"/>
                <w:color w:val="000000"/>
                <w:rtl/>
              </w:rPr>
              <w:t xml:space="preserve">מציע שלא הגיע לראיון במועד שנקבע, יקבל ניקוד "0" ברכיב </w:t>
            </w:r>
            <w:proofErr w:type="spellStart"/>
            <w:r w:rsidRPr="00560ADA">
              <w:rPr>
                <w:rFonts w:ascii="David" w:hAnsi="David" w:cs="David"/>
                <w:color w:val="000000"/>
                <w:rtl/>
              </w:rPr>
              <w:t>הראיון</w:t>
            </w:r>
            <w:proofErr w:type="spellEnd"/>
            <w:r w:rsidRPr="00560ADA">
              <w:rPr>
                <w:rFonts w:ascii="David" w:hAnsi="David" w:cs="David"/>
                <w:color w:val="000000"/>
                <w:rtl/>
              </w:rPr>
              <w:t>.</w:t>
            </w:r>
            <w:bookmarkEnd w:id="93"/>
          </w:p>
        </w:tc>
        <w:tc>
          <w:tcPr>
            <w:tcW w:w="1564" w:type="pct"/>
            <w:tcBorders>
              <w:top w:val="single" w:sz="4" w:space="0" w:color="auto"/>
              <w:left w:val="single" w:sz="4" w:space="0" w:color="auto"/>
              <w:bottom w:val="single" w:sz="4" w:space="0" w:color="auto"/>
              <w:right w:val="single" w:sz="4" w:space="0" w:color="auto"/>
            </w:tcBorders>
            <w:vAlign w:val="center"/>
          </w:tcPr>
          <w:p w:rsidR="00263EF2" w:rsidRPr="00560ADA" w:rsidRDefault="00263EF2" w:rsidP="00263EF2">
            <w:pPr>
              <w:bidi w:val="0"/>
              <w:spacing w:line="360" w:lineRule="auto"/>
              <w:jc w:val="center"/>
              <w:rPr>
                <w:rFonts w:ascii="David" w:hAnsi="David" w:cs="David"/>
                <w:color w:val="000000"/>
                <w:rtl/>
              </w:rPr>
            </w:pPr>
          </w:p>
        </w:tc>
      </w:tr>
      <w:bookmarkEnd w:id="91"/>
    </w:tbl>
    <w:p w:rsidR="00330BC1" w:rsidRPr="00560ADA" w:rsidRDefault="00330BC1" w:rsidP="00EC0E54">
      <w:pPr>
        <w:spacing w:line="360" w:lineRule="auto"/>
        <w:ind w:right="-180"/>
        <w:jc w:val="both"/>
        <w:rPr>
          <w:rFonts w:ascii="David" w:hAnsi="David" w:cs="David"/>
          <w:u w:val="single"/>
        </w:rPr>
      </w:pPr>
    </w:p>
    <w:bookmarkEnd w:id="76"/>
    <w:p w:rsidR="00AD027F" w:rsidRPr="00560ADA" w:rsidRDefault="00AD027F" w:rsidP="00EC0E54">
      <w:pPr>
        <w:spacing w:line="360" w:lineRule="auto"/>
        <w:rPr>
          <w:rFonts w:ascii="David" w:hAnsi="David" w:cs="David"/>
          <w:b/>
          <w:bCs/>
          <w:caps/>
          <w:kern w:val="40"/>
          <w:sz w:val="40"/>
          <w:szCs w:val="40"/>
        </w:rPr>
      </w:pPr>
    </w:p>
    <w:p w:rsidR="0007633B" w:rsidRPr="0007633B" w:rsidRDefault="0007633B" w:rsidP="0007633B">
      <w:pPr>
        <w:pStyle w:val="4-2"/>
        <w:outlineLvl w:val="9"/>
        <w:rPr>
          <w:rFonts w:ascii="David" w:hAnsi="David"/>
          <w:b/>
          <w:bCs/>
        </w:rPr>
      </w:pPr>
      <w:bookmarkStart w:id="94" w:name="show_IsTovin_7"/>
      <w:bookmarkStart w:id="95" w:name="_Toc534545140"/>
    </w:p>
    <w:bookmarkEnd w:id="94"/>
    <w:p w:rsidR="00197662" w:rsidRPr="00197662" w:rsidRDefault="00197662" w:rsidP="00197662">
      <w:pPr>
        <w:pStyle w:val="6-0"/>
        <w:ind w:left="1656" w:firstLine="0"/>
      </w:pPr>
    </w:p>
    <w:p w:rsidR="004E394B" w:rsidRPr="00560ADA" w:rsidRDefault="004E394B" w:rsidP="00EC0E54">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Pr>
      </w:pPr>
      <w:r w:rsidRPr="00560ADA">
        <w:rPr>
          <w:rFonts w:ascii="David" w:hAnsi="David" w:cs="David"/>
          <w:b/>
          <w:bCs/>
          <w:caps/>
          <w:kern w:val="40"/>
          <w:sz w:val="40"/>
          <w:szCs w:val="40"/>
          <w:rtl/>
        </w:rPr>
        <w:t>התחייבויות נוספות של המציע</w:t>
      </w:r>
      <w:bookmarkEnd w:id="95"/>
    </w:p>
    <w:p w:rsidR="004E394B" w:rsidRPr="00560ADA" w:rsidRDefault="004E394B" w:rsidP="00EC0E54">
      <w:pPr>
        <w:pStyle w:val="20"/>
        <w:numPr>
          <w:ilvl w:val="1"/>
          <w:numId w:val="61"/>
        </w:numPr>
        <w:bidi/>
        <w:jc w:val="both"/>
        <w:rPr>
          <w:u w:val="single"/>
        </w:rPr>
      </w:pPr>
      <w:r w:rsidRPr="00560ADA">
        <w:rPr>
          <w:sz w:val="24"/>
          <w:szCs w:val="24"/>
          <w:u w:val="single"/>
          <w:rtl/>
        </w:rPr>
        <w:t>הצהרות המציע בעת הגשת ההצעה</w:t>
      </w:r>
    </w:p>
    <w:p w:rsidR="00075A91" w:rsidRPr="00560ADA" w:rsidRDefault="00075A91" w:rsidP="00EC0E54">
      <w:pPr>
        <w:pStyle w:val="20"/>
        <w:numPr>
          <w:ilvl w:val="2"/>
          <w:numId w:val="61"/>
        </w:numPr>
        <w:bidi/>
        <w:jc w:val="both"/>
      </w:pPr>
      <w:r w:rsidRPr="00560ADA">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rsidR="00075A91" w:rsidRPr="00560ADA" w:rsidRDefault="00075A91" w:rsidP="00EC0E54">
      <w:pPr>
        <w:pStyle w:val="20"/>
        <w:numPr>
          <w:ilvl w:val="2"/>
          <w:numId w:val="61"/>
        </w:numPr>
        <w:bidi/>
        <w:jc w:val="both"/>
      </w:pPr>
      <w:r w:rsidRPr="00560ADA">
        <w:rPr>
          <w:sz w:val="24"/>
          <w:szCs w:val="24"/>
          <w:rtl/>
        </w:rPr>
        <w:t>המציע אינו מצוי בהליכי פשיטת רגל או פירוק ולא מתנהלות נגד המציע תביעות מהותיות, שעלולים לפגוע בתפקודו ככל שיזכה במכרז.</w:t>
      </w:r>
    </w:p>
    <w:p w:rsidR="00075A91" w:rsidRPr="00560ADA" w:rsidRDefault="00075A91" w:rsidP="00EC0E54">
      <w:pPr>
        <w:pStyle w:val="20"/>
        <w:numPr>
          <w:ilvl w:val="2"/>
          <w:numId w:val="61"/>
        </w:numPr>
        <w:bidi/>
        <w:jc w:val="both"/>
      </w:pPr>
      <w:r w:rsidRPr="00560ADA">
        <w:rPr>
          <w:sz w:val="24"/>
          <w:szCs w:val="24"/>
          <w:rtl/>
        </w:rPr>
        <w:t>אין מניעה לפי כל דין להשתתפות המציע במכרז.</w:t>
      </w:r>
    </w:p>
    <w:p w:rsidR="00075A91" w:rsidRPr="00560ADA" w:rsidRDefault="00075A91" w:rsidP="00EC0E54">
      <w:pPr>
        <w:pStyle w:val="20"/>
        <w:numPr>
          <w:ilvl w:val="2"/>
          <w:numId w:val="61"/>
        </w:numPr>
        <w:bidi/>
        <w:jc w:val="both"/>
        <w:rPr>
          <w:rtl/>
        </w:rPr>
      </w:pPr>
      <w:r w:rsidRPr="00560ADA">
        <w:rPr>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המזמין וכי בכל מקרה </w:t>
      </w:r>
      <w:proofErr w:type="spellStart"/>
      <w:r w:rsidRPr="00560ADA">
        <w:rPr>
          <w:sz w:val="24"/>
          <w:szCs w:val="24"/>
          <w:rtl/>
        </w:rPr>
        <w:t>שיווצר</w:t>
      </w:r>
      <w:proofErr w:type="spellEnd"/>
      <w:r w:rsidRPr="00560ADA">
        <w:rPr>
          <w:sz w:val="24"/>
          <w:szCs w:val="24"/>
          <w:rtl/>
        </w:rPr>
        <w:t xml:space="preserve"> חשש כלשהו לניגוד עניינים כזה יודיע המציע על כך למזמין.</w:t>
      </w:r>
    </w:p>
    <w:p w:rsidR="004E394B" w:rsidRPr="00560ADA" w:rsidRDefault="004E394B" w:rsidP="00EC0E54">
      <w:pPr>
        <w:pStyle w:val="20"/>
        <w:numPr>
          <w:ilvl w:val="1"/>
          <w:numId w:val="61"/>
        </w:numPr>
        <w:bidi/>
        <w:jc w:val="both"/>
        <w:rPr>
          <w:u w:val="single"/>
        </w:rPr>
      </w:pPr>
      <w:r w:rsidRPr="00560ADA">
        <w:rPr>
          <w:sz w:val="24"/>
          <w:szCs w:val="24"/>
          <w:u w:val="single"/>
          <w:rtl/>
        </w:rPr>
        <w:lastRenderedPageBreak/>
        <w:t xml:space="preserve">אי תיאום מכרז </w:t>
      </w:r>
    </w:p>
    <w:p w:rsidR="004E394B" w:rsidRPr="00560ADA" w:rsidRDefault="004E394B" w:rsidP="00EC0E54">
      <w:pPr>
        <w:pStyle w:val="20"/>
        <w:numPr>
          <w:ilvl w:val="2"/>
          <w:numId w:val="61"/>
        </w:numPr>
        <w:bidi/>
        <w:jc w:val="both"/>
        <w:rPr>
          <w:rtl/>
        </w:rPr>
      </w:pPr>
      <w:r w:rsidRPr="00560ADA">
        <w:rPr>
          <w:sz w:val="24"/>
          <w:szCs w:val="24"/>
          <w:rtl/>
        </w:rPr>
        <w:t xml:space="preserve">הפרטים המופיעים בהצעה זו הוחלטו על ידי המציע באופן עצמאי, ללא התייעצות, הסדר או קשר עם מציע אחר. </w:t>
      </w:r>
    </w:p>
    <w:p w:rsidR="004E394B" w:rsidRPr="00560ADA" w:rsidRDefault="004E394B" w:rsidP="00EC0E54">
      <w:pPr>
        <w:pStyle w:val="20"/>
        <w:numPr>
          <w:ilvl w:val="2"/>
          <w:numId w:val="61"/>
        </w:numPr>
        <w:bidi/>
        <w:jc w:val="both"/>
        <w:rPr>
          <w:rtl/>
        </w:rPr>
      </w:pPr>
      <w:r w:rsidRPr="00560ADA">
        <w:rPr>
          <w:sz w:val="24"/>
          <w:szCs w:val="24"/>
          <w:rtl/>
        </w:rPr>
        <w:t xml:space="preserve">פרטי ההצעה לא הוצגו או יוצגו בפני כל אדם או תאגיד אשר מציע הצעות במכרז זה. </w:t>
      </w:r>
    </w:p>
    <w:p w:rsidR="004E394B" w:rsidRPr="00560ADA" w:rsidRDefault="004E394B" w:rsidP="00EC0E54">
      <w:pPr>
        <w:pStyle w:val="20"/>
        <w:numPr>
          <w:ilvl w:val="2"/>
          <w:numId w:val="61"/>
        </w:numPr>
        <w:bidi/>
        <w:jc w:val="both"/>
        <w:rPr>
          <w:rtl/>
        </w:rPr>
      </w:pPr>
      <w:r w:rsidRPr="00560ADA">
        <w:rPr>
          <w:sz w:val="24"/>
          <w:szCs w:val="24"/>
          <w:rtl/>
        </w:rPr>
        <w:t>המציע לא היה מעורב בניסיון להניא מתחרה אחר מלהגיש הצעות במכרז זה.</w:t>
      </w:r>
    </w:p>
    <w:p w:rsidR="004E394B" w:rsidRPr="00560ADA" w:rsidRDefault="004E394B" w:rsidP="00EC0E54">
      <w:pPr>
        <w:pStyle w:val="20"/>
        <w:numPr>
          <w:ilvl w:val="2"/>
          <w:numId w:val="61"/>
        </w:numPr>
        <w:bidi/>
        <w:jc w:val="both"/>
        <w:rPr>
          <w:rtl/>
        </w:rPr>
      </w:pPr>
      <w:r w:rsidRPr="00560ADA">
        <w:rPr>
          <w:sz w:val="24"/>
          <w:szCs w:val="24"/>
          <w:rtl/>
        </w:rPr>
        <w:t>המציע לא היה, ולא מתכוון להיות מעורב בניסיון לגרום למתחרה אחר להגיש הצעה גבוהה או נמוכה יותר מהצעתו זו.</w:t>
      </w:r>
    </w:p>
    <w:p w:rsidR="004E394B" w:rsidRPr="00560ADA" w:rsidRDefault="004E394B" w:rsidP="00EC0E54">
      <w:pPr>
        <w:pStyle w:val="20"/>
        <w:numPr>
          <w:ilvl w:val="2"/>
          <w:numId w:val="61"/>
        </w:numPr>
        <w:bidi/>
        <w:jc w:val="both"/>
      </w:pPr>
      <w:r w:rsidRPr="00560ADA">
        <w:rPr>
          <w:sz w:val="24"/>
          <w:szCs w:val="24"/>
          <w:rtl/>
        </w:rPr>
        <w:t>המציע לא היה מעורב בניסיון לגרום למתחרה להגיש הצעה בלתי תחרותית מכל סוג שהוא.</w:t>
      </w:r>
    </w:p>
    <w:p w:rsidR="00733E96" w:rsidRPr="00560ADA" w:rsidRDefault="004E394B" w:rsidP="00EC0E54">
      <w:pPr>
        <w:pStyle w:val="20"/>
        <w:numPr>
          <w:ilvl w:val="2"/>
          <w:numId w:val="61"/>
        </w:numPr>
        <w:bidi/>
        <w:jc w:val="both"/>
      </w:pPr>
      <w:r w:rsidRPr="00560ADA">
        <w:rPr>
          <w:sz w:val="24"/>
          <w:szCs w:val="24"/>
          <w:rtl/>
        </w:rPr>
        <w:t>הצעה זו מוגשת בתום לב.</w:t>
      </w:r>
    </w:p>
    <w:p w:rsidR="00733E96" w:rsidRPr="00560ADA" w:rsidRDefault="00733E96" w:rsidP="00EC0E54">
      <w:pPr>
        <w:pStyle w:val="20"/>
        <w:numPr>
          <w:ilvl w:val="1"/>
          <w:numId w:val="61"/>
        </w:numPr>
        <w:bidi/>
        <w:jc w:val="both"/>
        <w:rPr>
          <w:u w:val="single"/>
        </w:rPr>
      </w:pPr>
      <w:r w:rsidRPr="00560ADA">
        <w:rPr>
          <w:sz w:val="24"/>
          <w:szCs w:val="24"/>
          <w:u w:val="single"/>
          <w:rtl/>
        </w:rPr>
        <w:t xml:space="preserve">עצמאות המציע </w:t>
      </w:r>
      <w:proofErr w:type="spellStart"/>
      <w:r w:rsidRPr="00560ADA">
        <w:rPr>
          <w:sz w:val="24"/>
          <w:szCs w:val="24"/>
          <w:u w:val="single"/>
          <w:rtl/>
        </w:rPr>
        <w:t>ממציעים</w:t>
      </w:r>
      <w:proofErr w:type="spellEnd"/>
      <w:r w:rsidRPr="00560ADA">
        <w:rPr>
          <w:sz w:val="24"/>
          <w:szCs w:val="24"/>
          <w:u w:val="single"/>
          <w:rtl/>
        </w:rPr>
        <w:t xml:space="preserve"> אחרים במכרז:</w:t>
      </w:r>
    </w:p>
    <w:p w:rsidR="00733E96" w:rsidRPr="00560ADA" w:rsidRDefault="00733E96" w:rsidP="00EC0E54">
      <w:pPr>
        <w:pStyle w:val="20"/>
        <w:numPr>
          <w:ilvl w:val="2"/>
          <w:numId w:val="61"/>
        </w:numPr>
        <w:bidi/>
        <w:jc w:val="both"/>
      </w:pPr>
      <w:r w:rsidRPr="00560ADA">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733E96" w:rsidRPr="00560ADA" w:rsidRDefault="00733E96" w:rsidP="00EC0E54">
      <w:pPr>
        <w:pStyle w:val="20"/>
        <w:numPr>
          <w:ilvl w:val="2"/>
          <w:numId w:val="61"/>
        </w:numPr>
        <w:bidi/>
        <w:jc w:val="both"/>
      </w:pPr>
      <w:r w:rsidRPr="00560ADA">
        <w:rPr>
          <w:sz w:val="24"/>
          <w:szCs w:val="24"/>
          <w:rtl/>
        </w:rPr>
        <w:t xml:space="preserve">גורם אחד אינו מחזיק ב-25% יותר מאמצעי שליטה בו ובמציע נוסף במכרז. </w:t>
      </w:r>
    </w:p>
    <w:p w:rsidR="00733E96" w:rsidRPr="00560ADA" w:rsidRDefault="00733E96" w:rsidP="00EC0E54">
      <w:pPr>
        <w:pStyle w:val="20"/>
        <w:numPr>
          <w:ilvl w:val="2"/>
          <w:numId w:val="61"/>
        </w:numPr>
        <w:bidi/>
        <w:jc w:val="both"/>
        <w:rPr>
          <w:rtl/>
        </w:rPr>
      </w:pPr>
      <w:r w:rsidRPr="00560ADA">
        <w:rPr>
          <w:sz w:val="24"/>
          <w:szCs w:val="24"/>
          <w:rtl/>
        </w:rPr>
        <w:t>המציע אינו קבלן משנה של מציע אחר במכרז, בקשר עם ביצוע השירותים במכרז זה.</w:t>
      </w:r>
    </w:p>
    <w:p w:rsidR="00327C31" w:rsidRPr="00560ADA" w:rsidRDefault="00327C31" w:rsidP="00EC0E54">
      <w:pPr>
        <w:pStyle w:val="20"/>
        <w:numPr>
          <w:ilvl w:val="1"/>
          <w:numId w:val="61"/>
        </w:numPr>
        <w:bidi/>
        <w:jc w:val="both"/>
        <w:rPr>
          <w:u w:val="single"/>
          <w:rtl/>
        </w:rPr>
      </w:pPr>
      <w:r w:rsidRPr="00560ADA">
        <w:rPr>
          <w:sz w:val="24"/>
          <w:szCs w:val="24"/>
          <w:u w:val="single"/>
          <w:rtl/>
        </w:rPr>
        <w:t>עסק בשליטת אישה</w:t>
      </w:r>
    </w:p>
    <w:p w:rsidR="00327C31" w:rsidRPr="00560ADA" w:rsidRDefault="00327C31" w:rsidP="00EC0E54">
      <w:pPr>
        <w:pStyle w:val="20"/>
        <w:numPr>
          <w:ilvl w:val="2"/>
          <w:numId w:val="61"/>
        </w:numPr>
        <w:bidi/>
        <w:jc w:val="both"/>
      </w:pPr>
      <w:r w:rsidRPr="00560ADA">
        <w:rPr>
          <w:sz w:val="24"/>
          <w:szCs w:val="24"/>
          <w:rtl/>
        </w:rPr>
        <w:t>מציע שהוא "עסק בשליטת אישה" ומעונין שתינתן לו העדפה בשל כך יצר</w:t>
      </w:r>
      <w:r w:rsidR="00320707" w:rsidRPr="00560ADA">
        <w:rPr>
          <w:sz w:val="24"/>
          <w:szCs w:val="24"/>
          <w:rtl/>
        </w:rPr>
        <w:t>ף</w:t>
      </w:r>
      <w:r w:rsidRPr="00560ADA">
        <w:rPr>
          <w:sz w:val="24"/>
          <w:szCs w:val="24"/>
          <w:rtl/>
        </w:rPr>
        <w:t xml:space="preserve"> להצעתו אישור ותצהיר, </w:t>
      </w:r>
      <w:proofErr w:type="spellStart"/>
      <w:r w:rsidRPr="00560ADA">
        <w:rPr>
          <w:sz w:val="24"/>
          <w:szCs w:val="24"/>
          <w:rtl/>
        </w:rPr>
        <w:t>הכל</w:t>
      </w:r>
      <w:proofErr w:type="spellEnd"/>
      <w:r w:rsidRPr="00560ADA">
        <w:rPr>
          <w:sz w:val="24"/>
          <w:szCs w:val="24"/>
          <w:rtl/>
        </w:rPr>
        <w:t xml:space="preserve"> בהתאם להוראות סעיף 2ב לחוק חובת המכרזים, התשנ"ב-1992</w:t>
      </w:r>
      <w:r w:rsidR="00C4380A" w:rsidRPr="00560ADA">
        <w:rPr>
          <w:sz w:val="24"/>
          <w:szCs w:val="24"/>
          <w:rtl/>
        </w:rPr>
        <w:t xml:space="preserve"> ובנוסח </w:t>
      </w:r>
      <w:r w:rsidR="00A37CE7" w:rsidRPr="00560ADA">
        <w:rPr>
          <w:sz w:val="24"/>
          <w:szCs w:val="24"/>
          <w:rtl/>
        </w:rPr>
        <w:t xml:space="preserve">המופיע בנספח א' להוראת </w:t>
      </w:r>
      <w:proofErr w:type="spellStart"/>
      <w:r w:rsidR="00A37CE7" w:rsidRPr="00560ADA">
        <w:rPr>
          <w:sz w:val="24"/>
          <w:szCs w:val="24"/>
          <w:rtl/>
        </w:rPr>
        <w:t>תכ"ם</w:t>
      </w:r>
      <w:proofErr w:type="spellEnd"/>
      <w:r w:rsidR="00A37CE7" w:rsidRPr="00560ADA">
        <w:rPr>
          <w:sz w:val="24"/>
          <w:szCs w:val="24"/>
          <w:rtl/>
        </w:rPr>
        <w:t xml:space="preserve"> 7.4.14</w:t>
      </w:r>
      <w:r w:rsidRPr="00560ADA">
        <w:rPr>
          <w:sz w:val="24"/>
          <w:szCs w:val="24"/>
          <w:rtl/>
        </w:rPr>
        <w:t>.</w:t>
      </w:r>
    </w:p>
    <w:p w:rsidR="00C4380A" w:rsidRPr="00560ADA" w:rsidRDefault="00C4380A" w:rsidP="00EC0E54">
      <w:pPr>
        <w:pStyle w:val="20"/>
        <w:numPr>
          <w:ilvl w:val="1"/>
          <w:numId w:val="61"/>
        </w:numPr>
        <w:bidi/>
        <w:jc w:val="both"/>
        <w:rPr>
          <w:u w:val="single"/>
        </w:rPr>
      </w:pPr>
      <w:r w:rsidRPr="00560ADA">
        <w:rPr>
          <w:sz w:val="24"/>
          <w:szCs w:val="24"/>
          <w:u w:val="single"/>
          <w:rtl/>
        </w:rPr>
        <w:t>העדפת תוצרת הארץ</w:t>
      </w:r>
    </w:p>
    <w:p w:rsidR="00C4380A" w:rsidRPr="00AB28F6" w:rsidRDefault="00C4380A" w:rsidP="00EC0E54">
      <w:pPr>
        <w:pStyle w:val="20"/>
        <w:numPr>
          <w:ilvl w:val="2"/>
          <w:numId w:val="61"/>
        </w:numPr>
        <w:bidi/>
        <w:jc w:val="both"/>
        <w:rPr>
          <w:rtl/>
        </w:rPr>
      </w:pPr>
      <w:r w:rsidRPr="00560ADA">
        <w:rPr>
          <w:sz w:val="24"/>
          <w:szCs w:val="24"/>
          <w:rtl/>
        </w:rPr>
        <w:t xml:space="preserve">מציע שהטובין המוצעים על ידו הם "טובין תוצרת הארץ" כהגדרתם בתקנות חובת מכרזים, העדפת תוצרת הארץ, התשנ"ה-1995 ובהוראת </w:t>
      </w:r>
      <w:proofErr w:type="spellStart"/>
      <w:r w:rsidRPr="00560ADA">
        <w:rPr>
          <w:sz w:val="24"/>
          <w:szCs w:val="24"/>
          <w:rtl/>
        </w:rPr>
        <w:t>תכ"ם</w:t>
      </w:r>
      <w:proofErr w:type="spellEnd"/>
      <w:r w:rsidRPr="00560ADA">
        <w:rPr>
          <w:sz w:val="24"/>
          <w:szCs w:val="24"/>
          <w:rtl/>
        </w:rPr>
        <w:t xml:space="preserve"> 7.12.0.2 יצרף </w:t>
      </w:r>
      <w:r w:rsidR="002651D9" w:rsidRPr="00560ADA">
        <w:rPr>
          <w:sz w:val="24"/>
          <w:szCs w:val="24"/>
          <w:rtl/>
        </w:rPr>
        <w:t xml:space="preserve">להתאים </w:t>
      </w:r>
      <w:r w:rsidRPr="00560ADA">
        <w:rPr>
          <w:sz w:val="24"/>
          <w:szCs w:val="24"/>
          <w:rtl/>
        </w:rPr>
        <w:t>להצעתו אסמכתא חתומה על ידי רואה חשבון בהתאם.</w:t>
      </w:r>
    </w:p>
    <w:p w:rsidR="006432F2" w:rsidRDefault="006432F2" w:rsidP="00AB28F6">
      <w:pPr>
        <w:pStyle w:val="20"/>
        <w:numPr>
          <w:ilvl w:val="0"/>
          <w:numId w:val="0"/>
        </w:numPr>
        <w:bidi/>
        <w:jc w:val="both"/>
        <w:rPr>
          <w:sz w:val="24"/>
          <w:szCs w:val="24"/>
          <w:rtl/>
        </w:rPr>
      </w:pPr>
    </w:p>
    <w:p w:rsidR="006432F2" w:rsidRPr="00AB28F6" w:rsidRDefault="006432F2" w:rsidP="00AB28F6">
      <w:pPr>
        <w:pStyle w:val="20"/>
        <w:numPr>
          <w:ilvl w:val="1"/>
          <w:numId w:val="61"/>
        </w:numPr>
        <w:bidi/>
        <w:jc w:val="both"/>
        <w:rPr>
          <w:b w:val="0"/>
          <w:u w:val="single"/>
        </w:rPr>
      </w:pPr>
      <w:r w:rsidRPr="00AB28F6">
        <w:rPr>
          <w:rFonts w:hint="eastAsia"/>
          <w:sz w:val="24"/>
          <w:szCs w:val="24"/>
          <w:u w:val="single"/>
          <w:rtl/>
        </w:rPr>
        <w:t>זכויות</w:t>
      </w:r>
      <w:r w:rsidRPr="00AB28F6">
        <w:rPr>
          <w:sz w:val="24"/>
          <w:szCs w:val="24"/>
          <w:u w:val="single"/>
          <w:rtl/>
        </w:rPr>
        <w:t xml:space="preserve"> </w:t>
      </w:r>
      <w:r w:rsidRPr="00AB28F6">
        <w:rPr>
          <w:rFonts w:hint="eastAsia"/>
          <w:sz w:val="24"/>
          <w:szCs w:val="24"/>
          <w:u w:val="single"/>
          <w:rtl/>
        </w:rPr>
        <w:t>יוצרים</w:t>
      </w:r>
    </w:p>
    <w:p w:rsidR="006432F2" w:rsidRPr="00AB28F6" w:rsidRDefault="00B576A7" w:rsidP="00AB28F6">
      <w:pPr>
        <w:pStyle w:val="20"/>
        <w:numPr>
          <w:ilvl w:val="2"/>
          <w:numId w:val="61"/>
        </w:numPr>
        <w:bidi/>
        <w:jc w:val="both"/>
      </w:pPr>
      <w:r>
        <w:rPr>
          <w:rFonts w:hint="cs"/>
          <w:sz w:val="24"/>
          <w:szCs w:val="24"/>
          <w:rtl/>
        </w:rPr>
        <w:t>המציע מודע לכך ש</w:t>
      </w:r>
      <w:r w:rsidR="006432F2" w:rsidRPr="00AB28F6">
        <w:rPr>
          <w:sz w:val="24"/>
          <w:szCs w:val="24"/>
          <w:rtl/>
        </w:rPr>
        <w:t>כל ה</w:t>
      </w:r>
      <w:r w:rsidR="006432F2" w:rsidRPr="00AB28F6">
        <w:rPr>
          <w:rFonts w:hint="eastAsia"/>
          <w:sz w:val="24"/>
          <w:szCs w:val="24"/>
          <w:rtl/>
        </w:rPr>
        <w:t>מידע</w:t>
      </w:r>
      <w:r w:rsidR="006432F2" w:rsidRPr="00AB28F6">
        <w:rPr>
          <w:sz w:val="24"/>
          <w:szCs w:val="24"/>
          <w:rtl/>
        </w:rPr>
        <w:t xml:space="preserve"> </w:t>
      </w:r>
      <w:r w:rsidR="006432F2" w:rsidRPr="00AB28F6">
        <w:rPr>
          <w:rFonts w:hint="eastAsia"/>
          <w:sz w:val="24"/>
          <w:szCs w:val="24"/>
          <w:rtl/>
        </w:rPr>
        <w:t>הכלול</w:t>
      </w:r>
      <w:r w:rsidR="006432F2" w:rsidRPr="00AB28F6">
        <w:rPr>
          <w:sz w:val="24"/>
          <w:szCs w:val="24"/>
          <w:rtl/>
        </w:rPr>
        <w:t xml:space="preserve"> </w:t>
      </w:r>
      <w:r w:rsidR="006432F2" w:rsidRPr="00AB28F6">
        <w:rPr>
          <w:rFonts w:hint="eastAsia"/>
          <w:sz w:val="24"/>
          <w:szCs w:val="24"/>
          <w:rtl/>
        </w:rPr>
        <w:t>במסגרת</w:t>
      </w:r>
      <w:r w:rsidR="006432F2" w:rsidRPr="00AB28F6">
        <w:rPr>
          <w:sz w:val="24"/>
          <w:szCs w:val="24"/>
          <w:rtl/>
        </w:rPr>
        <w:t xml:space="preserve"> </w:t>
      </w:r>
      <w:r w:rsidR="006432F2" w:rsidRPr="00AB28F6">
        <w:rPr>
          <w:rFonts w:hint="eastAsia"/>
          <w:sz w:val="24"/>
          <w:szCs w:val="24"/>
          <w:rtl/>
        </w:rPr>
        <w:t>ה</w:t>
      </w:r>
      <w:r w:rsidR="006432F2" w:rsidRPr="00AB28F6">
        <w:rPr>
          <w:sz w:val="24"/>
          <w:szCs w:val="24"/>
          <w:rtl/>
        </w:rPr>
        <w:t xml:space="preserve">שירותים שיסופקו על-ידי </w:t>
      </w:r>
      <w:r w:rsidR="006432F2" w:rsidRPr="00AB28F6">
        <w:rPr>
          <w:rFonts w:hint="eastAsia"/>
          <w:sz w:val="24"/>
          <w:szCs w:val="24"/>
          <w:rtl/>
        </w:rPr>
        <w:t>ה</w:t>
      </w:r>
      <w:r w:rsidR="006432F2">
        <w:rPr>
          <w:rFonts w:hint="cs"/>
          <w:sz w:val="24"/>
          <w:szCs w:val="24"/>
          <w:rtl/>
        </w:rPr>
        <w:t>זוכה</w:t>
      </w:r>
      <w:r w:rsidR="006432F2" w:rsidRPr="00AB28F6">
        <w:rPr>
          <w:sz w:val="24"/>
          <w:szCs w:val="24"/>
          <w:rtl/>
        </w:rPr>
        <w:t xml:space="preserve"> במסגרת </w:t>
      </w:r>
      <w:r w:rsidR="006432F2">
        <w:rPr>
          <w:rFonts w:hint="cs"/>
          <w:sz w:val="24"/>
          <w:szCs w:val="24"/>
          <w:rtl/>
        </w:rPr>
        <w:t>מכרז</w:t>
      </w:r>
      <w:r w:rsidR="006432F2" w:rsidRPr="00AB28F6">
        <w:rPr>
          <w:sz w:val="24"/>
          <w:szCs w:val="24"/>
          <w:rtl/>
        </w:rPr>
        <w:t xml:space="preserve"> זה, </w:t>
      </w:r>
      <w:r w:rsidR="006432F2" w:rsidRPr="00AB28F6">
        <w:rPr>
          <w:rFonts w:hint="eastAsia"/>
          <w:sz w:val="24"/>
          <w:szCs w:val="24"/>
          <w:rtl/>
        </w:rPr>
        <w:t>לרבות</w:t>
      </w:r>
      <w:r w:rsidR="006432F2" w:rsidRPr="00AB28F6">
        <w:rPr>
          <w:sz w:val="24"/>
          <w:szCs w:val="24"/>
          <w:rtl/>
        </w:rPr>
        <w:t xml:space="preserve"> כל נתון, חומר, ו/או מידע בין שניתן בע"פ, בכתב ו/או בקובץ מחשב, ללא יוצא מן הכלל, ייחשבו כקניינו המוחלט של </w:t>
      </w:r>
      <w:r w:rsidR="006432F2" w:rsidRPr="00AB28F6">
        <w:rPr>
          <w:rFonts w:hint="eastAsia"/>
          <w:sz w:val="24"/>
          <w:szCs w:val="24"/>
          <w:rtl/>
        </w:rPr>
        <w:t>המשרד</w:t>
      </w:r>
      <w:r w:rsidR="006432F2" w:rsidRPr="00AB28F6">
        <w:rPr>
          <w:sz w:val="24"/>
          <w:szCs w:val="24"/>
          <w:rtl/>
        </w:rPr>
        <w:t xml:space="preserve">. </w:t>
      </w:r>
    </w:p>
    <w:p w:rsidR="006432F2" w:rsidRPr="00AB28F6" w:rsidRDefault="006432F2" w:rsidP="00AB28F6">
      <w:pPr>
        <w:pStyle w:val="20"/>
        <w:numPr>
          <w:ilvl w:val="2"/>
          <w:numId w:val="61"/>
        </w:numPr>
        <w:bidi/>
        <w:jc w:val="both"/>
      </w:pPr>
      <w:r w:rsidRPr="00AB28F6">
        <w:rPr>
          <w:rFonts w:hint="eastAsia"/>
          <w:sz w:val="24"/>
          <w:szCs w:val="24"/>
          <w:rtl/>
        </w:rPr>
        <w:t>המידע</w:t>
      </w:r>
      <w:r w:rsidRPr="00AB28F6">
        <w:rPr>
          <w:sz w:val="24"/>
          <w:szCs w:val="24"/>
        </w:rPr>
        <w:t xml:space="preserve"> </w:t>
      </w:r>
      <w:r w:rsidRPr="00AB28F6">
        <w:rPr>
          <w:rFonts w:hint="eastAsia"/>
          <w:sz w:val="24"/>
          <w:szCs w:val="24"/>
          <w:rtl/>
        </w:rPr>
        <w:t>וכל</w:t>
      </w:r>
      <w:r w:rsidRPr="00AB28F6">
        <w:rPr>
          <w:sz w:val="24"/>
          <w:szCs w:val="24"/>
        </w:rPr>
        <w:t xml:space="preserve"> </w:t>
      </w:r>
      <w:r w:rsidRPr="00AB28F6">
        <w:rPr>
          <w:rFonts w:hint="eastAsia"/>
          <w:sz w:val="24"/>
          <w:szCs w:val="24"/>
          <w:rtl/>
        </w:rPr>
        <w:t>מסמך</w:t>
      </w:r>
      <w:r w:rsidRPr="00AB28F6">
        <w:rPr>
          <w:sz w:val="24"/>
          <w:szCs w:val="24"/>
          <w:rtl/>
        </w:rPr>
        <w:t xml:space="preserve"> </w:t>
      </w:r>
      <w:r w:rsidRPr="00AB28F6">
        <w:rPr>
          <w:rFonts w:hint="eastAsia"/>
          <w:sz w:val="24"/>
          <w:szCs w:val="24"/>
          <w:rtl/>
        </w:rPr>
        <w:t>ו</w:t>
      </w:r>
      <w:r w:rsidRPr="00AB28F6">
        <w:rPr>
          <w:sz w:val="24"/>
          <w:szCs w:val="24"/>
          <w:rtl/>
        </w:rPr>
        <w:t xml:space="preserve">/או </w:t>
      </w:r>
      <w:r w:rsidRPr="00AB28F6">
        <w:rPr>
          <w:rFonts w:hint="eastAsia"/>
          <w:sz w:val="24"/>
          <w:szCs w:val="24"/>
          <w:rtl/>
        </w:rPr>
        <w:t>בסיס</w:t>
      </w:r>
      <w:r w:rsidRPr="00AB28F6">
        <w:rPr>
          <w:sz w:val="24"/>
          <w:szCs w:val="24"/>
          <w:rtl/>
        </w:rPr>
        <w:t xml:space="preserve"> </w:t>
      </w:r>
      <w:r w:rsidRPr="00AB28F6">
        <w:rPr>
          <w:rFonts w:hint="eastAsia"/>
          <w:sz w:val="24"/>
          <w:szCs w:val="24"/>
          <w:rtl/>
        </w:rPr>
        <w:t>נתונים</w:t>
      </w:r>
      <w:r w:rsidRPr="00AB28F6">
        <w:rPr>
          <w:sz w:val="24"/>
          <w:szCs w:val="24"/>
        </w:rPr>
        <w:t xml:space="preserve"> </w:t>
      </w:r>
      <w:r w:rsidRPr="00AB28F6">
        <w:rPr>
          <w:rFonts w:hint="eastAsia"/>
          <w:sz w:val="24"/>
          <w:szCs w:val="24"/>
          <w:rtl/>
        </w:rPr>
        <w:t>ו</w:t>
      </w:r>
      <w:r w:rsidRPr="00AB28F6">
        <w:rPr>
          <w:sz w:val="24"/>
          <w:szCs w:val="24"/>
          <w:rtl/>
        </w:rPr>
        <w:t>/או</w:t>
      </w:r>
      <w:r w:rsidRPr="00AB28F6">
        <w:rPr>
          <w:sz w:val="24"/>
          <w:szCs w:val="24"/>
        </w:rPr>
        <w:t xml:space="preserve"> </w:t>
      </w:r>
      <w:r w:rsidRPr="00AB28F6">
        <w:rPr>
          <w:rFonts w:hint="eastAsia"/>
          <w:sz w:val="24"/>
          <w:szCs w:val="24"/>
          <w:rtl/>
        </w:rPr>
        <w:t>דו</w:t>
      </w:r>
      <w:r w:rsidRPr="00AB28F6">
        <w:rPr>
          <w:sz w:val="24"/>
          <w:szCs w:val="24"/>
          <w:rtl/>
        </w:rPr>
        <w:t>"ח</w:t>
      </w:r>
      <w:r w:rsidRPr="00AB28F6">
        <w:rPr>
          <w:sz w:val="24"/>
          <w:szCs w:val="24"/>
        </w:rPr>
        <w:t xml:space="preserve"> </w:t>
      </w:r>
      <w:r w:rsidRPr="00AB28F6">
        <w:rPr>
          <w:rFonts w:hint="eastAsia"/>
          <w:sz w:val="24"/>
          <w:szCs w:val="24"/>
          <w:rtl/>
        </w:rPr>
        <w:t>ו</w:t>
      </w:r>
      <w:r w:rsidRPr="00AB28F6">
        <w:rPr>
          <w:sz w:val="24"/>
          <w:szCs w:val="24"/>
          <w:rtl/>
        </w:rPr>
        <w:t>/או</w:t>
      </w:r>
      <w:r w:rsidRPr="00AB28F6">
        <w:rPr>
          <w:sz w:val="24"/>
          <w:szCs w:val="24"/>
        </w:rPr>
        <w:t xml:space="preserve"> </w:t>
      </w:r>
      <w:r w:rsidRPr="00AB28F6">
        <w:rPr>
          <w:rFonts w:hint="eastAsia"/>
          <w:sz w:val="24"/>
          <w:szCs w:val="24"/>
          <w:rtl/>
        </w:rPr>
        <w:t>תכנית</w:t>
      </w:r>
      <w:r w:rsidRPr="00AB28F6">
        <w:rPr>
          <w:sz w:val="24"/>
          <w:szCs w:val="24"/>
        </w:rPr>
        <w:t xml:space="preserve"> </w:t>
      </w:r>
      <w:r w:rsidRPr="00AB28F6">
        <w:rPr>
          <w:rFonts w:hint="eastAsia"/>
          <w:sz w:val="24"/>
          <w:szCs w:val="24"/>
          <w:rtl/>
        </w:rPr>
        <w:t>ו</w:t>
      </w:r>
      <w:r w:rsidRPr="00AB28F6">
        <w:rPr>
          <w:sz w:val="24"/>
          <w:szCs w:val="24"/>
          <w:rtl/>
        </w:rPr>
        <w:t>/או</w:t>
      </w:r>
      <w:r w:rsidRPr="00AB28F6">
        <w:rPr>
          <w:sz w:val="24"/>
          <w:szCs w:val="24"/>
        </w:rPr>
        <w:t xml:space="preserve"> </w:t>
      </w:r>
      <w:r w:rsidRPr="00AB28F6">
        <w:rPr>
          <w:rFonts w:hint="eastAsia"/>
          <w:sz w:val="24"/>
          <w:szCs w:val="24"/>
          <w:rtl/>
        </w:rPr>
        <w:t>חוות</w:t>
      </w:r>
      <w:r w:rsidRPr="00AB28F6">
        <w:rPr>
          <w:sz w:val="24"/>
          <w:szCs w:val="24"/>
        </w:rPr>
        <w:t xml:space="preserve"> </w:t>
      </w:r>
      <w:r w:rsidRPr="00AB28F6">
        <w:rPr>
          <w:rFonts w:hint="eastAsia"/>
          <w:sz w:val="24"/>
          <w:szCs w:val="24"/>
          <w:rtl/>
        </w:rPr>
        <w:t>דעת</w:t>
      </w:r>
      <w:r w:rsidRPr="00AB28F6">
        <w:rPr>
          <w:sz w:val="24"/>
          <w:szCs w:val="24"/>
          <w:rtl/>
        </w:rPr>
        <w:t xml:space="preserve"> </w:t>
      </w:r>
      <w:r w:rsidRPr="00AB28F6">
        <w:rPr>
          <w:rFonts w:hint="eastAsia"/>
          <w:sz w:val="24"/>
          <w:szCs w:val="24"/>
          <w:rtl/>
        </w:rPr>
        <w:t>ו</w:t>
      </w:r>
      <w:r w:rsidRPr="00AB28F6">
        <w:rPr>
          <w:sz w:val="24"/>
          <w:szCs w:val="24"/>
          <w:rtl/>
        </w:rPr>
        <w:t xml:space="preserve">/או </w:t>
      </w:r>
      <w:r w:rsidRPr="00AB28F6">
        <w:rPr>
          <w:rFonts w:hint="eastAsia"/>
          <w:sz w:val="24"/>
          <w:szCs w:val="24"/>
          <w:rtl/>
        </w:rPr>
        <w:t>מבחנים</w:t>
      </w:r>
      <w:r w:rsidRPr="00AB28F6">
        <w:rPr>
          <w:sz w:val="24"/>
          <w:szCs w:val="24"/>
        </w:rPr>
        <w:t xml:space="preserve"> </w:t>
      </w:r>
      <w:r w:rsidRPr="00AB28F6">
        <w:rPr>
          <w:rFonts w:hint="eastAsia"/>
          <w:sz w:val="24"/>
          <w:szCs w:val="24"/>
          <w:rtl/>
        </w:rPr>
        <w:t>שהוכנו</w:t>
      </w:r>
      <w:r w:rsidRPr="00AB28F6">
        <w:rPr>
          <w:sz w:val="24"/>
          <w:szCs w:val="24"/>
        </w:rPr>
        <w:t xml:space="preserve"> </w:t>
      </w:r>
      <w:r w:rsidRPr="00AB28F6">
        <w:rPr>
          <w:rFonts w:hint="eastAsia"/>
          <w:sz w:val="24"/>
          <w:szCs w:val="24"/>
          <w:rtl/>
        </w:rPr>
        <w:t>עבור</w:t>
      </w:r>
      <w:r w:rsidRPr="00AB28F6">
        <w:rPr>
          <w:sz w:val="24"/>
          <w:szCs w:val="24"/>
        </w:rPr>
        <w:t xml:space="preserve"> </w:t>
      </w:r>
      <w:r w:rsidRPr="00AB28F6">
        <w:rPr>
          <w:rFonts w:hint="eastAsia"/>
          <w:sz w:val="24"/>
          <w:szCs w:val="24"/>
          <w:rtl/>
        </w:rPr>
        <w:t>המשרד</w:t>
      </w:r>
      <w:r w:rsidRPr="00AB28F6">
        <w:rPr>
          <w:sz w:val="24"/>
          <w:szCs w:val="24"/>
          <w:rtl/>
        </w:rPr>
        <w:t xml:space="preserve">, </w:t>
      </w:r>
      <w:r w:rsidRPr="00AB28F6">
        <w:rPr>
          <w:rFonts w:hint="eastAsia"/>
          <w:sz w:val="24"/>
          <w:szCs w:val="24"/>
          <w:rtl/>
        </w:rPr>
        <w:t>ואשר</w:t>
      </w:r>
      <w:r w:rsidRPr="00AB28F6">
        <w:rPr>
          <w:sz w:val="24"/>
          <w:szCs w:val="24"/>
        </w:rPr>
        <w:t xml:space="preserve"> </w:t>
      </w:r>
      <w:r w:rsidRPr="00AB28F6">
        <w:rPr>
          <w:rFonts w:hint="eastAsia"/>
          <w:sz w:val="24"/>
          <w:szCs w:val="24"/>
          <w:rtl/>
        </w:rPr>
        <w:t>יצטברו</w:t>
      </w:r>
      <w:r w:rsidRPr="00AB28F6">
        <w:rPr>
          <w:sz w:val="24"/>
          <w:szCs w:val="24"/>
        </w:rPr>
        <w:t xml:space="preserve"> </w:t>
      </w:r>
      <w:r w:rsidRPr="00AB28F6">
        <w:rPr>
          <w:rFonts w:hint="eastAsia"/>
          <w:sz w:val="24"/>
          <w:szCs w:val="24"/>
          <w:rtl/>
        </w:rPr>
        <w:t>אצל</w:t>
      </w:r>
      <w:r w:rsidRPr="00AB28F6">
        <w:rPr>
          <w:sz w:val="24"/>
          <w:szCs w:val="24"/>
        </w:rPr>
        <w:t xml:space="preserve"> </w:t>
      </w:r>
      <w:r w:rsidRPr="00AB28F6">
        <w:rPr>
          <w:rFonts w:hint="eastAsia"/>
          <w:sz w:val="24"/>
          <w:szCs w:val="24"/>
          <w:rtl/>
        </w:rPr>
        <w:t>ה</w:t>
      </w:r>
      <w:r w:rsidR="00B576A7">
        <w:rPr>
          <w:rFonts w:hint="cs"/>
          <w:sz w:val="24"/>
          <w:szCs w:val="24"/>
          <w:rtl/>
        </w:rPr>
        <w:t xml:space="preserve">זוכה </w:t>
      </w:r>
      <w:r w:rsidRPr="00AB28F6">
        <w:rPr>
          <w:rFonts w:hint="eastAsia"/>
          <w:sz w:val="24"/>
          <w:szCs w:val="24"/>
          <w:rtl/>
        </w:rPr>
        <w:t>בקשר</w:t>
      </w:r>
      <w:r w:rsidRPr="00AB28F6">
        <w:rPr>
          <w:sz w:val="24"/>
          <w:szCs w:val="24"/>
        </w:rPr>
        <w:t xml:space="preserve"> </w:t>
      </w:r>
      <w:r w:rsidRPr="00AB28F6">
        <w:rPr>
          <w:rFonts w:hint="eastAsia"/>
          <w:sz w:val="24"/>
          <w:szCs w:val="24"/>
          <w:rtl/>
        </w:rPr>
        <w:t>עם</w:t>
      </w:r>
      <w:r w:rsidRPr="00AB28F6">
        <w:rPr>
          <w:sz w:val="24"/>
          <w:szCs w:val="24"/>
          <w:rtl/>
        </w:rPr>
        <w:t xml:space="preserve"> מתן השירותים על פי הסכם זה (להלן: "</w:t>
      </w:r>
      <w:r w:rsidRPr="00AB28F6">
        <w:rPr>
          <w:rFonts w:hint="eastAsia"/>
          <w:sz w:val="24"/>
          <w:szCs w:val="24"/>
          <w:rtl/>
        </w:rPr>
        <w:t>תוצרי</w:t>
      </w:r>
      <w:r w:rsidRPr="00AB28F6">
        <w:rPr>
          <w:sz w:val="24"/>
          <w:szCs w:val="24"/>
          <w:rtl/>
        </w:rPr>
        <w:t xml:space="preserve"> </w:t>
      </w:r>
      <w:r w:rsidRPr="00AB28F6">
        <w:rPr>
          <w:rFonts w:hint="eastAsia"/>
          <w:sz w:val="24"/>
          <w:szCs w:val="24"/>
          <w:rtl/>
        </w:rPr>
        <w:t>השירותים</w:t>
      </w:r>
      <w:r w:rsidRPr="00AB28F6">
        <w:rPr>
          <w:sz w:val="24"/>
          <w:szCs w:val="24"/>
          <w:rtl/>
        </w:rPr>
        <w:t xml:space="preserve">"), </w:t>
      </w:r>
      <w:r w:rsidRPr="00AB28F6">
        <w:rPr>
          <w:rFonts w:hint="eastAsia"/>
          <w:sz w:val="24"/>
          <w:szCs w:val="24"/>
          <w:rtl/>
        </w:rPr>
        <w:t>יהיו</w:t>
      </w:r>
      <w:r w:rsidRPr="00AB28F6">
        <w:rPr>
          <w:sz w:val="24"/>
          <w:szCs w:val="24"/>
          <w:rtl/>
        </w:rPr>
        <w:t xml:space="preserve"> </w:t>
      </w:r>
      <w:r w:rsidRPr="00AB28F6">
        <w:rPr>
          <w:rFonts w:hint="eastAsia"/>
          <w:sz w:val="24"/>
          <w:szCs w:val="24"/>
          <w:rtl/>
        </w:rPr>
        <w:t>רכושו</w:t>
      </w:r>
      <w:r w:rsidRPr="00AB28F6">
        <w:rPr>
          <w:sz w:val="24"/>
          <w:szCs w:val="24"/>
          <w:rtl/>
        </w:rPr>
        <w:t xml:space="preserve"> </w:t>
      </w:r>
      <w:r w:rsidRPr="00AB28F6">
        <w:rPr>
          <w:rFonts w:hint="eastAsia"/>
          <w:sz w:val="24"/>
          <w:szCs w:val="24"/>
          <w:rtl/>
        </w:rPr>
        <w:t>הבלעדי</w:t>
      </w:r>
      <w:r w:rsidRPr="00AB28F6">
        <w:rPr>
          <w:sz w:val="24"/>
          <w:szCs w:val="24"/>
          <w:rtl/>
        </w:rPr>
        <w:t xml:space="preserve"> של </w:t>
      </w:r>
      <w:r w:rsidRPr="00AB28F6">
        <w:rPr>
          <w:rFonts w:hint="eastAsia"/>
          <w:sz w:val="24"/>
          <w:szCs w:val="24"/>
          <w:rtl/>
        </w:rPr>
        <w:t>המשרד</w:t>
      </w:r>
      <w:r w:rsidRPr="00AB28F6">
        <w:rPr>
          <w:sz w:val="24"/>
          <w:szCs w:val="24"/>
          <w:rtl/>
        </w:rPr>
        <w:t xml:space="preserve"> והוא יהא הבעלים היחיד של זכויות הקניין בהם, ויהא</w:t>
      </w:r>
      <w:r w:rsidRPr="00AB28F6">
        <w:rPr>
          <w:sz w:val="24"/>
          <w:szCs w:val="24"/>
        </w:rPr>
        <w:t xml:space="preserve"> </w:t>
      </w:r>
      <w:r w:rsidRPr="00AB28F6">
        <w:rPr>
          <w:rFonts w:hint="eastAsia"/>
          <w:sz w:val="24"/>
          <w:szCs w:val="24"/>
          <w:rtl/>
        </w:rPr>
        <w:t>זכאי</w:t>
      </w:r>
      <w:r w:rsidRPr="00AB28F6">
        <w:rPr>
          <w:sz w:val="24"/>
          <w:szCs w:val="24"/>
        </w:rPr>
        <w:t xml:space="preserve"> </w:t>
      </w:r>
      <w:r w:rsidRPr="00AB28F6">
        <w:rPr>
          <w:rFonts w:hint="eastAsia"/>
          <w:sz w:val="24"/>
          <w:szCs w:val="24"/>
          <w:rtl/>
        </w:rPr>
        <w:t>לדרוש</w:t>
      </w:r>
      <w:r w:rsidRPr="00AB28F6">
        <w:rPr>
          <w:sz w:val="24"/>
          <w:szCs w:val="24"/>
        </w:rPr>
        <w:t xml:space="preserve"> </w:t>
      </w:r>
      <w:r w:rsidRPr="00AB28F6">
        <w:rPr>
          <w:rFonts w:hint="eastAsia"/>
          <w:sz w:val="24"/>
          <w:szCs w:val="24"/>
          <w:rtl/>
        </w:rPr>
        <w:t>כי</w:t>
      </w:r>
      <w:r w:rsidRPr="00AB28F6">
        <w:rPr>
          <w:sz w:val="24"/>
          <w:szCs w:val="24"/>
        </w:rPr>
        <w:t xml:space="preserve"> </w:t>
      </w:r>
      <w:r w:rsidRPr="00AB28F6">
        <w:rPr>
          <w:rFonts w:hint="eastAsia"/>
          <w:sz w:val="24"/>
          <w:szCs w:val="24"/>
          <w:rtl/>
        </w:rPr>
        <w:t>יועמדו</w:t>
      </w:r>
      <w:r w:rsidRPr="00AB28F6">
        <w:rPr>
          <w:sz w:val="24"/>
          <w:szCs w:val="24"/>
        </w:rPr>
        <w:t xml:space="preserve"> </w:t>
      </w:r>
      <w:r w:rsidRPr="00AB28F6">
        <w:rPr>
          <w:rFonts w:hint="eastAsia"/>
          <w:sz w:val="24"/>
          <w:szCs w:val="24"/>
          <w:rtl/>
        </w:rPr>
        <w:t>לרשותו</w:t>
      </w:r>
      <w:r w:rsidRPr="00AB28F6">
        <w:rPr>
          <w:sz w:val="24"/>
          <w:szCs w:val="24"/>
        </w:rPr>
        <w:t xml:space="preserve"> </w:t>
      </w:r>
      <w:r w:rsidRPr="00AB28F6">
        <w:rPr>
          <w:rFonts w:hint="eastAsia"/>
          <w:sz w:val="24"/>
          <w:szCs w:val="24"/>
          <w:rtl/>
        </w:rPr>
        <w:t>ויימסרו</w:t>
      </w:r>
      <w:r w:rsidRPr="00AB28F6">
        <w:rPr>
          <w:sz w:val="24"/>
          <w:szCs w:val="24"/>
        </w:rPr>
        <w:t xml:space="preserve"> </w:t>
      </w:r>
      <w:r w:rsidRPr="00AB28F6">
        <w:rPr>
          <w:rFonts w:hint="eastAsia"/>
          <w:sz w:val="24"/>
          <w:szCs w:val="24"/>
          <w:rtl/>
        </w:rPr>
        <w:t>לחזקו</w:t>
      </w:r>
      <w:r w:rsidRPr="00AB28F6">
        <w:rPr>
          <w:sz w:val="24"/>
          <w:szCs w:val="24"/>
        </w:rPr>
        <w:t xml:space="preserve"> </w:t>
      </w:r>
      <w:r w:rsidRPr="00AB28F6">
        <w:rPr>
          <w:rFonts w:hint="eastAsia"/>
          <w:sz w:val="24"/>
          <w:szCs w:val="24"/>
          <w:rtl/>
        </w:rPr>
        <w:t>בכל</w:t>
      </w:r>
      <w:r w:rsidRPr="00AB28F6">
        <w:rPr>
          <w:sz w:val="24"/>
          <w:szCs w:val="24"/>
        </w:rPr>
        <w:t xml:space="preserve"> </w:t>
      </w:r>
      <w:r w:rsidRPr="00AB28F6">
        <w:rPr>
          <w:rFonts w:hint="eastAsia"/>
          <w:sz w:val="24"/>
          <w:szCs w:val="24"/>
          <w:rtl/>
        </w:rPr>
        <w:t>עת</w:t>
      </w:r>
      <w:r w:rsidRPr="00AB28F6">
        <w:rPr>
          <w:sz w:val="24"/>
          <w:szCs w:val="24"/>
        </w:rPr>
        <w:t xml:space="preserve"> </w:t>
      </w:r>
      <w:r w:rsidRPr="00AB28F6">
        <w:rPr>
          <w:rFonts w:hint="eastAsia"/>
          <w:sz w:val="24"/>
          <w:szCs w:val="24"/>
          <w:rtl/>
        </w:rPr>
        <w:t>עם</w:t>
      </w:r>
      <w:r w:rsidRPr="00AB28F6">
        <w:rPr>
          <w:sz w:val="24"/>
          <w:szCs w:val="24"/>
        </w:rPr>
        <w:t xml:space="preserve"> </w:t>
      </w:r>
      <w:r w:rsidRPr="00AB28F6">
        <w:rPr>
          <w:rFonts w:hint="eastAsia"/>
          <w:sz w:val="24"/>
          <w:szCs w:val="24"/>
          <w:rtl/>
        </w:rPr>
        <w:t>דרישתו</w:t>
      </w:r>
      <w:r w:rsidRPr="00AB28F6">
        <w:rPr>
          <w:sz w:val="24"/>
          <w:szCs w:val="24"/>
          <w:rtl/>
        </w:rPr>
        <w:t xml:space="preserve">. </w:t>
      </w:r>
    </w:p>
    <w:p w:rsidR="006432F2" w:rsidRPr="00AB28F6" w:rsidRDefault="006432F2" w:rsidP="00AB28F6">
      <w:pPr>
        <w:pStyle w:val="20"/>
        <w:numPr>
          <w:ilvl w:val="2"/>
          <w:numId w:val="61"/>
        </w:numPr>
        <w:bidi/>
        <w:jc w:val="both"/>
        <w:rPr>
          <w:b w:val="0"/>
        </w:rPr>
      </w:pPr>
      <w:r w:rsidRPr="00AB28F6">
        <w:rPr>
          <w:rFonts w:hint="eastAsia"/>
          <w:sz w:val="24"/>
          <w:szCs w:val="24"/>
          <w:rtl/>
        </w:rPr>
        <w:t>המשרד</w:t>
      </w:r>
      <w:r w:rsidRPr="00AB28F6">
        <w:rPr>
          <w:sz w:val="24"/>
          <w:szCs w:val="24"/>
          <w:rtl/>
        </w:rPr>
        <w:t xml:space="preserve"> </w:t>
      </w:r>
      <w:r w:rsidRPr="00AB28F6">
        <w:rPr>
          <w:rFonts w:hint="eastAsia"/>
          <w:sz w:val="24"/>
          <w:szCs w:val="24"/>
          <w:rtl/>
        </w:rPr>
        <w:t>יהא</w:t>
      </w:r>
      <w:r w:rsidRPr="00AB28F6">
        <w:rPr>
          <w:sz w:val="24"/>
          <w:szCs w:val="24"/>
          <w:rtl/>
        </w:rPr>
        <w:t xml:space="preserve"> רשאי לבצע כל שימוש </w:t>
      </w:r>
      <w:r w:rsidRPr="00AB28F6">
        <w:rPr>
          <w:rFonts w:hint="eastAsia"/>
          <w:sz w:val="24"/>
          <w:szCs w:val="24"/>
          <w:rtl/>
        </w:rPr>
        <w:t>בתוצרי</w:t>
      </w:r>
      <w:r w:rsidRPr="00AB28F6">
        <w:rPr>
          <w:sz w:val="24"/>
          <w:szCs w:val="24"/>
          <w:rtl/>
        </w:rPr>
        <w:t xml:space="preserve"> </w:t>
      </w:r>
      <w:r w:rsidRPr="00AB28F6">
        <w:rPr>
          <w:rFonts w:hint="eastAsia"/>
          <w:sz w:val="24"/>
          <w:szCs w:val="24"/>
          <w:rtl/>
        </w:rPr>
        <w:t>השירותים</w:t>
      </w:r>
      <w:r w:rsidRPr="00AB28F6">
        <w:rPr>
          <w:sz w:val="24"/>
          <w:szCs w:val="24"/>
          <w:rtl/>
        </w:rPr>
        <w:t xml:space="preserve"> </w:t>
      </w:r>
      <w:r w:rsidRPr="00AB28F6">
        <w:rPr>
          <w:rFonts w:hint="eastAsia"/>
          <w:sz w:val="24"/>
          <w:szCs w:val="24"/>
          <w:rtl/>
        </w:rPr>
        <w:t>לפי</w:t>
      </w:r>
      <w:r w:rsidRPr="00AB28F6">
        <w:rPr>
          <w:sz w:val="24"/>
          <w:szCs w:val="24"/>
          <w:rtl/>
        </w:rPr>
        <w:t xml:space="preserve"> </w:t>
      </w:r>
      <w:r w:rsidRPr="00AB28F6">
        <w:rPr>
          <w:rFonts w:hint="eastAsia"/>
          <w:sz w:val="24"/>
          <w:szCs w:val="24"/>
          <w:rtl/>
        </w:rPr>
        <w:t>שיקול</w:t>
      </w:r>
      <w:r w:rsidRPr="00AB28F6">
        <w:rPr>
          <w:sz w:val="24"/>
          <w:szCs w:val="24"/>
          <w:rtl/>
        </w:rPr>
        <w:t xml:space="preserve"> </w:t>
      </w:r>
      <w:r w:rsidRPr="00AB28F6">
        <w:rPr>
          <w:rFonts w:hint="eastAsia"/>
          <w:sz w:val="24"/>
          <w:szCs w:val="24"/>
          <w:rtl/>
        </w:rPr>
        <w:t>דעתו</w:t>
      </w:r>
      <w:r w:rsidRPr="00AB28F6">
        <w:rPr>
          <w:sz w:val="24"/>
          <w:szCs w:val="24"/>
          <w:rtl/>
        </w:rPr>
        <w:t xml:space="preserve"> </w:t>
      </w:r>
      <w:r w:rsidRPr="00AB28F6">
        <w:rPr>
          <w:rFonts w:hint="eastAsia"/>
          <w:sz w:val="24"/>
          <w:szCs w:val="24"/>
          <w:rtl/>
        </w:rPr>
        <w:t>הבלעדי</w:t>
      </w:r>
      <w:r w:rsidRPr="00AB28F6">
        <w:rPr>
          <w:sz w:val="24"/>
          <w:szCs w:val="24"/>
          <w:rtl/>
        </w:rPr>
        <w:t xml:space="preserve">, </w:t>
      </w:r>
      <w:r w:rsidRPr="00AB28F6">
        <w:rPr>
          <w:rFonts w:hint="eastAsia"/>
          <w:sz w:val="24"/>
          <w:szCs w:val="24"/>
          <w:rtl/>
        </w:rPr>
        <w:t>ב</w:t>
      </w:r>
      <w:r w:rsidRPr="00AB28F6">
        <w:rPr>
          <w:sz w:val="24"/>
          <w:szCs w:val="24"/>
          <w:rtl/>
        </w:rPr>
        <w:t xml:space="preserve">תוך תקופת ההתקשרות ו/או לאחריה, לרבות ביצוע שינויים והכנסת תוספות, השלמות או עריכה מחדש או העברתם לאחר בתמורה או ללא תמורה. </w:t>
      </w:r>
    </w:p>
    <w:p w:rsidR="006432F2" w:rsidRPr="006432F2" w:rsidRDefault="006432F2" w:rsidP="00AB28F6">
      <w:pPr>
        <w:pStyle w:val="20"/>
        <w:numPr>
          <w:ilvl w:val="0"/>
          <w:numId w:val="0"/>
        </w:numPr>
        <w:bidi/>
        <w:jc w:val="both"/>
        <w:rPr>
          <w:rtl/>
        </w:rPr>
      </w:pPr>
    </w:p>
    <w:p w:rsidR="00C4380A" w:rsidRPr="00560ADA" w:rsidRDefault="00C4380A" w:rsidP="00EC0E54">
      <w:pPr>
        <w:spacing w:before="60" w:after="60" w:line="360" w:lineRule="auto"/>
        <w:ind w:right="360"/>
        <w:jc w:val="both"/>
        <w:rPr>
          <w:rFonts w:ascii="David" w:hAnsi="David" w:cs="David"/>
        </w:rPr>
      </w:pPr>
    </w:p>
    <w:p w:rsidR="004E394B" w:rsidRPr="00560ADA" w:rsidRDefault="004E394B" w:rsidP="00EC0E54">
      <w:pPr>
        <w:keepNext/>
        <w:numPr>
          <w:ilvl w:val="0"/>
          <w:numId w:val="61"/>
        </w:numPr>
        <w:tabs>
          <w:tab w:val="left" w:pos="283"/>
        </w:tabs>
        <w:spacing w:before="240" w:after="240" w:line="360" w:lineRule="auto"/>
        <w:jc w:val="center"/>
        <w:outlineLvl w:val="0"/>
        <w:rPr>
          <w:rFonts w:ascii="David" w:hAnsi="David" w:cs="David"/>
          <w:b/>
          <w:bCs/>
          <w:caps/>
          <w:kern w:val="40"/>
          <w:sz w:val="40"/>
          <w:szCs w:val="40"/>
        </w:rPr>
      </w:pPr>
      <w:bookmarkStart w:id="96" w:name="_Toc534545141"/>
      <w:bookmarkEnd w:id="67"/>
      <w:r w:rsidRPr="00560ADA">
        <w:rPr>
          <w:rFonts w:ascii="David" w:hAnsi="David" w:cs="David"/>
          <w:b/>
          <w:bCs/>
          <w:caps/>
          <w:kern w:val="40"/>
          <w:sz w:val="40"/>
          <w:szCs w:val="40"/>
          <w:rtl/>
        </w:rPr>
        <w:t>חלקים מההצעה אותם מבקש המציע להותיר חסויים</w:t>
      </w:r>
      <w:bookmarkEnd w:id="96"/>
    </w:p>
    <w:p w:rsidR="004E394B" w:rsidRPr="00560ADA" w:rsidRDefault="004E394B" w:rsidP="00EC0E54">
      <w:pPr>
        <w:autoSpaceDE w:val="0"/>
        <w:autoSpaceDN w:val="0"/>
        <w:adjustRightInd w:val="0"/>
        <w:spacing w:before="60" w:afterLines="60" w:after="144" w:line="360" w:lineRule="auto"/>
        <w:contextualSpacing/>
        <w:jc w:val="both"/>
        <w:rPr>
          <w:rFonts w:ascii="David" w:hAnsi="David" w:cs="David"/>
          <w:rtl/>
        </w:rPr>
      </w:pPr>
      <w:r w:rsidRPr="00560ADA">
        <w:rPr>
          <w:rFonts w:ascii="David" w:hAnsi="David" w:cs="David"/>
          <w:rtl/>
        </w:rPr>
        <w:t>להלן</w:t>
      </w:r>
      <w:r w:rsidRPr="00560ADA">
        <w:rPr>
          <w:rFonts w:ascii="David" w:hAnsi="David" w:cs="David"/>
        </w:rPr>
        <w:t xml:space="preserve"> </w:t>
      </w:r>
      <w:r w:rsidRPr="00560ADA">
        <w:rPr>
          <w:rFonts w:ascii="David" w:hAnsi="David" w:cs="David"/>
          <w:rtl/>
        </w:rPr>
        <w:t>העמודים, הסעיפים או המסמכים</w:t>
      </w:r>
      <w:r w:rsidRPr="00560ADA">
        <w:rPr>
          <w:rFonts w:ascii="David" w:hAnsi="David" w:cs="David"/>
        </w:rPr>
        <w:t xml:space="preserve"> </w:t>
      </w:r>
      <w:r w:rsidRPr="00560ADA">
        <w:rPr>
          <w:rFonts w:ascii="David" w:hAnsi="David" w:cs="David"/>
          <w:rtl/>
        </w:rPr>
        <w:t>הכלולים</w:t>
      </w:r>
      <w:r w:rsidRPr="00560ADA">
        <w:rPr>
          <w:rFonts w:ascii="David" w:hAnsi="David" w:cs="David"/>
        </w:rPr>
        <w:t xml:space="preserve"> </w:t>
      </w:r>
      <w:r w:rsidRPr="00560ADA">
        <w:rPr>
          <w:rFonts w:ascii="David" w:hAnsi="David" w:cs="David"/>
          <w:rtl/>
        </w:rPr>
        <w:t>בהצעה</w:t>
      </w:r>
      <w:r w:rsidRPr="00560ADA">
        <w:rPr>
          <w:rFonts w:ascii="David" w:hAnsi="David" w:cs="David"/>
        </w:rPr>
        <w:t xml:space="preserve"> </w:t>
      </w:r>
      <w:r w:rsidRPr="00560ADA">
        <w:rPr>
          <w:rFonts w:ascii="David" w:hAnsi="David" w:cs="David"/>
          <w:rtl/>
        </w:rPr>
        <w:t>אשר</w:t>
      </w:r>
      <w:r w:rsidRPr="00560ADA">
        <w:rPr>
          <w:rFonts w:ascii="David" w:hAnsi="David" w:cs="David"/>
        </w:rPr>
        <w:t xml:space="preserve"> </w:t>
      </w:r>
      <w:r w:rsidRPr="00560ADA">
        <w:rPr>
          <w:rFonts w:ascii="David" w:hAnsi="David" w:cs="David"/>
          <w:rtl/>
        </w:rPr>
        <w:t>המציע סבור כי העיון</w:t>
      </w:r>
      <w:r w:rsidRPr="00560ADA">
        <w:rPr>
          <w:rFonts w:ascii="David" w:hAnsi="David" w:cs="David"/>
        </w:rPr>
        <w:t xml:space="preserve"> </w:t>
      </w:r>
      <w:r w:rsidRPr="00560ADA">
        <w:rPr>
          <w:rFonts w:ascii="David" w:hAnsi="David" w:cs="David"/>
          <w:rtl/>
        </w:rPr>
        <w:t>בהם</w:t>
      </w:r>
      <w:r w:rsidRPr="00560ADA">
        <w:rPr>
          <w:rFonts w:ascii="David" w:hAnsi="David" w:cs="David"/>
        </w:rPr>
        <w:t xml:space="preserve"> </w:t>
      </w:r>
      <w:r w:rsidRPr="00560ADA">
        <w:rPr>
          <w:rFonts w:ascii="David" w:hAnsi="David" w:cs="David"/>
          <w:rtl/>
        </w:rPr>
        <w:t>על</w:t>
      </w:r>
      <w:r w:rsidRPr="00560ADA">
        <w:rPr>
          <w:rFonts w:ascii="David" w:hAnsi="David" w:cs="David"/>
        </w:rPr>
        <w:t xml:space="preserve"> </w:t>
      </w:r>
      <w:r w:rsidRPr="00560ADA">
        <w:rPr>
          <w:rFonts w:ascii="David" w:hAnsi="David" w:cs="David"/>
          <w:rtl/>
        </w:rPr>
        <w:t>ידי</w:t>
      </w:r>
      <w:r w:rsidRPr="00560ADA">
        <w:rPr>
          <w:rFonts w:ascii="David" w:hAnsi="David" w:cs="David"/>
        </w:rPr>
        <w:t xml:space="preserve"> </w:t>
      </w:r>
      <w:r w:rsidRPr="00560ADA">
        <w:rPr>
          <w:rFonts w:ascii="David" w:hAnsi="David" w:cs="David"/>
          <w:rtl/>
        </w:rPr>
        <w:t>מציעים האחרים הוא חשיפה של סוד</w:t>
      </w:r>
      <w:r w:rsidRPr="00560ADA">
        <w:rPr>
          <w:rFonts w:ascii="David" w:hAnsi="David" w:cs="David"/>
        </w:rPr>
        <w:t xml:space="preserve"> </w:t>
      </w:r>
      <w:r w:rsidRPr="00560ADA">
        <w:rPr>
          <w:rFonts w:ascii="David" w:hAnsi="David" w:cs="David"/>
          <w:rtl/>
        </w:rPr>
        <w:t>מסחרי</w:t>
      </w:r>
      <w:r w:rsidRPr="00560ADA">
        <w:rPr>
          <w:rFonts w:ascii="David" w:hAnsi="David" w:cs="David"/>
        </w:rPr>
        <w:t xml:space="preserve"> </w:t>
      </w:r>
      <w:r w:rsidRPr="00560ADA">
        <w:rPr>
          <w:rFonts w:ascii="David" w:hAnsi="David" w:cs="David"/>
          <w:rtl/>
        </w:rPr>
        <w:t>או</w:t>
      </w:r>
      <w:r w:rsidRPr="00560ADA">
        <w:rPr>
          <w:rFonts w:ascii="David" w:hAnsi="David" w:cs="David"/>
        </w:rPr>
        <w:t xml:space="preserve"> </w:t>
      </w:r>
      <w:r w:rsidRPr="00560ADA">
        <w:rPr>
          <w:rFonts w:ascii="David" w:hAnsi="David" w:cs="David"/>
          <w:rtl/>
        </w:rPr>
        <w:t>סוד</w:t>
      </w:r>
      <w:r w:rsidRPr="00560ADA">
        <w:rPr>
          <w:rFonts w:ascii="David" w:hAnsi="David" w:cs="David"/>
        </w:rPr>
        <w:t xml:space="preserve"> </w:t>
      </w:r>
      <w:r w:rsidRPr="00560ADA">
        <w:rPr>
          <w:rFonts w:ascii="David" w:hAnsi="David" w:cs="David"/>
          <w:rtl/>
        </w:rPr>
        <w:t>מקצועי.</w:t>
      </w:r>
      <w:r w:rsidRPr="00560ADA">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560ADA" w:rsidRDefault="004E394B" w:rsidP="00EC0E54">
            <w:pPr>
              <w:autoSpaceDE w:val="0"/>
              <w:autoSpaceDN w:val="0"/>
              <w:adjustRightInd w:val="0"/>
              <w:spacing w:before="60" w:afterLines="60" w:after="144" w:line="360" w:lineRule="auto"/>
              <w:jc w:val="center"/>
              <w:outlineLvl w:val="1"/>
              <w:rPr>
                <w:rFonts w:ascii="David" w:hAnsi="David" w:cs="David"/>
                <w:rtl/>
              </w:rPr>
            </w:pPr>
            <w:r w:rsidRPr="00560ADA">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560ADA" w:rsidRDefault="004E394B" w:rsidP="00EC0E54">
            <w:pPr>
              <w:autoSpaceDE w:val="0"/>
              <w:autoSpaceDN w:val="0"/>
              <w:adjustRightInd w:val="0"/>
              <w:spacing w:before="60" w:afterLines="60" w:after="144" w:line="360" w:lineRule="auto"/>
              <w:jc w:val="center"/>
              <w:outlineLvl w:val="1"/>
              <w:rPr>
                <w:rFonts w:ascii="David" w:hAnsi="David" w:cs="David"/>
                <w:rtl/>
              </w:rPr>
            </w:pPr>
            <w:r w:rsidRPr="00560ADA">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560ADA" w:rsidRDefault="004E394B" w:rsidP="00EC0E54">
            <w:pPr>
              <w:autoSpaceDE w:val="0"/>
              <w:autoSpaceDN w:val="0"/>
              <w:adjustRightInd w:val="0"/>
              <w:spacing w:before="60" w:afterLines="60" w:after="144" w:line="360" w:lineRule="auto"/>
              <w:jc w:val="center"/>
              <w:outlineLvl w:val="1"/>
              <w:rPr>
                <w:rFonts w:ascii="David" w:hAnsi="David" w:cs="David"/>
                <w:rtl/>
              </w:rPr>
            </w:pPr>
            <w:r w:rsidRPr="00560ADA">
              <w:rPr>
                <w:rFonts w:ascii="David" w:hAnsi="David" w:cs="David"/>
                <w:rtl/>
              </w:rPr>
              <w:t>נימוק</w:t>
            </w:r>
            <w:r w:rsidRPr="00560ADA">
              <w:rPr>
                <w:rFonts w:ascii="David" w:hAnsi="David" w:cs="David"/>
              </w:rPr>
              <w:t xml:space="preserve"> </w:t>
            </w:r>
            <w:r w:rsidRPr="00560ADA">
              <w:rPr>
                <w:rFonts w:ascii="David" w:hAnsi="David" w:cs="David"/>
                <w:rtl/>
              </w:rPr>
              <w:t>למניעת</w:t>
            </w:r>
            <w:r w:rsidRPr="00560ADA">
              <w:rPr>
                <w:rFonts w:ascii="David" w:hAnsi="David" w:cs="David"/>
              </w:rPr>
              <w:t xml:space="preserve"> </w:t>
            </w:r>
            <w:r w:rsidRPr="00560ADA">
              <w:rPr>
                <w:rFonts w:ascii="David" w:hAnsi="David" w:cs="David"/>
                <w:rtl/>
              </w:rPr>
              <w:t>החשיפה</w:t>
            </w: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r w:rsidR="004E394B" w:rsidRPr="00560ADA" w:rsidTr="009878AD">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560ADA" w:rsidRDefault="004E394B" w:rsidP="00EC0E54">
            <w:pPr>
              <w:autoSpaceDE w:val="0"/>
              <w:autoSpaceDN w:val="0"/>
              <w:adjustRightInd w:val="0"/>
              <w:spacing w:before="60" w:afterLines="60" w:after="144" w:line="360" w:lineRule="auto"/>
              <w:outlineLvl w:val="1"/>
              <w:rPr>
                <w:rFonts w:ascii="David" w:hAnsi="David" w:cs="David"/>
                <w:rtl/>
              </w:rPr>
            </w:pPr>
          </w:p>
        </w:tc>
      </w:tr>
    </w:tbl>
    <w:p w:rsidR="004E394B" w:rsidRPr="007F4EFE" w:rsidRDefault="004E394B" w:rsidP="00EC0E54">
      <w:pPr>
        <w:spacing w:line="360" w:lineRule="auto"/>
        <w:rPr>
          <w:rFonts w:asciiTheme="minorHAnsi" w:hAnsiTheme="minorHAnsi" w:cs="David"/>
          <w:rtl/>
        </w:rPr>
      </w:pPr>
      <w:r w:rsidRPr="00560ADA">
        <w:rPr>
          <w:rFonts w:ascii="David" w:hAnsi="David" w:cs="David"/>
        </w:rPr>
        <w:t xml:space="preserve"> </w:t>
      </w:r>
    </w:p>
    <w:p w:rsidR="004E394B" w:rsidRPr="00560ADA" w:rsidRDefault="004E394B" w:rsidP="00EC0E54">
      <w:pPr>
        <w:spacing w:line="360" w:lineRule="auto"/>
        <w:rPr>
          <w:rFonts w:ascii="David" w:hAnsi="David" w:cs="David"/>
          <w:b/>
          <w:bCs/>
          <w:caps/>
          <w:kern w:val="40"/>
          <w:sz w:val="40"/>
          <w:szCs w:val="40"/>
          <w:rtl/>
        </w:rPr>
      </w:pPr>
    </w:p>
    <w:p w:rsidR="004E394B" w:rsidRPr="00560ADA" w:rsidRDefault="004E394B" w:rsidP="00EC0E54">
      <w:pPr>
        <w:spacing w:line="360" w:lineRule="auto"/>
        <w:rPr>
          <w:rFonts w:ascii="David" w:hAnsi="David" w:cs="David"/>
          <w:b/>
          <w:bCs/>
          <w:caps/>
          <w:kern w:val="40"/>
          <w:sz w:val="40"/>
          <w:szCs w:val="40"/>
          <w:rtl/>
        </w:rPr>
      </w:pPr>
    </w:p>
    <w:p w:rsidR="00324B05" w:rsidRPr="00560ADA" w:rsidRDefault="00324B05" w:rsidP="00EC0E54">
      <w:pPr>
        <w:spacing w:line="360" w:lineRule="auto"/>
        <w:ind w:left="33"/>
        <w:rPr>
          <w:rFonts w:ascii="David" w:hAnsi="David" w:cs="David"/>
          <w:b/>
          <w:bCs/>
          <w:rtl/>
        </w:rPr>
      </w:pPr>
      <w:r w:rsidRPr="00560ADA">
        <w:rPr>
          <w:rFonts w:ascii="David" w:hAnsi="David" w:cs="David"/>
          <w:b/>
          <w:bCs/>
          <w:rtl/>
        </w:rPr>
        <w:t xml:space="preserve">בחתימתנו אנו מאשרים כי </w:t>
      </w:r>
    </w:p>
    <w:p w:rsidR="00324B05" w:rsidRPr="00560ADA" w:rsidRDefault="00324B05" w:rsidP="00EC0E54">
      <w:pPr>
        <w:pStyle w:val="af6"/>
        <w:numPr>
          <w:ilvl w:val="0"/>
          <w:numId w:val="63"/>
        </w:numPr>
        <w:spacing w:line="360" w:lineRule="auto"/>
        <w:rPr>
          <w:rFonts w:ascii="David" w:hAnsi="David" w:cs="David"/>
          <w:b/>
          <w:bCs/>
        </w:rPr>
      </w:pPr>
      <w:r w:rsidRPr="00560ADA">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560ADA" w:rsidRDefault="00324B05" w:rsidP="00EC0E54">
      <w:pPr>
        <w:pStyle w:val="af6"/>
        <w:numPr>
          <w:ilvl w:val="0"/>
          <w:numId w:val="63"/>
        </w:numPr>
        <w:spacing w:line="360" w:lineRule="auto"/>
        <w:rPr>
          <w:rFonts w:ascii="David" w:hAnsi="David" w:cs="David"/>
          <w:b/>
          <w:bCs/>
        </w:rPr>
      </w:pPr>
      <w:r w:rsidRPr="00560ADA">
        <w:rPr>
          <w:rFonts w:ascii="David" w:hAnsi="David" w:cs="David"/>
          <w:b/>
          <w:bCs/>
          <w:rtl/>
        </w:rPr>
        <w:t>הפרטים המופיעים בהצעה זו על נספחיה, הם אמת, וכי המציע מסוגל ומתכוון לעמוד בכל פרט מהצעתו ובהוראת המכרז.</w:t>
      </w:r>
    </w:p>
    <w:p w:rsidR="00324B05" w:rsidRPr="00560ADA" w:rsidRDefault="00324B05" w:rsidP="00EC0E54">
      <w:pPr>
        <w:spacing w:line="360" w:lineRule="auto"/>
        <w:ind w:left="33"/>
        <w:rPr>
          <w:rFonts w:ascii="David" w:hAnsi="David" w:cs="David"/>
          <w:rtl/>
        </w:rPr>
      </w:pPr>
    </w:p>
    <w:p w:rsidR="00324B05" w:rsidRPr="00560ADA" w:rsidRDefault="00324B05" w:rsidP="00EC0E54">
      <w:pPr>
        <w:spacing w:line="360" w:lineRule="auto"/>
        <w:ind w:left="33"/>
        <w:rPr>
          <w:rFonts w:ascii="David" w:hAnsi="David" w:cs="David"/>
          <w:rtl/>
        </w:rPr>
      </w:pP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lastRenderedPageBreak/>
        <w:t>__________</w:t>
      </w:r>
      <w:r w:rsidRPr="00560ADA">
        <w:rPr>
          <w:rFonts w:ascii="David" w:hAnsi="David" w:cs="David"/>
          <w:rtl/>
        </w:rPr>
        <w:tab/>
      </w:r>
      <w:r w:rsidRPr="00560ADA">
        <w:rPr>
          <w:rFonts w:ascii="David" w:hAnsi="David" w:cs="David"/>
          <w:rtl/>
        </w:rPr>
        <w:tab/>
        <w:t>________________</w:t>
      </w:r>
      <w:r w:rsidRPr="00560ADA">
        <w:rPr>
          <w:rFonts w:ascii="David" w:hAnsi="David" w:cs="David"/>
          <w:rtl/>
        </w:rPr>
        <w:tab/>
      </w:r>
      <w:r w:rsidRPr="00560ADA">
        <w:rPr>
          <w:rFonts w:ascii="David" w:hAnsi="David" w:cs="David"/>
          <w:rtl/>
        </w:rPr>
        <w:tab/>
        <w:t>______________________</w:t>
      </w: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 xml:space="preserve">   תאריך</w:t>
      </w:r>
      <w:r w:rsidRPr="00560ADA">
        <w:rPr>
          <w:rFonts w:ascii="David" w:hAnsi="David" w:cs="David"/>
          <w:rtl/>
        </w:rPr>
        <w:tab/>
      </w:r>
      <w:r w:rsidRPr="00560ADA">
        <w:rPr>
          <w:rFonts w:ascii="David" w:hAnsi="David" w:cs="David"/>
          <w:rtl/>
        </w:rPr>
        <w:tab/>
      </w:r>
      <w:r w:rsidRPr="00560ADA">
        <w:rPr>
          <w:rFonts w:ascii="David" w:hAnsi="David" w:cs="David"/>
          <w:rtl/>
        </w:rPr>
        <w:tab/>
        <w:t xml:space="preserve"> שם</w:t>
      </w:r>
      <w:r w:rsidRPr="00560ADA">
        <w:rPr>
          <w:rFonts w:ascii="David" w:hAnsi="David" w:cs="David"/>
          <w:rtl/>
        </w:rPr>
        <w:tab/>
      </w:r>
      <w:r w:rsidRPr="00560ADA">
        <w:rPr>
          <w:rFonts w:ascii="David" w:hAnsi="David" w:cs="David"/>
          <w:rtl/>
        </w:rPr>
        <w:tab/>
        <w:t xml:space="preserve"> </w:t>
      </w:r>
      <w:r w:rsidRPr="00560ADA">
        <w:rPr>
          <w:rFonts w:ascii="David" w:hAnsi="David" w:cs="David"/>
          <w:rtl/>
        </w:rPr>
        <w:tab/>
        <w:t>חתימה וחותמת מורשה החתימה</w:t>
      </w:r>
    </w:p>
    <w:p w:rsidR="00324B05" w:rsidRPr="00560ADA" w:rsidRDefault="00324B05" w:rsidP="00EC0E54">
      <w:pPr>
        <w:spacing w:line="360" w:lineRule="auto"/>
        <w:ind w:left="33"/>
        <w:rPr>
          <w:rFonts w:ascii="David" w:hAnsi="David" w:cs="David"/>
          <w:rtl/>
        </w:rPr>
      </w:pP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__________</w:t>
      </w:r>
      <w:r w:rsidRPr="00560ADA">
        <w:rPr>
          <w:rFonts w:ascii="David" w:hAnsi="David" w:cs="David"/>
          <w:rtl/>
        </w:rPr>
        <w:tab/>
      </w:r>
      <w:r w:rsidRPr="00560ADA">
        <w:rPr>
          <w:rFonts w:ascii="David" w:hAnsi="David" w:cs="David"/>
          <w:rtl/>
        </w:rPr>
        <w:tab/>
        <w:t>________________</w:t>
      </w:r>
      <w:r w:rsidRPr="00560ADA">
        <w:rPr>
          <w:rFonts w:ascii="David" w:hAnsi="David" w:cs="David"/>
          <w:rtl/>
        </w:rPr>
        <w:tab/>
      </w:r>
      <w:r w:rsidRPr="00560ADA">
        <w:rPr>
          <w:rFonts w:ascii="David" w:hAnsi="David" w:cs="David"/>
          <w:rtl/>
        </w:rPr>
        <w:tab/>
        <w:t>______________________</w:t>
      </w: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 xml:space="preserve">   תאריך</w:t>
      </w:r>
      <w:r w:rsidRPr="00560ADA">
        <w:rPr>
          <w:rFonts w:ascii="David" w:hAnsi="David" w:cs="David"/>
          <w:rtl/>
        </w:rPr>
        <w:tab/>
      </w:r>
      <w:r w:rsidRPr="00560ADA">
        <w:rPr>
          <w:rFonts w:ascii="David" w:hAnsi="David" w:cs="David"/>
          <w:rtl/>
        </w:rPr>
        <w:tab/>
      </w:r>
      <w:r w:rsidRPr="00560ADA">
        <w:rPr>
          <w:rFonts w:ascii="David" w:hAnsi="David" w:cs="David"/>
          <w:rtl/>
        </w:rPr>
        <w:tab/>
        <w:t xml:space="preserve"> שם</w:t>
      </w:r>
      <w:r w:rsidRPr="00560ADA">
        <w:rPr>
          <w:rFonts w:ascii="David" w:hAnsi="David" w:cs="David"/>
          <w:rtl/>
        </w:rPr>
        <w:tab/>
      </w:r>
      <w:r w:rsidRPr="00560ADA">
        <w:rPr>
          <w:rFonts w:ascii="David" w:hAnsi="David" w:cs="David"/>
          <w:rtl/>
        </w:rPr>
        <w:tab/>
        <w:t xml:space="preserve"> </w:t>
      </w:r>
      <w:r w:rsidRPr="00560ADA">
        <w:rPr>
          <w:rFonts w:ascii="David" w:hAnsi="David" w:cs="David"/>
          <w:rtl/>
        </w:rPr>
        <w:tab/>
        <w:t>חתימה וחותמת מורשה החתימה</w:t>
      </w:r>
    </w:p>
    <w:p w:rsidR="00324B05" w:rsidRPr="00560ADA" w:rsidRDefault="00324B05" w:rsidP="00EC0E54">
      <w:pPr>
        <w:spacing w:line="360" w:lineRule="auto"/>
        <w:ind w:left="33"/>
        <w:rPr>
          <w:rFonts w:ascii="David" w:hAnsi="David" w:cs="David"/>
          <w:rtl/>
        </w:rPr>
      </w:pP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__________</w:t>
      </w:r>
      <w:r w:rsidRPr="00560ADA">
        <w:rPr>
          <w:rFonts w:ascii="David" w:hAnsi="David" w:cs="David"/>
          <w:rtl/>
        </w:rPr>
        <w:tab/>
      </w:r>
      <w:r w:rsidRPr="00560ADA">
        <w:rPr>
          <w:rFonts w:ascii="David" w:hAnsi="David" w:cs="David"/>
          <w:rtl/>
        </w:rPr>
        <w:tab/>
        <w:t>________________</w:t>
      </w:r>
      <w:r w:rsidRPr="00560ADA">
        <w:rPr>
          <w:rFonts w:ascii="David" w:hAnsi="David" w:cs="David"/>
          <w:rtl/>
        </w:rPr>
        <w:tab/>
      </w:r>
      <w:r w:rsidRPr="00560ADA">
        <w:rPr>
          <w:rFonts w:ascii="David" w:hAnsi="David" w:cs="David"/>
          <w:rtl/>
        </w:rPr>
        <w:tab/>
        <w:t>______________________</w:t>
      </w: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 xml:space="preserve">   תאריך</w:t>
      </w:r>
      <w:r w:rsidRPr="00560ADA">
        <w:rPr>
          <w:rFonts w:ascii="David" w:hAnsi="David" w:cs="David"/>
          <w:rtl/>
        </w:rPr>
        <w:tab/>
      </w:r>
      <w:r w:rsidRPr="00560ADA">
        <w:rPr>
          <w:rFonts w:ascii="David" w:hAnsi="David" w:cs="David"/>
          <w:rtl/>
        </w:rPr>
        <w:tab/>
      </w:r>
      <w:r w:rsidRPr="00560ADA">
        <w:rPr>
          <w:rFonts w:ascii="David" w:hAnsi="David" w:cs="David"/>
          <w:rtl/>
        </w:rPr>
        <w:tab/>
        <w:t xml:space="preserve"> שם</w:t>
      </w:r>
      <w:r w:rsidRPr="00560ADA">
        <w:rPr>
          <w:rFonts w:ascii="David" w:hAnsi="David" w:cs="David"/>
          <w:rtl/>
        </w:rPr>
        <w:tab/>
      </w:r>
      <w:r w:rsidRPr="00560ADA">
        <w:rPr>
          <w:rFonts w:ascii="David" w:hAnsi="David" w:cs="David"/>
          <w:rtl/>
        </w:rPr>
        <w:tab/>
        <w:t xml:space="preserve"> </w:t>
      </w:r>
      <w:r w:rsidRPr="00560ADA">
        <w:rPr>
          <w:rFonts w:ascii="David" w:hAnsi="David" w:cs="David"/>
          <w:rtl/>
        </w:rPr>
        <w:tab/>
        <w:t>חתימה וחותמת מורשה החתימה</w:t>
      </w:r>
    </w:p>
    <w:p w:rsidR="00324B05" w:rsidRPr="00560ADA" w:rsidRDefault="00324B05" w:rsidP="00EC0E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324B05" w:rsidRPr="00560ADA" w:rsidRDefault="00324B05" w:rsidP="00EC0E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560ADA">
        <w:rPr>
          <w:rFonts w:ascii="David" w:hAnsi="David" w:cs="David"/>
          <w:b/>
          <w:bCs/>
          <w:u w:val="single"/>
          <w:rtl/>
        </w:rPr>
        <w:t>אישור עו"ד</w:t>
      </w:r>
    </w:p>
    <w:p w:rsidR="00324B05" w:rsidRPr="00560ADA" w:rsidRDefault="00324B05" w:rsidP="00EC0E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324B05" w:rsidRPr="00560ADA" w:rsidRDefault="00324B05" w:rsidP="00C1618D">
      <w:pPr>
        <w:spacing w:line="360" w:lineRule="auto"/>
        <w:ind w:left="33"/>
        <w:rPr>
          <w:rFonts w:ascii="David" w:hAnsi="David" w:cs="David"/>
          <w:rtl/>
        </w:rPr>
      </w:pPr>
      <w:r w:rsidRPr="00560ADA">
        <w:rPr>
          <w:rFonts w:ascii="David" w:hAnsi="David" w:cs="David"/>
          <w:rtl/>
        </w:rPr>
        <w:t xml:space="preserve">אני הח"מ _____________________, עו"ד מאשר/ת כי החתום/ החתומים לעיל על ההצעה במכרז </w:t>
      </w:r>
      <w:r w:rsidR="00A927DA">
        <w:rPr>
          <w:rFonts w:ascii="David" w:hAnsi="David" w:cs="David" w:hint="cs"/>
          <w:rtl/>
        </w:rPr>
        <w:t>מס' 6-2019</w:t>
      </w:r>
      <w:r w:rsidR="00C1618D">
        <w:rPr>
          <w:rFonts w:ascii="David" w:hAnsi="David" w:cs="David"/>
        </w:rPr>
        <w:t xml:space="preserve"> </w:t>
      </w:r>
      <w:r w:rsidRPr="00560ADA">
        <w:rPr>
          <w:rFonts w:ascii="David" w:hAnsi="David" w:cs="David"/>
          <w:rtl/>
        </w:rPr>
        <w:t>הם</w:t>
      </w:r>
      <w:r w:rsidR="00C1618D">
        <w:rPr>
          <w:rFonts w:ascii="David" w:hAnsi="David" w:cs="David"/>
        </w:rPr>
        <w:t xml:space="preserve"> </w:t>
      </w:r>
      <w:proofErr w:type="spellStart"/>
      <w:r w:rsidRPr="00560ADA">
        <w:rPr>
          <w:rFonts w:ascii="David" w:hAnsi="David" w:cs="David"/>
          <w:rtl/>
        </w:rPr>
        <w:t>מורשי</w:t>
      </w:r>
      <w:proofErr w:type="spellEnd"/>
      <w:r w:rsidRPr="00560ADA">
        <w:rPr>
          <w:rFonts w:ascii="David" w:hAnsi="David" w:cs="David"/>
          <w:rtl/>
        </w:rPr>
        <w:t xml:space="preserve"> החתימה כדין עבור המציע __________ למכרז זה.</w:t>
      </w:r>
    </w:p>
    <w:p w:rsidR="00324B05" w:rsidRPr="00560ADA" w:rsidRDefault="00324B05" w:rsidP="00EC0E54">
      <w:pPr>
        <w:spacing w:line="360" w:lineRule="auto"/>
        <w:ind w:left="33"/>
        <w:jc w:val="center"/>
        <w:rPr>
          <w:rFonts w:ascii="David" w:hAnsi="David" w:cs="David"/>
          <w:rtl/>
        </w:rPr>
      </w:pPr>
    </w:p>
    <w:p w:rsidR="00324B05" w:rsidRPr="00560ADA" w:rsidRDefault="00324B05" w:rsidP="00EC0E54">
      <w:pPr>
        <w:spacing w:line="360" w:lineRule="auto"/>
        <w:ind w:left="33"/>
        <w:jc w:val="center"/>
        <w:rPr>
          <w:rFonts w:ascii="David" w:hAnsi="David" w:cs="David"/>
          <w:rtl/>
        </w:rPr>
      </w:pPr>
      <w:r w:rsidRPr="00560ADA">
        <w:rPr>
          <w:rFonts w:ascii="David" w:hAnsi="David" w:cs="David"/>
          <w:rtl/>
        </w:rPr>
        <w:t>__________________</w:t>
      </w:r>
      <w:r w:rsidRPr="00560ADA">
        <w:rPr>
          <w:rFonts w:ascii="David" w:hAnsi="David" w:cs="David"/>
          <w:rtl/>
        </w:rPr>
        <w:tab/>
        <w:t>___________________</w:t>
      </w:r>
      <w:r w:rsidRPr="00560ADA">
        <w:rPr>
          <w:rFonts w:ascii="David" w:hAnsi="David" w:cs="David"/>
          <w:rtl/>
        </w:rPr>
        <w:tab/>
        <w:t>____________________</w:t>
      </w:r>
    </w:p>
    <w:p w:rsidR="00324B05" w:rsidRPr="00560ADA" w:rsidRDefault="00324B05" w:rsidP="00EC0E54">
      <w:pPr>
        <w:spacing w:line="360" w:lineRule="auto"/>
        <w:jc w:val="center"/>
        <w:rPr>
          <w:rFonts w:ascii="David" w:hAnsi="David" w:cs="David"/>
          <w:rtl/>
        </w:rPr>
      </w:pPr>
      <w:r w:rsidRPr="00560ADA">
        <w:rPr>
          <w:rFonts w:ascii="David" w:hAnsi="David" w:cs="David"/>
          <w:rtl/>
        </w:rPr>
        <w:t>תאריך</w:t>
      </w:r>
      <w:r w:rsidRPr="00560ADA">
        <w:rPr>
          <w:rFonts w:ascii="David" w:hAnsi="David" w:cs="David"/>
          <w:rtl/>
        </w:rPr>
        <w:tab/>
      </w:r>
      <w:r w:rsidRPr="00560ADA">
        <w:rPr>
          <w:rFonts w:ascii="David" w:hAnsi="David" w:cs="David"/>
          <w:rtl/>
        </w:rPr>
        <w:tab/>
      </w:r>
      <w:r w:rsidRPr="00560ADA">
        <w:rPr>
          <w:rFonts w:ascii="David" w:hAnsi="David" w:cs="David"/>
          <w:rtl/>
        </w:rPr>
        <w:tab/>
      </w:r>
      <w:r w:rsidRPr="00560ADA">
        <w:rPr>
          <w:rFonts w:ascii="David" w:hAnsi="David" w:cs="David"/>
          <w:rtl/>
        </w:rPr>
        <w:tab/>
        <w:t>מספר רישיון</w:t>
      </w:r>
      <w:r w:rsidRPr="00560ADA">
        <w:rPr>
          <w:rFonts w:ascii="David" w:hAnsi="David" w:cs="David"/>
          <w:rtl/>
        </w:rPr>
        <w:tab/>
      </w:r>
      <w:r w:rsidRPr="00560ADA">
        <w:rPr>
          <w:rFonts w:ascii="David" w:hAnsi="David" w:cs="David"/>
          <w:rtl/>
        </w:rPr>
        <w:tab/>
        <w:t xml:space="preserve"> חתימה וחותמת</w:t>
      </w:r>
    </w:p>
    <w:p w:rsidR="00324B05" w:rsidRPr="00560ADA" w:rsidRDefault="00324B05" w:rsidP="00EC0E54">
      <w:pPr>
        <w:keepNext/>
        <w:tabs>
          <w:tab w:val="left" w:pos="283"/>
        </w:tabs>
        <w:spacing w:before="240" w:after="240" w:line="360" w:lineRule="auto"/>
        <w:jc w:val="center"/>
        <w:outlineLvl w:val="0"/>
        <w:rPr>
          <w:rFonts w:ascii="David" w:hAnsi="David" w:cs="David"/>
          <w:b/>
          <w:bCs/>
          <w:caps/>
          <w:kern w:val="40"/>
          <w:sz w:val="40"/>
          <w:szCs w:val="40"/>
          <w:rtl/>
        </w:rPr>
        <w:sectPr w:rsidR="00324B05" w:rsidRPr="00560ADA" w:rsidSect="00654526">
          <w:pgSz w:w="11906" w:h="16838" w:code="9"/>
          <w:pgMar w:top="1616" w:right="1826" w:bottom="1440" w:left="1800" w:header="709" w:footer="709" w:gutter="0"/>
          <w:cols w:space="708"/>
          <w:titlePg/>
          <w:bidi/>
          <w:rtlGutter/>
          <w:docGrid w:linePitch="360"/>
        </w:sectPr>
      </w:pPr>
    </w:p>
    <w:p w:rsidR="004E394B" w:rsidRPr="00560ADA" w:rsidRDefault="004E394B" w:rsidP="00EC0E54">
      <w:pPr>
        <w:keepNext/>
        <w:numPr>
          <w:ilvl w:val="0"/>
          <w:numId w:val="61"/>
        </w:numPr>
        <w:tabs>
          <w:tab w:val="left" w:pos="283"/>
        </w:tabs>
        <w:spacing w:before="240" w:after="240" w:line="360" w:lineRule="auto"/>
        <w:jc w:val="center"/>
        <w:outlineLvl w:val="0"/>
        <w:rPr>
          <w:rFonts w:ascii="David" w:hAnsi="David" w:cs="David"/>
          <w:b/>
          <w:bCs/>
          <w:caps/>
          <w:kern w:val="40"/>
          <w:sz w:val="40"/>
          <w:szCs w:val="40"/>
        </w:rPr>
      </w:pPr>
      <w:bookmarkStart w:id="97" w:name="_Toc534545142"/>
      <w:r w:rsidRPr="00560ADA">
        <w:rPr>
          <w:rFonts w:ascii="David" w:hAnsi="David" w:cs="David"/>
          <w:b/>
          <w:bCs/>
          <w:caps/>
          <w:kern w:val="40"/>
          <w:sz w:val="40"/>
          <w:szCs w:val="40"/>
          <w:rtl/>
        </w:rPr>
        <w:lastRenderedPageBreak/>
        <w:t>רשימת נספחים שיש לצרף להצעה</w:t>
      </w:r>
      <w:bookmarkEnd w:id="97"/>
    </w:p>
    <w:p w:rsidR="00FC104D" w:rsidRPr="00560ADA" w:rsidRDefault="00FC104D" w:rsidP="00EC0E54">
      <w:pPr>
        <w:pStyle w:val="35"/>
        <w:tabs>
          <w:tab w:val="clear" w:pos="1334"/>
          <w:tab w:val="left" w:pos="2184"/>
        </w:tabs>
        <w:spacing w:before="0" w:after="0"/>
        <w:ind w:left="0" w:firstLine="0"/>
        <w:jc w:val="both"/>
        <w:outlineLvl w:val="9"/>
        <w:rPr>
          <w:rFonts w:ascii="David" w:hAnsi="David"/>
          <w:b/>
          <w:bCs/>
          <w:rtl/>
        </w:rPr>
      </w:pPr>
      <w:r w:rsidRPr="00560ADA">
        <w:rPr>
          <w:rFonts w:ascii="David" w:hAnsi="David"/>
          <w:b/>
          <w:bCs/>
          <w:rtl/>
        </w:rPr>
        <w:t xml:space="preserve">נספח 1 – טופס הצעת מחיר </w:t>
      </w:r>
    </w:p>
    <w:p w:rsidR="00685883" w:rsidRPr="00560ADA" w:rsidRDefault="004E394B" w:rsidP="004F3D10">
      <w:pPr>
        <w:pStyle w:val="35"/>
        <w:tabs>
          <w:tab w:val="clear" w:pos="1334"/>
          <w:tab w:val="left" w:pos="2184"/>
        </w:tabs>
        <w:spacing w:before="0" w:after="0"/>
        <w:ind w:left="0" w:firstLine="0"/>
        <w:jc w:val="both"/>
        <w:outlineLvl w:val="9"/>
        <w:rPr>
          <w:rFonts w:ascii="David" w:hAnsi="David"/>
          <w:b/>
          <w:bCs/>
          <w:rtl/>
        </w:rPr>
      </w:pPr>
      <w:r w:rsidRPr="00560ADA">
        <w:rPr>
          <w:rFonts w:ascii="David" w:hAnsi="David"/>
          <w:b/>
          <w:bCs/>
          <w:rtl/>
        </w:rPr>
        <w:t>נספח</w:t>
      </w:r>
      <w:r w:rsidR="00FC104D" w:rsidRPr="00560ADA">
        <w:rPr>
          <w:rFonts w:ascii="David" w:hAnsi="David"/>
          <w:b/>
          <w:bCs/>
          <w:rtl/>
        </w:rPr>
        <w:t xml:space="preserve"> 2</w:t>
      </w:r>
      <w:r w:rsidRPr="00560ADA">
        <w:rPr>
          <w:rFonts w:ascii="David" w:hAnsi="David"/>
          <w:b/>
          <w:bCs/>
          <w:rtl/>
        </w:rPr>
        <w:t xml:space="preserve"> –  </w:t>
      </w:r>
      <w:r w:rsidR="007D26B9" w:rsidRPr="00560ADA">
        <w:rPr>
          <w:rFonts w:ascii="David" w:hAnsi="David"/>
          <w:b/>
          <w:bCs/>
          <w:rtl/>
        </w:rPr>
        <w:t>תצהיר עו"ד בדבר היעדר הרשעות בהתאם לחוק עסקאות גופים ציבוריים</w:t>
      </w:r>
    </w:p>
    <w:p w:rsidR="00685883" w:rsidRPr="00560ADA" w:rsidRDefault="002249A3" w:rsidP="004F3D10">
      <w:pPr>
        <w:pStyle w:val="35"/>
        <w:tabs>
          <w:tab w:val="clear" w:pos="1334"/>
          <w:tab w:val="left" w:pos="2184"/>
        </w:tabs>
        <w:spacing w:before="0" w:after="0"/>
        <w:ind w:left="0" w:firstLine="0"/>
        <w:jc w:val="both"/>
        <w:outlineLvl w:val="9"/>
        <w:rPr>
          <w:rFonts w:ascii="David" w:hAnsi="David"/>
          <w:b/>
          <w:bCs/>
          <w:rtl/>
        </w:rPr>
      </w:pPr>
      <w:r w:rsidRPr="00560ADA">
        <w:rPr>
          <w:rFonts w:ascii="David" w:hAnsi="David"/>
          <w:b/>
          <w:bCs/>
          <w:rtl/>
        </w:rPr>
        <w:t xml:space="preserve">נספח </w:t>
      </w:r>
      <w:r w:rsidR="00FC104D" w:rsidRPr="00560ADA">
        <w:rPr>
          <w:rFonts w:ascii="David" w:hAnsi="David"/>
          <w:b/>
          <w:bCs/>
          <w:rtl/>
        </w:rPr>
        <w:t>3</w:t>
      </w:r>
      <w:r w:rsidRPr="00560ADA">
        <w:rPr>
          <w:rFonts w:ascii="David" w:hAnsi="David"/>
          <w:b/>
          <w:bCs/>
          <w:rtl/>
        </w:rPr>
        <w:t xml:space="preserve"> – </w:t>
      </w:r>
      <w:r w:rsidR="007D26B9" w:rsidRPr="00560ADA">
        <w:rPr>
          <w:rFonts w:ascii="David" w:hAnsi="David"/>
          <w:b/>
          <w:bCs/>
          <w:rtl/>
        </w:rPr>
        <w:t>אישור רואה חשבון אודות נתונים מהדוחות הכספיים</w:t>
      </w:r>
    </w:p>
    <w:p w:rsidR="00243C1C" w:rsidRPr="00560ADA" w:rsidRDefault="00243C1C" w:rsidP="00EC0E54">
      <w:pPr>
        <w:pStyle w:val="affffff4"/>
        <w:rPr>
          <w:rtl/>
        </w:rPr>
        <w:sectPr w:rsidR="00243C1C" w:rsidRPr="00560ADA" w:rsidSect="00654526">
          <w:pgSz w:w="11906" w:h="16838" w:code="9"/>
          <w:pgMar w:top="1616" w:right="1826" w:bottom="1440" w:left="1800" w:header="709" w:footer="709" w:gutter="0"/>
          <w:cols w:space="708"/>
          <w:titlePg/>
          <w:bidi/>
          <w:rtlGutter/>
          <w:docGrid w:linePitch="360"/>
        </w:sectPr>
      </w:pPr>
      <w:bookmarkStart w:id="98" w:name="_Toc401778846"/>
    </w:p>
    <w:p w:rsidR="00324B05" w:rsidRPr="00560ADA" w:rsidRDefault="00324B05" w:rsidP="00EC0E54">
      <w:pPr>
        <w:keepNext/>
        <w:spacing w:before="240" w:after="60" w:line="360" w:lineRule="auto"/>
        <w:jc w:val="center"/>
        <w:outlineLvl w:val="1"/>
        <w:rPr>
          <w:rFonts w:ascii="David" w:hAnsi="David" w:cs="David"/>
          <w:b/>
          <w:bCs/>
          <w:i/>
          <w:kern w:val="28"/>
          <w:sz w:val="28"/>
          <w:szCs w:val="32"/>
          <w:rtl/>
        </w:rPr>
      </w:pPr>
      <w:bookmarkStart w:id="99" w:name="_Toc501466167"/>
      <w:bookmarkStart w:id="100" w:name="_Toc504992921"/>
      <w:bookmarkStart w:id="101" w:name="show_nispath1Def"/>
      <w:r w:rsidRPr="00560ADA">
        <w:rPr>
          <w:rFonts w:ascii="David" w:hAnsi="David" w:cs="David"/>
          <w:b/>
          <w:bCs/>
          <w:i/>
          <w:kern w:val="28"/>
          <w:sz w:val="28"/>
          <w:szCs w:val="32"/>
          <w:rtl/>
        </w:rPr>
        <w:lastRenderedPageBreak/>
        <w:t xml:space="preserve">נספח </w:t>
      </w:r>
      <w:bookmarkStart w:id="102" w:name="nispach1_2"/>
      <w:r w:rsidRPr="00560ADA">
        <w:rPr>
          <w:rFonts w:ascii="David" w:hAnsi="David" w:cs="David"/>
          <w:b/>
          <w:bCs/>
          <w:i/>
          <w:kern w:val="28"/>
          <w:sz w:val="28"/>
          <w:szCs w:val="32"/>
          <w:rtl/>
        </w:rPr>
        <w:t>1</w:t>
      </w:r>
      <w:bookmarkEnd w:id="102"/>
      <w:r w:rsidRPr="00560ADA">
        <w:rPr>
          <w:rFonts w:ascii="David" w:hAnsi="David" w:cs="David"/>
          <w:b/>
          <w:bCs/>
          <w:i/>
          <w:kern w:val="28"/>
          <w:sz w:val="28"/>
          <w:szCs w:val="32"/>
          <w:rtl/>
        </w:rPr>
        <w:t xml:space="preserve"> - טופס הצעת המחיר</w:t>
      </w:r>
      <w:bookmarkEnd w:id="99"/>
      <w:bookmarkEnd w:id="100"/>
      <w:r w:rsidRPr="00560ADA">
        <w:rPr>
          <w:rFonts w:ascii="David" w:hAnsi="David" w:cs="David"/>
          <w:b/>
          <w:bCs/>
          <w:i/>
          <w:kern w:val="28"/>
          <w:sz w:val="28"/>
          <w:szCs w:val="32"/>
          <w:rtl/>
        </w:rPr>
        <w:t xml:space="preserve"> </w:t>
      </w:r>
    </w:p>
    <w:p w:rsidR="00324B05" w:rsidRPr="00560ADA" w:rsidRDefault="00324B05" w:rsidP="00EC0E54">
      <w:pPr>
        <w:spacing w:line="360" w:lineRule="auto"/>
        <w:ind w:left="501"/>
        <w:contextualSpacing/>
        <w:jc w:val="both"/>
        <w:rPr>
          <w:rFonts w:ascii="David" w:hAnsi="David" w:cs="David"/>
          <w:kern w:val="28"/>
          <w:sz w:val="20"/>
          <w:szCs w:val="20"/>
        </w:rPr>
      </w:pPr>
      <w:r w:rsidRPr="00560ADA">
        <w:rPr>
          <w:rFonts w:ascii="David" w:hAnsi="David" w:cs="David"/>
          <w:kern w:val="28"/>
          <w:sz w:val="20"/>
          <w:szCs w:val="20"/>
          <w:rtl/>
        </w:rPr>
        <w:t xml:space="preserve"> </w:t>
      </w:r>
    </w:p>
    <w:p w:rsidR="00324B05" w:rsidRPr="00560ADA" w:rsidRDefault="00324B05" w:rsidP="00EC0E54">
      <w:pPr>
        <w:spacing w:line="360" w:lineRule="auto"/>
        <w:jc w:val="center"/>
        <w:rPr>
          <w:rFonts w:ascii="David" w:hAnsi="David" w:cs="David"/>
          <w:b/>
          <w:bCs/>
          <w:kern w:val="28"/>
          <w:sz w:val="28"/>
          <w:szCs w:val="28"/>
          <w:rtl/>
        </w:rPr>
      </w:pPr>
      <w:r w:rsidRPr="00560ADA">
        <w:rPr>
          <w:rFonts w:ascii="David" w:hAnsi="David" w:cs="David"/>
          <w:b/>
          <w:bCs/>
          <w:kern w:val="28"/>
          <w:sz w:val="28"/>
          <w:szCs w:val="28"/>
          <w:rtl/>
        </w:rPr>
        <w:t>טופס זה יוכנס למעטפה נפרדת</w:t>
      </w:r>
    </w:p>
    <w:p w:rsidR="00324B05" w:rsidRPr="00560ADA" w:rsidRDefault="00324B05" w:rsidP="00EC0E54">
      <w:pPr>
        <w:spacing w:line="360" w:lineRule="auto"/>
        <w:rPr>
          <w:rFonts w:ascii="David" w:hAnsi="David" w:cs="David"/>
          <w:kern w:val="28"/>
          <w:rtl/>
        </w:rPr>
      </w:pPr>
      <w:r w:rsidRPr="00560ADA">
        <w:rPr>
          <w:rFonts w:ascii="David" w:hAnsi="David" w:cs="David"/>
          <w:kern w:val="28"/>
          <w:rtl/>
        </w:rPr>
        <w:t>לכבוד</w:t>
      </w:r>
    </w:p>
    <w:p w:rsidR="00324B05" w:rsidRPr="00560ADA" w:rsidRDefault="00324B05" w:rsidP="00EC0E54">
      <w:pPr>
        <w:spacing w:line="360" w:lineRule="auto"/>
        <w:rPr>
          <w:rFonts w:ascii="David" w:hAnsi="David" w:cs="David"/>
          <w:kern w:val="28"/>
          <w:rtl/>
        </w:rPr>
      </w:pPr>
      <w:r w:rsidRPr="00560ADA">
        <w:rPr>
          <w:rFonts w:ascii="David" w:hAnsi="David" w:cs="David"/>
          <w:kern w:val="28"/>
          <w:rtl/>
        </w:rPr>
        <w:t>ועדת המכרזים</w:t>
      </w:r>
    </w:p>
    <w:p w:rsidR="006110C8" w:rsidRPr="00560ADA" w:rsidRDefault="006110C8" w:rsidP="00EC0E54">
      <w:pPr>
        <w:spacing w:line="360" w:lineRule="auto"/>
        <w:rPr>
          <w:rFonts w:ascii="David" w:hAnsi="David" w:cs="David"/>
          <w:kern w:val="28"/>
          <w:rtl/>
        </w:rPr>
      </w:pPr>
      <w:bookmarkStart w:id="103" w:name="office_3"/>
      <w:r w:rsidRPr="00560ADA">
        <w:rPr>
          <w:rFonts w:ascii="David" w:hAnsi="David" w:cs="David"/>
          <w:kern w:val="28"/>
          <w:rtl/>
        </w:rPr>
        <w:t>___________</w:t>
      </w:r>
      <w:bookmarkEnd w:id="103"/>
    </w:p>
    <w:p w:rsidR="00324B05" w:rsidRPr="00560ADA" w:rsidRDefault="00324B05" w:rsidP="00EC0E54">
      <w:pPr>
        <w:spacing w:line="360" w:lineRule="auto"/>
        <w:jc w:val="center"/>
        <w:rPr>
          <w:rFonts w:ascii="David" w:hAnsi="David" w:cs="David"/>
          <w:kern w:val="28"/>
          <w:rtl/>
        </w:rPr>
      </w:pPr>
    </w:p>
    <w:p w:rsidR="00324B05" w:rsidRPr="00560ADA" w:rsidRDefault="00324B05" w:rsidP="00EC0E54">
      <w:pPr>
        <w:spacing w:line="360" w:lineRule="auto"/>
        <w:jc w:val="center"/>
        <w:rPr>
          <w:rFonts w:ascii="David" w:hAnsi="David" w:cs="David"/>
          <w:kern w:val="28"/>
          <w:rtl/>
        </w:rPr>
      </w:pPr>
    </w:p>
    <w:p w:rsidR="00324B05" w:rsidRPr="00560ADA" w:rsidRDefault="00324B05" w:rsidP="00EC0E54">
      <w:pPr>
        <w:spacing w:line="360" w:lineRule="auto"/>
        <w:jc w:val="center"/>
        <w:rPr>
          <w:rFonts w:ascii="David" w:hAnsi="David" w:cs="David"/>
          <w:b/>
          <w:bCs/>
          <w:kern w:val="28"/>
          <w:u w:val="single"/>
          <w:rtl/>
        </w:rPr>
      </w:pPr>
      <w:r w:rsidRPr="00560ADA">
        <w:rPr>
          <w:rFonts w:ascii="David" w:hAnsi="David" w:cs="David"/>
          <w:kern w:val="28"/>
          <w:rtl/>
        </w:rPr>
        <w:t xml:space="preserve">הנדון : </w:t>
      </w:r>
      <w:r w:rsidRPr="00560ADA">
        <w:rPr>
          <w:rFonts w:ascii="David" w:hAnsi="David" w:cs="David"/>
          <w:bCs/>
          <w:kern w:val="28"/>
          <w:u w:val="single"/>
          <w:rtl/>
        </w:rPr>
        <w:t xml:space="preserve">הצעה כספית למכרז מס' </w:t>
      </w:r>
      <w:bookmarkStart w:id="104" w:name="TenderNumber_5"/>
      <w:r w:rsidRPr="00560ADA">
        <w:rPr>
          <w:rFonts w:ascii="David" w:hAnsi="David" w:cs="David"/>
          <w:bCs/>
          <w:kern w:val="28"/>
          <w:u w:val="single"/>
          <w:rtl/>
        </w:rPr>
        <w:t>_____</w:t>
      </w:r>
      <w:bookmarkEnd w:id="104"/>
      <w:r w:rsidRPr="00560ADA">
        <w:rPr>
          <w:rFonts w:ascii="David" w:hAnsi="David" w:cs="David"/>
          <w:bCs/>
          <w:kern w:val="28"/>
          <w:u w:val="single"/>
          <w:rtl/>
        </w:rPr>
        <w:t xml:space="preserve"> </w:t>
      </w:r>
    </w:p>
    <w:p w:rsidR="00324B05" w:rsidRPr="00560ADA" w:rsidRDefault="00324B05" w:rsidP="00EC0E54">
      <w:pPr>
        <w:spacing w:line="360" w:lineRule="auto"/>
        <w:jc w:val="center"/>
        <w:rPr>
          <w:rFonts w:ascii="David" w:hAnsi="David" w:cs="David"/>
          <w:b/>
          <w:bCs/>
          <w:color w:val="000000"/>
          <w:kern w:val="28"/>
          <w:u w:val="single"/>
          <w:rtl/>
        </w:rPr>
      </w:pPr>
    </w:p>
    <w:p w:rsidR="00324B05" w:rsidRPr="00E06274" w:rsidRDefault="00324B05" w:rsidP="00EC0E54">
      <w:pPr>
        <w:numPr>
          <w:ilvl w:val="0"/>
          <w:numId w:val="65"/>
        </w:numPr>
        <w:spacing w:line="360" w:lineRule="auto"/>
        <w:rPr>
          <w:rFonts w:ascii="David" w:hAnsi="David" w:cs="David"/>
          <w:kern w:val="28"/>
          <w:sz w:val="18"/>
          <w:szCs w:val="18"/>
        </w:rPr>
      </w:pPr>
      <w:r w:rsidRPr="00E06274">
        <w:rPr>
          <w:rFonts w:ascii="David" w:hAnsi="David" w:cs="David"/>
          <w:kern w:val="28"/>
          <w:sz w:val="18"/>
          <w:szCs w:val="18"/>
          <w:rtl/>
        </w:rPr>
        <w:t xml:space="preserve">בתשובה לפנייתכם ולאחר שעיינתי במסמכי המכרז על כל נספחיו לרבות נוסח החוזה שצורף ונספחיו, הנני מגיש בזה את הצעתי </w:t>
      </w:r>
      <w:r w:rsidR="007B5D78" w:rsidRPr="00E06274">
        <w:rPr>
          <w:rFonts w:ascii="David" w:hAnsi="David" w:cs="David"/>
          <w:kern w:val="28"/>
          <w:sz w:val="18"/>
          <w:szCs w:val="18"/>
          <w:rtl/>
        </w:rPr>
        <w:t>הכספית ל</w:t>
      </w:r>
      <w:r w:rsidRPr="00E06274">
        <w:rPr>
          <w:rFonts w:ascii="David" w:hAnsi="David" w:cs="David"/>
          <w:kern w:val="28"/>
          <w:sz w:val="18"/>
          <w:szCs w:val="18"/>
          <w:rtl/>
        </w:rPr>
        <w:t>מכרז.</w:t>
      </w:r>
    </w:p>
    <w:p w:rsidR="00324B05" w:rsidRPr="00E06274" w:rsidRDefault="00324B05" w:rsidP="00EC0E54">
      <w:pPr>
        <w:spacing w:line="360" w:lineRule="auto"/>
        <w:ind w:left="662"/>
        <w:rPr>
          <w:rFonts w:ascii="David" w:hAnsi="David" w:cs="David"/>
          <w:kern w:val="28"/>
          <w:sz w:val="18"/>
          <w:szCs w:val="18"/>
          <w:rtl/>
        </w:rPr>
      </w:pPr>
    </w:p>
    <w:p w:rsidR="006003C3" w:rsidRPr="00E06274" w:rsidRDefault="00324B05" w:rsidP="00EC0E54">
      <w:pPr>
        <w:numPr>
          <w:ilvl w:val="0"/>
          <w:numId w:val="77"/>
        </w:numPr>
        <w:spacing w:line="360" w:lineRule="auto"/>
        <w:jc w:val="both"/>
        <w:rPr>
          <w:rFonts w:ascii="David" w:hAnsi="David" w:cs="David"/>
          <w:sz w:val="16"/>
          <w:szCs w:val="16"/>
          <w:u w:val="single"/>
        </w:rPr>
      </w:pPr>
      <w:r w:rsidRPr="00E06274">
        <w:rPr>
          <w:rFonts w:ascii="David" w:hAnsi="David" w:cs="David"/>
          <w:kern w:val="28"/>
          <w:sz w:val="18"/>
          <w:szCs w:val="18"/>
          <w:rtl/>
        </w:rPr>
        <w:t>המחיר המבוקש</w:t>
      </w:r>
      <w:r w:rsidR="005B38CD" w:rsidRPr="00E06274">
        <w:rPr>
          <w:rFonts w:ascii="David" w:hAnsi="David" w:cs="David"/>
          <w:kern w:val="28"/>
          <w:sz w:val="18"/>
          <w:szCs w:val="18"/>
          <w:rtl/>
        </w:rPr>
        <w:t xml:space="preserve"> עבור</w:t>
      </w:r>
      <w:r w:rsidR="006003C3" w:rsidRPr="00E06274">
        <w:rPr>
          <w:rFonts w:ascii="David" w:hAnsi="David" w:cs="David"/>
          <w:kern w:val="28"/>
          <w:sz w:val="18"/>
          <w:szCs w:val="18"/>
          <w:rtl/>
        </w:rPr>
        <w:t xml:space="preserve"> </w:t>
      </w:r>
      <w:r w:rsidR="006003C3" w:rsidRPr="00E06274">
        <w:rPr>
          <w:rFonts w:ascii="David" w:hAnsi="David" w:cs="David"/>
          <w:sz w:val="18"/>
          <w:szCs w:val="18"/>
          <w:rtl/>
        </w:rPr>
        <w:t xml:space="preserve">טיפול מלא בהכנה </w:t>
      </w:r>
      <w:proofErr w:type="spellStart"/>
      <w:r w:rsidR="006003C3" w:rsidRPr="00E06274">
        <w:rPr>
          <w:rFonts w:ascii="David" w:hAnsi="David" w:cs="David"/>
          <w:sz w:val="18"/>
          <w:szCs w:val="18"/>
          <w:rtl/>
        </w:rPr>
        <w:t>ל</w:t>
      </w:r>
      <w:r w:rsidR="00AB2EE8" w:rsidRPr="00E06274">
        <w:rPr>
          <w:rFonts w:ascii="David" w:hAnsi="David" w:cs="David"/>
          <w:sz w:val="18"/>
          <w:szCs w:val="18"/>
          <w:rtl/>
        </w:rPr>
        <w:t>אכרזה</w:t>
      </w:r>
      <w:proofErr w:type="spellEnd"/>
      <w:r w:rsidR="00767DFC">
        <w:rPr>
          <w:rFonts w:ascii="David" w:hAnsi="David" w:cs="David" w:hint="cs"/>
          <w:sz w:val="18"/>
          <w:szCs w:val="18"/>
          <w:rtl/>
        </w:rPr>
        <w:t xml:space="preserve"> </w:t>
      </w:r>
      <w:r w:rsidR="006003C3" w:rsidRPr="00E06274">
        <w:rPr>
          <w:rFonts w:ascii="David" w:hAnsi="David" w:cs="David"/>
          <w:sz w:val="18"/>
          <w:szCs w:val="18"/>
          <w:rtl/>
        </w:rPr>
        <w:t>של שמורת יער חדשה על בסיס תכנית מפורטת (ללא עדכון גבולות שמורה קיימת).</w:t>
      </w:r>
      <w:r w:rsidR="006003C3" w:rsidRPr="00E06274">
        <w:rPr>
          <w:rFonts w:ascii="David" w:hAnsi="David" w:cs="David"/>
          <w:sz w:val="16"/>
          <w:szCs w:val="16"/>
          <w:u w:val="single"/>
          <w:rtl/>
        </w:rPr>
        <w:t xml:space="preserve"> </w:t>
      </w:r>
    </w:p>
    <w:p w:rsidR="005B38CD" w:rsidRPr="00E06274" w:rsidRDefault="00324B05" w:rsidP="00EC0E54">
      <w:pPr>
        <w:spacing w:line="360" w:lineRule="auto"/>
        <w:ind w:left="662"/>
        <w:rPr>
          <w:rFonts w:ascii="David" w:hAnsi="David" w:cs="David"/>
          <w:kern w:val="28"/>
          <w:sz w:val="18"/>
          <w:szCs w:val="18"/>
        </w:rPr>
      </w:pPr>
      <w:r w:rsidRPr="00E06274">
        <w:rPr>
          <w:rFonts w:ascii="David" w:hAnsi="David" w:cs="David"/>
          <w:kern w:val="28"/>
          <w:sz w:val="18"/>
          <w:szCs w:val="18"/>
          <w:rtl/>
        </w:rPr>
        <w:t>הו</w:t>
      </w:r>
      <w:r w:rsidR="005B38CD" w:rsidRPr="00E06274">
        <w:rPr>
          <w:rFonts w:ascii="David" w:hAnsi="David" w:cs="David"/>
          <w:kern w:val="28"/>
          <w:sz w:val="18"/>
          <w:szCs w:val="18"/>
          <w:rtl/>
        </w:rPr>
        <w:t>א:</w:t>
      </w:r>
    </w:p>
    <w:p w:rsidR="005B38CD" w:rsidRPr="00E06274" w:rsidRDefault="005B38CD" w:rsidP="00EC0E54">
      <w:pPr>
        <w:pStyle w:val="af6"/>
        <w:spacing w:line="360" w:lineRule="auto"/>
        <w:rPr>
          <w:rFonts w:ascii="David" w:hAnsi="David" w:cs="David"/>
          <w:kern w:val="28"/>
          <w:sz w:val="18"/>
          <w:szCs w:val="18"/>
          <w:rtl/>
        </w:rPr>
      </w:pPr>
    </w:p>
    <w:tbl>
      <w:tblPr>
        <w:tblStyle w:val="affff4"/>
        <w:bidiVisual/>
        <w:tblW w:w="7712" w:type="dxa"/>
        <w:tblInd w:w="66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3856"/>
        <w:gridCol w:w="3856"/>
      </w:tblGrid>
      <w:tr w:rsidR="005B38CD" w:rsidRPr="00767DFC" w:rsidTr="00CC102C">
        <w:trPr>
          <w:trHeight w:val="412"/>
        </w:trPr>
        <w:tc>
          <w:tcPr>
            <w:tcW w:w="3856" w:type="dxa"/>
            <w:shd w:val="clear" w:color="auto" w:fill="D9D9D9" w:themeFill="background1" w:themeFillShade="D9"/>
            <w:vAlign w:val="center"/>
          </w:tcPr>
          <w:p w:rsidR="005B38CD" w:rsidRPr="00E06274" w:rsidRDefault="005B38CD" w:rsidP="00EC0E54">
            <w:pPr>
              <w:spacing w:line="360" w:lineRule="auto"/>
              <w:jc w:val="center"/>
              <w:rPr>
                <w:rFonts w:ascii="David" w:hAnsi="David" w:cs="David"/>
                <w:kern w:val="28"/>
                <w:sz w:val="18"/>
                <w:szCs w:val="18"/>
                <w:rtl/>
              </w:rPr>
            </w:pPr>
            <w:r w:rsidRPr="00E06274">
              <w:rPr>
                <w:rFonts w:ascii="David" w:hAnsi="David" w:cs="David"/>
                <w:kern w:val="28"/>
                <w:sz w:val="18"/>
                <w:szCs w:val="18"/>
                <w:rtl/>
              </w:rPr>
              <w:t>מחיר בשקלים</w:t>
            </w:r>
          </w:p>
        </w:tc>
        <w:tc>
          <w:tcPr>
            <w:tcW w:w="3856" w:type="dxa"/>
            <w:shd w:val="clear" w:color="auto" w:fill="D9D9D9" w:themeFill="background1" w:themeFillShade="D9"/>
            <w:vAlign w:val="center"/>
          </w:tcPr>
          <w:p w:rsidR="005B38CD" w:rsidRPr="00E06274" w:rsidRDefault="005B38CD" w:rsidP="00EC0E54">
            <w:pPr>
              <w:spacing w:line="360" w:lineRule="auto"/>
              <w:jc w:val="center"/>
              <w:rPr>
                <w:rFonts w:ascii="David" w:hAnsi="David" w:cs="David"/>
                <w:kern w:val="28"/>
                <w:sz w:val="18"/>
                <w:szCs w:val="18"/>
                <w:rtl/>
              </w:rPr>
            </w:pPr>
            <w:r w:rsidRPr="00E06274">
              <w:rPr>
                <w:rFonts w:ascii="David" w:hAnsi="David" w:cs="David"/>
                <w:kern w:val="28"/>
                <w:sz w:val="18"/>
                <w:szCs w:val="18"/>
                <w:rtl/>
              </w:rPr>
              <w:t>במילים</w:t>
            </w:r>
          </w:p>
        </w:tc>
      </w:tr>
      <w:tr w:rsidR="005B38CD" w:rsidRPr="00767DFC" w:rsidTr="00CC102C">
        <w:trPr>
          <w:trHeight w:val="939"/>
        </w:trPr>
        <w:tc>
          <w:tcPr>
            <w:tcW w:w="3856" w:type="dxa"/>
            <w:vAlign w:val="center"/>
          </w:tcPr>
          <w:p w:rsidR="005B38CD" w:rsidRPr="00E06274" w:rsidRDefault="005B38CD" w:rsidP="00EC0E54">
            <w:pPr>
              <w:spacing w:line="360" w:lineRule="auto"/>
              <w:jc w:val="right"/>
              <w:rPr>
                <w:rFonts w:ascii="David" w:hAnsi="David" w:cs="David"/>
                <w:kern w:val="28"/>
                <w:sz w:val="34"/>
                <w:szCs w:val="34"/>
                <w:rtl/>
              </w:rPr>
            </w:pPr>
            <w:r w:rsidRPr="00E06274">
              <w:rPr>
                <w:rFonts w:ascii="David" w:hAnsi="David" w:cs="David"/>
                <w:kern w:val="28"/>
                <w:sz w:val="34"/>
                <w:szCs w:val="34"/>
                <w:rtl/>
              </w:rPr>
              <w:t>₪</w:t>
            </w:r>
          </w:p>
        </w:tc>
        <w:tc>
          <w:tcPr>
            <w:tcW w:w="3856" w:type="dxa"/>
          </w:tcPr>
          <w:p w:rsidR="005B38CD" w:rsidRPr="00E06274" w:rsidRDefault="005B38CD" w:rsidP="00EC0E54">
            <w:pPr>
              <w:spacing w:line="360" w:lineRule="auto"/>
              <w:rPr>
                <w:rFonts w:ascii="David" w:hAnsi="David" w:cs="David"/>
                <w:kern w:val="28"/>
                <w:sz w:val="18"/>
                <w:szCs w:val="18"/>
                <w:rtl/>
              </w:rPr>
            </w:pPr>
          </w:p>
        </w:tc>
      </w:tr>
    </w:tbl>
    <w:p w:rsidR="005B38CD" w:rsidRPr="00E06274" w:rsidRDefault="005B38CD" w:rsidP="00EC0E54">
      <w:pPr>
        <w:spacing w:line="360" w:lineRule="auto"/>
        <w:ind w:left="662"/>
        <w:rPr>
          <w:rFonts w:ascii="David" w:hAnsi="David" w:cs="David"/>
          <w:kern w:val="28"/>
          <w:sz w:val="18"/>
          <w:szCs w:val="18"/>
        </w:rPr>
      </w:pPr>
    </w:p>
    <w:p w:rsidR="006003C3" w:rsidRPr="00E06274" w:rsidRDefault="006003C3" w:rsidP="00EC0E54">
      <w:pPr>
        <w:pStyle w:val="af6"/>
        <w:numPr>
          <w:ilvl w:val="0"/>
          <w:numId w:val="77"/>
        </w:numPr>
        <w:spacing w:line="360" w:lineRule="auto"/>
        <w:jc w:val="both"/>
        <w:rPr>
          <w:rFonts w:ascii="David" w:hAnsi="David" w:cs="David"/>
          <w:sz w:val="16"/>
          <w:szCs w:val="16"/>
          <w:u w:val="single"/>
        </w:rPr>
      </w:pPr>
      <w:r w:rsidRPr="00E06274">
        <w:rPr>
          <w:rFonts w:ascii="David" w:hAnsi="David" w:cs="David"/>
          <w:kern w:val="28"/>
          <w:sz w:val="18"/>
          <w:szCs w:val="18"/>
          <w:rtl/>
        </w:rPr>
        <w:t>המחיר המבוקש עבור</w:t>
      </w:r>
      <w:r w:rsidRPr="00E06274">
        <w:rPr>
          <w:rFonts w:ascii="David" w:hAnsi="David" w:cs="David"/>
          <w:sz w:val="18"/>
          <w:szCs w:val="18"/>
          <w:rtl/>
        </w:rPr>
        <w:t xml:space="preserve"> טיפול מלא בהכנה </w:t>
      </w:r>
      <w:proofErr w:type="spellStart"/>
      <w:r w:rsidRPr="00E06274">
        <w:rPr>
          <w:rFonts w:ascii="David" w:hAnsi="David" w:cs="David"/>
          <w:sz w:val="18"/>
          <w:szCs w:val="18"/>
          <w:rtl/>
        </w:rPr>
        <w:t>ל</w:t>
      </w:r>
      <w:r w:rsidR="00AB2EE8" w:rsidRPr="00E06274">
        <w:rPr>
          <w:rFonts w:ascii="David" w:hAnsi="David" w:cs="David"/>
          <w:sz w:val="18"/>
          <w:szCs w:val="18"/>
          <w:rtl/>
        </w:rPr>
        <w:t>אכרזה</w:t>
      </w:r>
      <w:proofErr w:type="spellEnd"/>
      <w:r w:rsidR="00767DFC">
        <w:rPr>
          <w:rFonts w:ascii="David" w:hAnsi="David" w:cs="David" w:hint="cs"/>
          <w:sz w:val="18"/>
          <w:szCs w:val="18"/>
          <w:rtl/>
        </w:rPr>
        <w:t xml:space="preserve"> </w:t>
      </w:r>
      <w:r w:rsidRPr="00E06274">
        <w:rPr>
          <w:rFonts w:ascii="David" w:hAnsi="David" w:cs="David"/>
          <w:sz w:val="18"/>
          <w:szCs w:val="18"/>
          <w:rtl/>
        </w:rPr>
        <w:t>של שמורת יער הכוללת עדכון שמורת יער קיימת.</w:t>
      </w:r>
    </w:p>
    <w:p w:rsidR="006003C3" w:rsidRPr="00E06274" w:rsidRDefault="006003C3" w:rsidP="00EC0E54">
      <w:pPr>
        <w:spacing w:line="360" w:lineRule="auto"/>
        <w:ind w:left="662"/>
        <w:rPr>
          <w:rFonts w:ascii="David" w:hAnsi="David" w:cs="David"/>
          <w:kern w:val="28"/>
          <w:sz w:val="18"/>
          <w:szCs w:val="18"/>
        </w:rPr>
      </w:pPr>
      <w:r w:rsidRPr="00E06274">
        <w:rPr>
          <w:rFonts w:ascii="David" w:hAnsi="David" w:cs="David"/>
          <w:kern w:val="28"/>
          <w:sz w:val="18"/>
          <w:szCs w:val="18"/>
          <w:rtl/>
        </w:rPr>
        <w:t>הוא:</w:t>
      </w:r>
    </w:p>
    <w:p w:rsidR="006003C3" w:rsidRPr="00E06274" w:rsidRDefault="006003C3" w:rsidP="00EC0E54">
      <w:pPr>
        <w:pStyle w:val="af6"/>
        <w:spacing w:line="360" w:lineRule="auto"/>
        <w:rPr>
          <w:rFonts w:ascii="David" w:hAnsi="David" w:cs="David"/>
          <w:kern w:val="28"/>
          <w:sz w:val="18"/>
          <w:szCs w:val="18"/>
          <w:rtl/>
        </w:rPr>
      </w:pPr>
    </w:p>
    <w:tbl>
      <w:tblPr>
        <w:tblStyle w:val="affff4"/>
        <w:bidiVisual/>
        <w:tblW w:w="7712" w:type="dxa"/>
        <w:tblInd w:w="66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3856"/>
        <w:gridCol w:w="3856"/>
      </w:tblGrid>
      <w:tr w:rsidR="006003C3" w:rsidRPr="00767DFC" w:rsidTr="00363AE5">
        <w:trPr>
          <w:trHeight w:val="412"/>
        </w:trPr>
        <w:tc>
          <w:tcPr>
            <w:tcW w:w="3856" w:type="dxa"/>
            <w:shd w:val="clear" w:color="auto" w:fill="D9D9D9" w:themeFill="background1" w:themeFillShade="D9"/>
            <w:vAlign w:val="center"/>
          </w:tcPr>
          <w:p w:rsidR="006003C3" w:rsidRPr="00E06274" w:rsidRDefault="006003C3" w:rsidP="00EC0E54">
            <w:pPr>
              <w:spacing w:line="360" w:lineRule="auto"/>
              <w:jc w:val="center"/>
              <w:rPr>
                <w:rFonts w:ascii="David" w:hAnsi="David" w:cs="David"/>
                <w:kern w:val="28"/>
                <w:sz w:val="18"/>
                <w:szCs w:val="18"/>
                <w:rtl/>
              </w:rPr>
            </w:pPr>
            <w:r w:rsidRPr="00E06274">
              <w:rPr>
                <w:rFonts w:ascii="David" w:hAnsi="David" w:cs="David"/>
                <w:kern w:val="28"/>
                <w:sz w:val="18"/>
                <w:szCs w:val="18"/>
                <w:rtl/>
              </w:rPr>
              <w:t>מחיר בשקלים</w:t>
            </w:r>
          </w:p>
        </w:tc>
        <w:tc>
          <w:tcPr>
            <w:tcW w:w="3856" w:type="dxa"/>
            <w:shd w:val="clear" w:color="auto" w:fill="D9D9D9" w:themeFill="background1" w:themeFillShade="D9"/>
            <w:vAlign w:val="center"/>
          </w:tcPr>
          <w:p w:rsidR="006003C3" w:rsidRPr="00E06274" w:rsidRDefault="006003C3" w:rsidP="00EC0E54">
            <w:pPr>
              <w:spacing w:line="360" w:lineRule="auto"/>
              <w:jc w:val="center"/>
              <w:rPr>
                <w:rFonts w:ascii="David" w:hAnsi="David" w:cs="David"/>
                <w:kern w:val="28"/>
                <w:sz w:val="18"/>
                <w:szCs w:val="18"/>
                <w:rtl/>
              </w:rPr>
            </w:pPr>
            <w:r w:rsidRPr="00E06274">
              <w:rPr>
                <w:rFonts w:ascii="David" w:hAnsi="David" w:cs="David"/>
                <w:kern w:val="28"/>
                <w:sz w:val="18"/>
                <w:szCs w:val="18"/>
                <w:rtl/>
              </w:rPr>
              <w:t>במילים</w:t>
            </w:r>
          </w:p>
        </w:tc>
      </w:tr>
      <w:tr w:rsidR="006003C3" w:rsidRPr="00767DFC" w:rsidTr="00363AE5">
        <w:trPr>
          <w:trHeight w:val="939"/>
        </w:trPr>
        <w:tc>
          <w:tcPr>
            <w:tcW w:w="3856" w:type="dxa"/>
            <w:vAlign w:val="center"/>
          </w:tcPr>
          <w:p w:rsidR="006003C3" w:rsidRPr="00E06274" w:rsidRDefault="006003C3" w:rsidP="00EC0E54">
            <w:pPr>
              <w:spacing w:line="360" w:lineRule="auto"/>
              <w:jc w:val="right"/>
              <w:rPr>
                <w:rFonts w:ascii="David" w:hAnsi="David" w:cs="David"/>
                <w:kern w:val="28"/>
                <w:sz w:val="34"/>
                <w:szCs w:val="34"/>
                <w:rtl/>
              </w:rPr>
            </w:pPr>
            <w:r w:rsidRPr="00E06274">
              <w:rPr>
                <w:rFonts w:ascii="David" w:hAnsi="David" w:cs="David"/>
                <w:kern w:val="28"/>
                <w:sz w:val="34"/>
                <w:szCs w:val="34"/>
                <w:rtl/>
              </w:rPr>
              <w:t>₪</w:t>
            </w:r>
          </w:p>
        </w:tc>
        <w:tc>
          <w:tcPr>
            <w:tcW w:w="3856" w:type="dxa"/>
          </w:tcPr>
          <w:p w:rsidR="006003C3" w:rsidRPr="00E06274" w:rsidRDefault="006003C3" w:rsidP="00EC0E54">
            <w:pPr>
              <w:spacing w:line="360" w:lineRule="auto"/>
              <w:rPr>
                <w:rFonts w:ascii="David" w:hAnsi="David" w:cs="David"/>
                <w:kern w:val="28"/>
                <w:sz w:val="18"/>
                <w:szCs w:val="18"/>
                <w:rtl/>
              </w:rPr>
            </w:pPr>
          </w:p>
        </w:tc>
      </w:tr>
    </w:tbl>
    <w:p w:rsidR="005B38CD" w:rsidRPr="00E06274" w:rsidRDefault="005B38CD" w:rsidP="00EC0E54">
      <w:pPr>
        <w:spacing w:line="360" w:lineRule="auto"/>
        <w:rPr>
          <w:rFonts w:ascii="David" w:hAnsi="David" w:cs="David"/>
          <w:kern w:val="28"/>
          <w:sz w:val="18"/>
          <w:szCs w:val="18"/>
          <w:rtl/>
        </w:rPr>
      </w:pPr>
    </w:p>
    <w:p w:rsidR="006003C3" w:rsidRPr="00E06274" w:rsidRDefault="006003C3" w:rsidP="00EC0E54">
      <w:pPr>
        <w:spacing w:line="360" w:lineRule="auto"/>
        <w:ind w:left="720"/>
        <w:jc w:val="both"/>
        <w:rPr>
          <w:rFonts w:ascii="David" w:hAnsi="David" w:cs="David"/>
          <w:sz w:val="16"/>
          <w:szCs w:val="16"/>
          <w:u w:val="single"/>
        </w:rPr>
      </w:pPr>
      <w:r w:rsidRPr="00E06274">
        <w:rPr>
          <w:rFonts w:ascii="David" w:hAnsi="David" w:cs="David"/>
          <w:kern w:val="28"/>
          <w:sz w:val="18"/>
          <w:szCs w:val="18"/>
          <w:rtl/>
        </w:rPr>
        <w:t xml:space="preserve">3. המחיר המבוקש עבור </w:t>
      </w:r>
      <w:r w:rsidR="00767DFC">
        <w:rPr>
          <w:rFonts w:ascii="David" w:hAnsi="David" w:cs="David" w:hint="cs"/>
          <w:kern w:val="28"/>
          <w:sz w:val="18"/>
          <w:szCs w:val="18"/>
          <w:rtl/>
        </w:rPr>
        <w:t>המלצה ל</w:t>
      </w:r>
      <w:r w:rsidRPr="00E06274">
        <w:rPr>
          <w:rFonts w:ascii="David" w:hAnsi="David" w:cs="David"/>
          <w:sz w:val="18"/>
          <w:szCs w:val="18"/>
          <w:rtl/>
        </w:rPr>
        <w:t>גריעה מלאה של ש</w:t>
      </w:r>
      <w:r w:rsidR="00363AE5" w:rsidRPr="00E06274">
        <w:rPr>
          <w:rFonts w:ascii="David" w:hAnsi="David" w:cs="David"/>
          <w:sz w:val="18"/>
          <w:szCs w:val="18"/>
          <w:rtl/>
        </w:rPr>
        <w:t xml:space="preserve">מורת יער קיימת (ללא </w:t>
      </w:r>
      <w:proofErr w:type="spellStart"/>
      <w:r w:rsidR="00363AE5" w:rsidRPr="00E06274">
        <w:rPr>
          <w:rFonts w:ascii="David" w:hAnsi="David" w:cs="David"/>
          <w:sz w:val="18"/>
          <w:szCs w:val="18"/>
          <w:rtl/>
        </w:rPr>
        <w:t>אכרזה</w:t>
      </w:r>
      <w:proofErr w:type="spellEnd"/>
      <w:r w:rsidR="00363AE5" w:rsidRPr="00E06274">
        <w:rPr>
          <w:rFonts w:ascii="David" w:hAnsi="David" w:cs="David"/>
          <w:sz w:val="18"/>
          <w:szCs w:val="18"/>
          <w:rtl/>
        </w:rPr>
        <w:t xml:space="preserve"> מחדש)</w:t>
      </w:r>
      <w:r w:rsidRPr="00E06274">
        <w:rPr>
          <w:rFonts w:ascii="David" w:hAnsi="David" w:cs="David"/>
          <w:sz w:val="18"/>
          <w:szCs w:val="18"/>
          <w:rtl/>
        </w:rPr>
        <w:t xml:space="preserve">. </w:t>
      </w:r>
    </w:p>
    <w:p w:rsidR="006003C3" w:rsidRPr="00E06274" w:rsidRDefault="006003C3" w:rsidP="00EC0E54">
      <w:pPr>
        <w:spacing w:line="360" w:lineRule="auto"/>
        <w:ind w:left="662"/>
        <w:rPr>
          <w:rFonts w:ascii="David" w:hAnsi="David" w:cs="David"/>
          <w:kern w:val="28"/>
          <w:sz w:val="18"/>
          <w:szCs w:val="18"/>
        </w:rPr>
      </w:pPr>
      <w:r w:rsidRPr="00E06274">
        <w:rPr>
          <w:rFonts w:ascii="David" w:hAnsi="David" w:cs="David"/>
          <w:kern w:val="28"/>
          <w:sz w:val="18"/>
          <w:szCs w:val="18"/>
          <w:rtl/>
        </w:rPr>
        <w:t>הוא:</w:t>
      </w:r>
    </w:p>
    <w:p w:rsidR="006003C3" w:rsidRPr="00E06274" w:rsidRDefault="006003C3" w:rsidP="00EC0E54">
      <w:pPr>
        <w:pStyle w:val="af6"/>
        <w:spacing w:line="360" w:lineRule="auto"/>
        <w:rPr>
          <w:rFonts w:ascii="David" w:hAnsi="David" w:cs="David"/>
          <w:kern w:val="28"/>
          <w:sz w:val="18"/>
          <w:szCs w:val="18"/>
          <w:rtl/>
        </w:rPr>
      </w:pPr>
    </w:p>
    <w:tbl>
      <w:tblPr>
        <w:tblStyle w:val="affff4"/>
        <w:bidiVisual/>
        <w:tblW w:w="7712" w:type="dxa"/>
        <w:tblInd w:w="662"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3856"/>
        <w:gridCol w:w="3856"/>
      </w:tblGrid>
      <w:tr w:rsidR="006003C3" w:rsidRPr="00767DFC" w:rsidTr="00363AE5">
        <w:trPr>
          <w:trHeight w:val="412"/>
        </w:trPr>
        <w:tc>
          <w:tcPr>
            <w:tcW w:w="3856" w:type="dxa"/>
            <w:shd w:val="clear" w:color="auto" w:fill="D9D9D9" w:themeFill="background1" w:themeFillShade="D9"/>
            <w:vAlign w:val="center"/>
          </w:tcPr>
          <w:p w:rsidR="006003C3" w:rsidRPr="00E06274" w:rsidRDefault="006003C3" w:rsidP="00E06274">
            <w:pPr>
              <w:spacing w:line="360" w:lineRule="auto"/>
              <w:jc w:val="center"/>
              <w:rPr>
                <w:rFonts w:ascii="David" w:hAnsi="David" w:cs="David"/>
                <w:kern w:val="28"/>
                <w:sz w:val="18"/>
                <w:szCs w:val="18"/>
                <w:rtl/>
              </w:rPr>
            </w:pPr>
            <w:r w:rsidRPr="00E06274">
              <w:rPr>
                <w:rFonts w:ascii="David" w:hAnsi="David" w:cs="David"/>
                <w:kern w:val="28"/>
                <w:sz w:val="18"/>
                <w:szCs w:val="18"/>
                <w:rtl/>
              </w:rPr>
              <w:t>מחיר בשקלים</w:t>
            </w:r>
            <w:r w:rsidR="00767DFC">
              <w:rPr>
                <w:rFonts w:ascii="David" w:hAnsi="David" w:cs="David" w:hint="cs"/>
                <w:kern w:val="28"/>
                <w:sz w:val="18"/>
                <w:szCs w:val="18"/>
                <w:rtl/>
              </w:rPr>
              <w:t xml:space="preserve"> </w:t>
            </w:r>
          </w:p>
        </w:tc>
        <w:tc>
          <w:tcPr>
            <w:tcW w:w="3856" w:type="dxa"/>
            <w:shd w:val="clear" w:color="auto" w:fill="D9D9D9" w:themeFill="background1" w:themeFillShade="D9"/>
            <w:vAlign w:val="center"/>
          </w:tcPr>
          <w:p w:rsidR="006003C3" w:rsidRPr="00E06274" w:rsidRDefault="006003C3" w:rsidP="00EC0E54">
            <w:pPr>
              <w:spacing w:line="360" w:lineRule="auto"/>
              <w:jc w:val="center"/>
              <w:rPr>
                <w:rFonts w:ascii="David" w:hAnsi="David" w:cs="David"/>
                <w:kern w:val="28"/>
                <w:sz w:val="18"/>
                <w:szCs w:val="18"/>
                <w:rtl/>
              </w:rPr>
            </w:pPr>
            <w:r w:rsidRPr="00E06274">
              <w:rPr>
                <w:rFonts w:ascii="David" w:hAnsi="David" w:cs="David"/>
                <w:kern w:val="28"/>
                <w:sz w:val="18"/>
                <w:szCs w:val="18"/>
                <w:rtl/>
              </w:rPr>
              <w:t>במילים</w:t>
            </w:r>
          </w:p>
        </w:tc>
      </w:tr>
      <w:tr w:rsidR="006003C3" w:rsidRPr="00767DFC" w:rsidTr="00363AE5">
        <w:trPr>
          <w:trHeight w:val="939"/>
        </w:trPr>
        <w:tc>
          <w:tcPr>
            <w:tcW w:w="3856" w:type="dxa"/>
            <w:vAlign w:val="center"/>
          </w:tcPr>
          <w:p w:rsidR="006003C3" w:rsidRPr="00E06274" w:rsidRDefault="006003C3" w:rsidP="00EC0E54">
            <w:pPr>
              <w:spacing w:line="360" w:lineRule="auto"/>
              <w:jc w:val="right"/>
              <w:rPr>
                <w:rFonts w:ascii="David" w:hAnsi="David" w:cs="David"/>
                <w:kern w:val="28"/>
                <w:sz w:val="34"/>
                <w:szCs w:val="34"/>
                <w:rtl/>
              </w:rPr>
            </w:pPr>
            <w:r w:rsidRPr="00E06274">
              <w:rPr>
                <w:rFonts w:ascii="David" w:hAnsi="David" w:cs="David"/>
                <w:kern w:val="28"/>
                <w:sz w:val="34"/>
                <w:szCs w:val="34"/>
                <w:rtl/>
              </w:rPr>
              <w:t>₪</w:t>
            </w:r>
          </w:p>
        </w:tc>
        <w:tc>
          <w:tcPr>
            <w:tcW w:w="3856" w:type="dxa"/>
          </w:tcPr>
          <w:p w:rsidR="006003C3" w:rsidRPr="00E06274" w:rsidRDefault="006003C3" w:rsidP="00EC0E54">
            <w:pPr>
              <w:spacing w:line="360" w:lineRule="auto"/>
              <w:rPr>
                <w:rFonts w:ascii="David" w:hAnsi="David" w:cs="David"/>
                <w:kern w:val="28"/>
                <w:sz w:val="18"/>
                <w:szCs w:val="18"/>
                <w:rtl/>
              </w:rPr>
            </w:pPr>
          </w:p>
        </w:tc>
      </w:tr>
    </w:tbl>
    <w:p w:rsidR="006003C3" w:rsidRPr="00E06274" w:rsidRDefault="006003C3" w:rsidP="00EC0E54">
      <w:pPr>
        <w:spacing w:line="360" w:lineRule="auto"/>
        <w:rPr>
          <w:rFonts w:ascii="David" w:hAnsi="David" w:cs="David"/>
          <w:kern w:val="28"/>
          <w:sz w:val="18"/>
          <w:szCs w:val="18"/>
          <w:rtl/>
        </w:rPr>
      </w:pPr>
    </w:p>
    <w:p w:rsidR="0059352D" w:rsidRPr="00E06274" w:rsidRDefault="0059352D" w:rsidP="00EC0E54">
      <w:pPr>
        <w:spacing w:line="360" w:lineRule="auto"/>
        <w:rPr>
          <w:rFonts w:ascii="David" w:hAnsi="David" w:cs="David"/>
          <w:kern w:val="28"/>
          <w:sz w:val="18"/>
          <w:szCs w:val="18"/>
        </w:rPr>
      </w:pPr>
    </w:p>
    <w:p w:rsidR="00324B05" w:rsidRPr="00E06274" w:rsidRDefault="00324B05" w:rsidP="00EC0E54">
      <w:pPr>
        <w:numPr>
          <w:ilvl w:val="0"/>
          <w:numId w:val="65"/>
        </w:numPr>
        <w:spacing w:line="360" w:lineRule="auto"/>
        <w:rPr>
          <w:rFonts w:ascii="David" w:hAnsi="David" w:cs="David"/>
          <w:b/>
          <w:bCs/>
          <w:kern w:val="28"/>
          <w:sz w:val="18"/>
          <w:szCs w:val="18"/>
        </w:rPr>
      </w:pPr>
      <w:r w:rsidRPr="00E06274">
        <w:rPr>
          <w:rFonts w:ascii="David" w:hAnsi="David" w:cs="David"/>
          <w:b/>
          <w:bCs/>
          <w:kern w:val="28"/>
          <w:sz w:val="18"/>
          <w:szCs w:val="18"/>
          <w:rtl/>
        </w:rPr>
        <w:t>לסכום האמור יתווסף מע"מ כשיעורו על פי דין. מעבר לאמור, לא יידרש על ידי כל סכום נוסף.</w:t>
      </w:r>
    </w:p>
    <w:p w:rsidR="00324B05" w:rsidRPr="00E06274" w:rsidRDefault="00324B05" w:rsidP="00EC0E54">
      <w:pPr>
        <w:spacing w:line="360" w:lineRule="auto"/>
        <w:ind w:left="720"/>
        <w:rPr>
          <w:rFonts w:ascii="David" w:hAnsi="David" w:cs="David"/>
          <w:kern w:val="28"/>
          <w:sz w:val="18"/>
          <w:szCs w:val="18"/>
          <w:rtl/>
        </w:rPr>
      </w:pPr>
    </w:p>
    <w:p w:rsidR="00324B05" w:rsidRPr="00E06274" w:rsidRDefault="00324B05" w:rsidP="00EC0E54">
      <w:pPr>
        <w:numPr>
          <w:ilvl w:val="0"/>
          <w:numId w:val="65"/>
        </w:numPr>
        <w:spacing w:line="360" w:lineRule="auto"/>
        <w:rPr>
          <w:rFonts w:ascii="David" w:hAnsi="David" w:cs="David"/>
          <w:kern w:val="28"/>
          <w:sz w:val="18"/>
          <w:szCs w:val="18"/>
          <w:rtl/>
        </w:rPr>
      </w:pPr>
      <w:r w:rsidRPr="00E06274">
        <w:rPr>
          <w:rFonts w:ascii="David" w:hAnsi="David" w:cs="David"/>
          <w:kern w:val="28"/>
          <w:sz w:val="18"/>
          <w:szCs w:val="18"/>
          <w:rtl/>
        </w:rPr>
        <w:lastRenderedPageBreak/>
        <w:t xml:space="preserve">אינני מתנה </w:t>
      </w:r>
      <w:r w:rsidR="0059352D" w:rsidRPr="00E06274">
        <w:rPr>
          <w:rFonts w:ascii="David" w:hAnsi="David" w:cs="David"/>
          <w:kern w:val="28"/>
          <w:sz w:val="18"/>
          <w:szCs w:val="18"/>
          <w:rtl/>
        </w:rPr>
        <w:t>ה</w:t>
      </w:r>
      <w:r w:rsidRPr="00E06274">
        <w:rPr>
          <w:rFonts w:ascii="David" w:hAnsi="David" w:cs="David"/>
          <w:kern w:val="28"/>
          <w:sz w:val="18"/>
          <w:szCs w:val="18"/>
          <w:rtl/>
        </w:rPr>
        <w:t>צע</w:t>
      </w:r>
      <w:r w:rsidR="007B5D78" w:rsidRPr="00E06274">
        <w:rPr>
          <w:rFonts w:ascii="David" w:hAnsi="David" w:cs="David"/>
          <w:kern w:val="28"/>
          <w:sz w:val="18"/>
          <w:szCs w:val="18"/>
          <w:rtl/>
        </w:rPr>
        <w:t>ה זו</w:t>
      </w:r>
      <w:r w:rsidRPr="00E06274">
        <w:rPr>
          <w:rFonts w:ascii="David" w:hAnsi="David" w:cs="David"/>
          <w:kern w:val="28"/>
          <w:sz w:val="18"/>
          <w:szCs w:val="18"/>
          <w:rtl/>
        </w:rPr>
        <w:t xml:space="preserve"> בשום תנאי.</w:t>
      </w:r>
      <w:r w:rsidRPr="00E06274">
        <w:rPr>
          <w:rFonts w:ascii="David" w:hAnsi="David" w:cs="David"/>
          <w:kern w:val="28"/>
          <w:sz w:val="18"/>
          <w:szCs w:val="18"/>
        </w:rPr>
        <w:br/>
      </w:r>
    </w:p>
    <w:p w:rsidR="00324B05" w:rsidRPr="00560ADA" w:rsidRDefault="00324B05" w:rsidP="00EC0E54">
      <w:pPr>
        <w:spacing w:line="360" w:lineRule="auto"/>
        <w:ind w:left="60"/>
        <w:jc w:val="both"/>
        <w:rPr>
          <w:rFonts w:ascii="David" w:hAnsi="David" w:cs="David"/>
          <w:kern w:val="28"/>
          <w:rtl/>
        </w:rPr>
      </w:pP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560ADA">
        <w:rPr>
          <w:rFonts w:ascii="David" w:hAnsi="David" w:cs="David"/>
          <w:noProof/>
          <w:kern w:val="28"/>
          <w:rtl/>
        </w:rPr>
        <w:t>------------------------              -----------------------          ---------------------------</w:t>
      </w: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560ADA">
        <w:rPr>
          <w:rFonts w:ascii="David" w:hAnsi="David" w:cs="David"/>
          <w:noProof/>
          <w:kern w:val="28"/>
          <w:rtl/>
        </w:rPr>
        <w:t xml:space="preserve">   שם מגיש ההצעה                     תפקיד מגיש ההצעה </w:t>
      </w:r>
      <w:r w:rsidRPr="00560ADA">
        <w:rPr>
          <w:rFonts w:ascii="David" w:hAnsi="David" w:cs="David"/>
          <w:noProof/>
          <w:kern w:val="28"/>
          <w:rtl/>
        </w:rPr>
        <w:tab/>
        <w:t xml:space="preserve">       חתימת מגיש ההצעה                                  </w:t>
      </w: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rsidR="00324B05" w:rsidRPr="00560ADA" w:rsidRDefault="00324B05" w:rsidP="00EC0E54">
      <w:pPr>
        <w:spacing w:line="360" w:lineRule="auto"/>
        <w:jc w:val="center"/>
        <w:rPr>
          <w:rFonts w:ascii="David" w:hAnsi="David" w:cs="David"/>
          <w:b/>
          <w:bCs/>
          <w:kern w:val="28"/>
          <w:rtl/>
        </w:rPr>
      </w:pP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Pr>
      </w:pPr>
      <w:r w:rsidRPr="00560ADA">
        <w:rPr>
          <w:rFonts w:ascii="David" w:hAnsi="David" w:cs="David"/>
          <w:noProof/>
          <w:kern w:val="28"/>
          <w:rtl/>
        </w:rPr>
        <w:t xml:space="preserve"> -----------------------          ---------------------------</w:t>
      </w:r>
    </w:p>
    <w:p w:rsidR="00324B05" w:rsidRPr="00560ADA" w:rsidRDefault="00324B05" w:rsidP="00EC0E54">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560ADA">
        <w:rPr>
          <w:rFonts w:ascii="David" w:hAnsi="David" w:cs="David"/>
          <w:noProof/>
          <w:kern w:val="28"/>
          <w:rtl/>
        </w:rPr>
        <w:t xml:space="preserve">      חותמת המציע                                  תאריך</w:t>
      </w: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7F4EFE" w:rsidRDefault="00324B05" w:rsidP="00EC0E54">
      <w:pPr>
        <w:bidi w:val="0"/>
        <w:spacing w:line="360" w:lineRule="auto"/>
        <w:rPr>
          <w:rFonts w:asciiTheme="minorHAnsi" w:hAnsiTheme="minorHAnsi" w:cs="David"/>
          <w:kern w:val="28"/>
          <w:sz w:val="20"/>
          <w:szCs w:val="20"/>
        </w:rPr>
      </w:pPr>
      <w:r w:rsidRPr="00560ADA">
        <w:rPr>
          <w:rFonts w:ascii="David" w:hAnsi="David" w:cs="David"/>
          <w:kern w:val="28"/>
          <w:sz w:val="20"/>
          <w:szCs w:val="20"/>
          <w:rtl/>
        </w:rPr>
        <w:br w:type="page"/>
      </w:r>
      <w:bookmarkStart w:id="105" w:name="show_isTsumot"/>
      <w:bookmarkEnd w:id="101"/>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560ADA" w:rsidRDefault="00324B05" w:rsidP="00EC0E54">
      <w:pPr>
        <w:spacing w:line="360" w:lineRule="auto"/>
        <w:rPr>
          <w:rFonts w:ascii="David" w:hAnsi="David" w:cs="David"/>
          <w:kern w:val="28"/>
          <w:sz w:val="20"/>
          <w:szCs w:val="20"/>
          <w:rtl/>
        </w:rPr>
      </w:pPr>
    </w:p>
    <w:p w:rsidR="00324B05" w:rsidRPr="007F4EFE" w:rsidRDefault="00324B05" w:rsidP="00EC0E54">
      <w:pPr>
        <w:bidi w:val="0"/>
        <w:spacing w:line="360" w:lineRule="auto"/>
        <w:rPr>
          <w:rFonts w:asciiTheme="minorHAnsi" w:hAnsiTheme="minorHAnsi" w:cs="David"/>
          <w:b/>
          <w:bCs/>
          <w:kern w:val="28"/>
          <w:sz w:val="28"/>
          <w:szCs w:val="28"/>
        </w:rPr>
      </w:pPr>
      <w:r w:rsidRPr="00560ADA">
        <w:rPr>
          <w:rFonts w:ascii="David" w:hAnsi="David" w:cs="David"/>
          <w:b/>
          <w:bCs/>
          <w:kern w:val="28"/>
          <w:sz w:val="28"/>
          <w:szCs w:val="28"/>
          <w:rtl/>
        </w:rPr>
        <w:br w:type="page"/>
      </w:r>
    </w:p>
    <w:p w:rsidR="00800AF8" w:rsidRPr="00560ADA" w:rsidRDefault="00800AF8" w:rsidP="00C1618D">
      <w:pPr>
        <w:keepNext/>
        <w:spacing w:before="240" w:after="60" w:line="360" w:lineRule="auto"/>
        <w:jc w:val="center"/>
        <w:outlineLvl w:val="1"/>
        <w:rPr>
          <w:rFonts w:ascii="David" w:hAnsi="David" w:cs="David"/>
          <w:b/>
          <w:bCs/>
          <w:i/>
          <w:kern w:val="28"/>
          <w:sz w:val="28"/>
          <w:szCs w:val="32"/>
          <w:rtl/>
        </w:rPr>
      </w:pPr>
      <w:bookmarkStart w:id="106" w:name="_Toc501466169"/>
      <w:bookmarkStart w:id="107" w:name="_Toc504992928"/>
      <w:bookmarkStart w:id="108" w:name="show_Nispach3_1"/>
      <w:bookmarkEnd w:id="98"/>
      <w:bookmarkEnd w:id="105"/>
      <w:r w:rsidRPr="00560ADA">
        <w:rPr>
          <w:rFonts w:ascii="David" w:hAnsi="David" w:cs="David"/>
          <w:b/>
          <w:bCs/>
          <w:i/>
          <w:kern w:val="28"/>
          <w:sz w:val="28"/>
          <w:szCs w:val="32"/>
          <w:rtl/>
        </w:rPr>
        <w:lastRenderedPageBreak/>
        <w:t xml:space="preserve">נספח </w:t>
      </w:r>
      <w:r w:rsidR="00C1618D">
        <w:rPr>
          <w:rFonts w:ascii="David" w:hAnsi="David" w:cs="David"/>
          <w:b/>
          <w:bCs/>
          <w:i/>
          <w:kern w:val="28"/>
          <w:sz w:val="32"/>
          <w:szCs w:val="32"/>
        </w:rPr>
        <w:t>2</w:t>
      </w:r>
      <w:r w:rsidR="00C1618D" w:rsidRPr="00560ADA">
        <w:rPr>
          <w:rFonts w:ascii="David" w:hAnsi="David" w:cs="David"/>
          <w:b/>
          <w:bCs/>
          <w:i/>
          <w:kern w:val="28"/>
          <w:sz w:val="28"/>
          <w:szCs w:val="32"/>
          <w:rtl/>
        </w:rPr>
        <w:t xml:space="preserve"> </w:t>
      </w:r>
      <w:r w:rsidRPr="00560ADA">
        <w:rPr>
          <w:rFonts w:ascii="David" w:hAnsi="David" w:cs="David"/>
          <w:b/>
          <w:bCs/>
          <w:i/>
          <w:kern w:val="28"/>
          <w:sz w:val="28"/>
          <w:szCs w:val="32"/>
          <w:rtl/>
        </w:rPr>
        <w:t xml:space="preserve">-  תצהיר בדבר היעדר הרשעות </w:t>
      </w:r>
      <w:bookmarkEnd w:id="106"/>
      <w:bookmarkEnd w:id="107"/>
      <w:r w:rsidRPr="00560ADA">
        <w:rPr>
          <w:rFonts w:ascii="David" w:hAnsi="David" w:cs="David"/>
          <w:b/>
          <w:bCs/>
          <w:i/>
          <w:kern w:val="28"/>
          <w:sz w:val="28"/>
          <w:szCs w:val="32"/>
          <w:rtl/>
        </w:rPr>
        <w:t>לפי חוק עסקאות גופים ציבוריים</w:t>
      </w:r>
    </w:p>
    <w:p w:rsidR="00800AF8" w:rsidRPr="00560ADA" w:rsidRDefault="00800AF8" w:rsidP="00EC0E54">
      <w:pPr>
        <w:tabs>
          <w:tab w:val="left" w:pos="2516"/>
        </w:tabs>
        <w:spacing w:line="360" w:lineRule="auto"/>
        <w:rPr>
          <w:rFonts w:ascii="David" w:hAnsi="David" w:cs="David"/>
          <w:kern w:val="28"/>
          <w:sz w:val="20"/>
          <w:szCs w:val="20"/>
          <w:rtl/>
        </w:rPr>
      </w:pPr>
      <w:r w:rsidRPr="00560ADA">
        <w:rPr>
          <w:rFonts w:ascii="David" w:hAnsi="David" w:cs="David"/>
          <w:kern w:val="28"/>
          <w:sz w:val="20"/>
          <w:szCs w:val="20"/>
          <w:rtl/>
        </w:rPr>
        <w:tab/>
      </w:r>
    </w:p>
    <w:p w:rsidR="00800AF8" w:rsidRPr="00560ADA" w:rsidRDefault="00800AF8" w:rsidP="00EC0E54">
      <w:pPr>
        <w:spacing w:line="360" w:lineRule="auto"/>
        <w:jc w:val="both"/>
        <w:rPr>
          <w:rFonts w:ascii="David" w:hAnsi="David" w:cs="David"/>
          <w:kern w:val="28"/>
          <w:sz w:val="22"/>
          <w:szCs w:val="22"/>
        </w:rPr>
      </w:pPr>
      <w:r w:rsidRPr="00560ADA">
        <w:rPr>
          <w:rFonts w:ascii="David" w:hAnsi="David" w:cs="David"/>
          <w:kern w:val="28"/>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560ADA" w:rsidRDefault="00800AF8" w:rsidP="00EC0E54">
      <w:pPr>
        <w:spacing w:line="360" w:lineRule="auto"/>
        <w:jc w:val="both"/>
        <w:rPr>
          <w:rFonts w:ascii="David" w:hAnsi="David" w:cs="David"/>
          <w:kern w:val="28"/>
          <w:sz w:val="22"/>
          <w:szCs w:val="22"/>
          <w:rtl/>
        </w:rPr>
      </w:pP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הנני נותן תצהיר זה בשם ___________________ שהוא המציע (להלן:  "</w:t>
      </w:r>
      <w:r w:rsidRPr="00560ADA">
        <w:rPr>
          <w:rFonts w:ascii="David" w:hAnsi="David" w:cs="David"/>
          <w:b/>
          <w:bCs/>
          <w:kern w:val="28"/>
          <w:sz w:val="22"/>
          <w:szCs w:val="22"/>
          <w:rtl/>
        </w:rPr>
        <w:t>המציע</w:t>
      </w:r>
      <w:r w:rsidRPr="00560ADA">
        <w:rPr>
          <w:rFonts w:ascii="David" w:hAnsi="David" w:cs="David"/>
          <w:kern w:val="28"/>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800AF8" w:rsidRPr="00560ADA" w:rsidRDefault="00800AF8" w:rsidP="00EC0E54">
      <w:pPr>
        <w:spacing w:line="360" w:lineRule="auto"/>
        <w:jc w:val="both"/>
        <w:rPr>
          <w:rFonts w:ascii="David" w:hAnsi="David" w:cs="David"/>
          <w:kern w:val="28"/>
          <w:sz w:val="22"/>
          <w:szCs w:val="22"/>
          <w:rtl/>
        </w:rPr>
      </w:pP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בתצהירי זה, משמעותו של המונח "</w:t>
      </w:r>
      <w:r w:rsidRPr="00560ADA">
        <w:rPr>
          <w:rFonts w:ascii="David" w:hAnsi="David" w:cs="David"/>
          <w:b/>
          <w:bCs/>
          <w:kern w:val="28"/>
          <w:sz w:val="22"/>
          <w:szCs w:val="22"/>
          <w:rtl/>
        </w:rPr>
        <w:t>בעל זיקה</w:t>
      </w:r>
      <w:r w:rsidRPr="00560ADA">
        <w:rPr>
          <w:rFonts w:ascii="David" w:hAnsi="David" w:cs="David"/>
          <w:kern w:val="28"/>
          <w:sz w:val="22"/>
          <w:szCs w:val="22"/>
          <w:rtl/>
        </w:rPr>
        <w:t>" כהגדרתו בחוק עסקאות גופים ציבוריים התשל"ו-1976 (להלן:  "</w:t>
      </w:r>
      <w:r w:rsidRPr="00560ADA">
        <w:rPr>
          <w:rFonts w:ascii="David" w:hAnsi="David" w:cs="David"/>
          <w:b/>
          <w:bCs/>
          <w:kern w:val="28"/>
          <w:sz w:val="22"/>
          <w:szCs w:val="22"/>
          <w:rtl/>
        </w:rPr>
        <w:t>חוק עסקאות גופים ציבוריים</w:t>
      </w:r>
      <w:r w:rsidRPr="00560ADA">
        <w:rPr>
          <w:rFonts w:ascii="David" w:hAnsi="David" w:cs="David"/>
          <w:kern w:val="28"/>
          <w:sz w:val="22"/>
          <w:szCs w:val="22"/>
          <w:rtl/>
        </w:rPr>
        <w:t xml:space="preserve">"). אני מאשר/ת כי הוסברה לי משמעותו של מונח זה וכי אני מבין/ה אותו. </w:t>
      </w: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 xml:space="preserve">משמעותו של המונח </w:t>
      </w:r>
      <w:r w:rsidRPr="00560ADA">
        <w:rPr>
          <w:rFonts w:ascii="David" w:hAnsi="David" w:cs="David"/>
          <w:b/>
          <w:bCs/>
          <w:kern w:val="28"/>
          <w:sz w:val="22"/>
          <w:szCs w:val="22"/>
          <w:rtl/>
        </w:rPr>
        <w:t>"עבירה"</w:t>
      </w:r>
      <w:r w:rsidRPr="00560ADA">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המציע הינו תאגיד הרשום בישראל.</w:t>
      </w:r>
    </w:p>
    <w:p w:rsidR="00800AF8" w:rsidRPr="00560ADA" w:rsidRDefault="00800AF8" w:rsidP="00EC0E54">
      <w:pPr>
        <w:spacing w:line="360" w:lineRule="auto"/>
        <w:jc w:val="both"/>
        <w:rPr>
          <w:rFonts w:ascii="David" w:hAnsi="David" w:cs="David"/>
          <w:kern w:val="28"/>
          <w:sz w:val="22"/>
          <w:szCs w:val="22"/>
          <w:rtl/>
        </w:rPr>
      </w:pP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 xml:space="preserve">(סמן </w:t>
      </w:r>
      <w:r w:rsidRPr="00560ADA">
        <w:rPr>
          <w:rFonts w:ascii="David" w:hAnsi="David" w:cs="David"/>
          <w:kern w:val="28"/>
          <w:sz w:val="22"/>
          <w:szCs w:val="22"/>
        </w:rPr>
        <w:t>X</w:t>
      </w:r>
      <w:r w:rsidRPr="00560ADA">
        <w:rPr>
          <w:rFonts w:ascii="David" w:hAnsi="David" w:cs="David"/>
          <w:kern w:val="28"/>
          <w:sz w:val="22"/>
          <w:szCs w:val="22"/>
          <w:rtl/>
        </w:rPr>
        <w:t xml:space="preserve"> במשבצת המתאימה)</w:t>
      </w:r>
    </w:p>
    <w:p w:rsidR="00800AF8" w:rsidRPr="00560ADA" w:rsidRDefault="00800AF8" w:rsidP="00EC0E54">
      <w:pPr>
        <w:numPr>
          <w:ilvl w:val="0"/>
          <w:numId w:val="60"/>
        </w:numPr>
        <w:tabs>
          <w:tab w:val="num" w:pos="502"/>
        </w:tabs>
        <w:spacing w:line="360" w:lineRule="auto"/>
        <w:ind w:left="0" w:right="360" w:firstLine="0"/>
        <w:jc w:val="both"/>
        <w:rPr>
          <w:rFonts w:ascii="David" w:hAnsi="David" w:cs="David"/>
          <w:kern w:val="28"/>
          <w:sz w:val="22"/>
          <w:szCs w:val="22"/>
          <w:rtl/>
        </w:rPr>
      </w:pPr>
      <w:r w:rsidRPr="00560ADA">
        <w:rPr>
          <w:rFonts w:ascii="David" w:hAnsi="David" w:cs="David"/>
          <w:kern w:val="28"/>
          <w:sz w:val="22"/>
          <w:szCs w:val="22"/>
          <w:rtl/>
        </w:rPr>
        <w:t xml:space="preserve">המציע ובעל זיקה אליו </w:t>
      </w:r>
      <w:r w:rsidRPr="00560ADA">
        <w:rPr>
          <w:rFonts w:ascii="David" w:hAnsi="David" w:cs="David"/>
          <w:b/>
          <w:bCs/>
          <w:kern w:val="28"/>
          <w:sz w:val="22"/>
          <w:szCs w:val="22"/>
          <w:u w:val="single"/>
          <w:rtl/>
        </w:rPr>
        <w:t>לא הורשעו</w:t>
      </w:r>
      <w:r w:rsidRPr="00560ADA">
        <w:rPr>
          <w:rFonts w:ascii="David" w:hAnsi="David" w:cs="David"/>
          <w:kern w:val="28"/>
          <w:sz w:val="22"/>
          <w:szCs w:val="22"/>
          <w:rtl/>
        </w:rPr>
        <w:t xml:space="preserve"> ביותר משתי עבירות עד למועד האחרון להגשת ההצעות (להלן: "</w:t>
      </w:r>
      <w:r w:rsidRPr="00560ADA">
        <w:rPr>
          <w:rFonts w:ascii="David" w:hAnsi="David" w:cs="David"/>
          <w:b/>
          <w:bCs/>
          <w:kern w:val="28"/>
          <w:sz w:val="22"/>
          <w:szCs w:val="22"/>
          <w:rtl/>
        </w:rPr>
        <w:t>מועד להגשה</w:t>
      </w:r>
      <w:r w:rsidRPr="00560ADA">
        <w:rPr>
          <w:rFonts w:ascii="David" w:hAnsi="David" w:cs="David"/>
          <w:kern w:val="28"/>
          <w:sz w:val="22"/>
          <w:szCs w:val="22"/>
          <w:rtl/>
        </w:rPr>
        <w:t xml:space="preserve">") מטעם המציע בהתקשרות </w:t>
      </w:r>
      <w:proofErr w:type="spellStart"/>
      <w:r w:rsidRPr="00560ADA">
        <w:rPr>
          <w:rFonts w:ascii="David" w:hAnsi="David" w:cs="David"/>
          <w:kern w:val="28"/>
          <w:sz w:val="22"/>
          <w:szCs w:val="22"/>
          <w:rtl/>
        </w:rPr>
        <w:t>מספר_____________________לאספקת</w:t>
      </w:r>
      <w:proofErr w:type="spellEnd"/>
      <w:r w:rsidRPr="00560ADA">
        <w:rPr>
          <w:rFonts w:ascii="David" w:hAnsi="David" w:cs="David"/>
          <w:kern w:val="28"/>
          <w:sz w:val="22"/>
          <w:szCs w:val="22"/>
          <w:rtl/>
        </w:rPr>
        <w:t xml:space="preserve"> ____________________ עבור ___________________.</w:t>
      </w:r>
    </w:p>
    <w:p w:rsidR="00800AF8" w:rsidRPr="00560ADA" w:rsidRDefault="00800AF8" w:rsidP="00EC0E54">
      <w:pPr>
        <w:numPr>
          <w:ilvl w:val="0"/>
          <w:numId w:val="60"/>
        </w:numPr>
        <w:tabs>
          <w:tab w:val="num" w:pos="502"/>
        </w:tabs>
        <w:spacing w:line="360" w:lineRule="auto"/>
        <w:ind w:left="0" w:right="360" w:firstLine="0"/>
        <w:jc w:val="both"/>
        <w:rPr>
          <w:rFonts w:ascii="David" w:hAnsi="David" w:cs="David"/>
          <w:kern w:val="28"/>
          <w:sz w:val="22"/>
          <w:szCs w:val="22"/>
        </w:rPr>
      </w:pPr>
      <w:r w:rsidRPr="00560ADA">
        <w:rPr>
          <w:rFonts w:ascii="David" w:hAnsi="David" w:cs="David"/>
          <w:kern w:val="28"/>
          <w:sz w:val="22"/>
          <w:szCs w:val="22"/>
          <w:rtl/>
        </w:rPr>
        <w:t xml:space="preserve">המציע או בעל זיקה אליו </w:t>
      </w:r>
      <w:r w:rsidRPr="00560ADA">
        <w:rPr>
          <w:rFonts w:ascii="David" w:hAnsi="David" w:cs="David"/>
          <w:b/>
          <w:bCs/>
          <w:kern w:val="28"/>
          <w:sz w:val="22"/>
          <w:szCs w:val="22"/>
          <w:u w:val="single"/>
          <w:rtl/>
        </w:rPr>
        <w:t>הורשעו</w:t>
      </w:r>
      <w:r w:rsidRPr="00560ADA">
        <w:rPr>
          <w:rFonts w:ascii="David" w:hAnsi="David" w:cs="David"/>
          <w:kern w:val="28"/>
          <w:sz w:val="22"/>
          <w:szCs w:val="22"/>
          <w:rtl/>
        </w:rPr>
        <w:t xml:space="preserve"> בפסק דין  ביותר משתי עבירות </w:t>
      </w:r>
      <w:r w:rsidRPr="00560ADA">
        <w:rPr>
          <w:rFonts w:ascii="David" w:hAnsi="David" w:cs="David"/>
          <w:b/>
          <w:bCs/>
          <w:kern w:val="28"/>
          <w:sz w:val="22"/>
          <w:szCs w:val="22"/>
          <w:u w:val="single"/>
          <w:rtl/>
        </w:rPr>
        <w:t>וחלפה שנה אחת</w:t>
      </w:r>
      <w:r w:rsidRPr="00560ADA">
        <w:rPr>
          <w:rFonts w:ascii="David" w:hAnsi="David" w:cs="David"/>
          <w:kern w:val="28"/>
          <w:sz w:val="22"/>
          <w:szCs w:val="22"/>
          <w:rtl/>
        </w:rPr>
        <w:t xml:space="preserve"> לפחות ממועד ההרשעה האחרונה ועד למועד ההגשה. </w:t>
      </w:r>
    </w:p>
    <w:p w:rsidR="00800AF8" w:rsidRPr="00560ADA" w:rsidRDefault="00800AF8" w:rsidP="00EC0E54">
      <w:pPr>
        <w:numPr>
          <w:ilvl w:val="0"/>
          <w:numId w:val="60"/>
        </w:numPr>
        <w:tabs>
          <w:tab w:val="num" w:pos="502"/>
        </w:tabs>
        <w:spacing w:line="360" w:lineRule="auto"/>
        <w:ind w:left="0" w:right="360" w:firstLine="0"/>
        <w:jc w:val="both"/>
        <w:rPr>
          <w:rFonts w:ascii="David" w:hAnsi="David" w:cs="David"/>
          <w:kern w:val="28"/>
          <w:sz w:val="22"/>
          <w:szCs w:val="22"/>
        </w:rPr>
      </w:pPr>
      <w:r w:rsidRPr="00560ADA">
        <w:rPr>
          <w:rFonts w:ascii="David" w:hAnsi="David" w:cs="David"/>
          <w:kern w:val="28"/>
          <w:sz w:val="22"/>
          <w:szCs w:val="22"/>
          <w:rtl/>
        </w:rPr>
        <w:t xml:space="preserve">המציע או בעל זיקה אליו </w:t>
      </w:r>
      <w:r w:rsidRPr="00560ADA">
        <w:rPr>
          <w:rFonts w:ascii="David" w:hAnsi="David" w:cs="David"/>
          <w:b/>
          <w:bCs/>
          <w:kern w:val="28"/>
          <w:sz w:val="22"/>
          <w:szCs w:val="22"/>
          <w:u w:val="single"/>
          <w:rtl/>
        </w:rPr>
        <w:t>הורשעו</w:t>
      </w:r>
      <w:r w:rsidRPr="00560ADA">
        <w:rPr>
          <w:rFonts w:ascii="David" w:hAnsi="David" w:cs="David"/>
          <w:kern w:val="28"/>
          <w:sz w:val="22"/>
          <w:szCs w:val="22"/>
          <w:rtl/>
        </w:rPr>
        <w:t xml:space="preserve"> בפסק דין  ביותר משתי עבירות </w:t>
      </w:r>
      <w:r w:rsidRPr="00560ADA">
        <w:rPr>
          <w:rFonts w:ascii="David" w:hAnsi="David" w:cs="David"/>
          <w:b/>
          <w:bCs/>
          <w:kern w:val="28"/>
          <w:sz w:val="22"/>
          <w:szCs w:val="22"/>
          <w:u w:val="single"/>
          <w:rtl/>
        </w:rPr>
        <w:t>ולא חלפה שנה אחת</w:t>
      </w:r>
      <w:r w:rsidRPr="00560ADA">
        <w:rPr>
          <w:rFonts w:ascii="David" w:hAnsi="David" w:cs="David"/>
          <w:kern w:val="28"/>
          <w:sz w:val="22"/>
          <w:szCs w:val="22"/>
          <w:rtl/>
        </w:rPr>
        <w:t xml:space="preserve"> לפחות ממועד ההרשעה האחרונה ועד למועד ההגשה. </w:t>
      </w:r>
    </w:p>
    <w:p w:rsidR="00800AF8" w:rsidRPr="00560ADA" w:rsidRDefault="00800AF8" w:rsidP="00EC0E54">
      <w:pPr>
        <w:spacing w:line="360" w:lineRule="auto"/>
        <w:jc w:val="both"/>
        <w:rPr>
          <w:rFonts w:ascii="David" w:hAnsi="David" w:cs="David"/>
          <w:b/>
          <w:bCs/>
          <w:kern w:val="28"/>
          <w:sz w:val="22"/>
          <w:szCs w:val="22"/>
          <w:rtl/>
        </w:rPr>
      </w:pP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 xml:space="preserve">זה שמי, להלן חתימתי ותוכן תצהירי דלעיל אמת. </w:t>
      </w:r>
    </w:p>
    <w:p w:rsidR="00800AF8" w:rsidRPr="00560ADA" w:rsidRDefault="00800AF8" w:rsidP="00EC0E54">
      <w:pPr>
        <w:spacing w:line="360" w:lineRule="auto"/>
        <w:rPr>
          <w:rFonts w:ascii="David" w:hAnsi="David" w:cs="David"/>
          <w:kern w:val="28"/>
          <w:sz w:val="22"/>
          <w:szCs w:val="22"/>
          <w:rtl/>
        </w:rPr>
      </w:pPr>
      <w:r w:rsidRPr="00560ADA">
        <w:rPr>
          <w:rFonts w:ascii="David" w:hAnsi="David" w:cs="David"/>
          <w:kern w:val="28"/>
          <w:sz w:val="22"/>
          <w:szCs w:val="22"/>
          <w:rtl/>
        </w:rPr>
        <w:t>____________________</w:t>
      </w:r>
      <w:r w:rsidRPr="00560ADA">
        <w:rPr>
          <w:rFonts w:ascii="David" w:hAnsi="David" w:cs="David"/>
          <w:kern w:val="28"/>
          <w:sz w:val="22"/>
          <w:szCs w:val="22"/>
          <w:rtl/>
        </w:rPr>
        <w:tab/>
        <w:t xml:space="preserve">      ____________________</w:t>
      </w:r>
      <w:r w:rsidRPr="00560ADA">
        <w:rPr>
          <w:rFonts w:ascii="David" w:hAnsi="David" w:cs="David"/>
          <w:kern w:val="28"/>
          <w:sz w:val="22"/>
          <w:szCs w:val="22"/>
          <w:rtl/>
        </w:rPr>
        <w:tab/>
        <w:t xml:space="preserve">        </w:t>
      </w:r>
    </w:p>
    <w:p w:rsidR="00800AF8" w:rsidRPr="00560ADA" w:rsidRDefault="00800AF8" w:rsidP="00EC0E54">
      <w:pPr>
        <w:spacing w:line="360" w:lineRule="auto"/>
        <w:rPr>
          <w:rFonts w:ascii="David" w:hAnsi="David" w:cs="David"/>
          <w:kern w:val="28"/>
          <w:sz w:val="22"/>
          <w:szCs w:val="22"/>
          <w:rtl/>
        </w:rPr>
      </w:pPr>
      <w:r w:rsidRPr="00560ADA">
        <w:rPr>
          <w:rFonts w:ascii="David" w:hAnsi="David" w:cs="David"/>
          <w:kern w:val="28"/>
          <w:sz w:val="22"/>
          <w:szCs w:val="22"/>
          <w:rtl/>
        </w:rPr>
        <w:t xml:space="preserve">    </w:t>
      </w:r>
      <w:r w:rsidRPr="00560ADA">
        <w:rPr>
          <w:rFonts w:ascii="David" w:hAnsi="David" w:cs="David"/>
          <w:kern w:val="28"/>
          <w:sz w:val="22"/>
          <w:szCs w:val="22"/>
          <w:rtl/>
        </w:rPr>
        <w:tab/>
        <w:t>תאריך</w:t>
      </w:r>
      <w:r w:rsidRPr="00560ADA">
        <w:rPr>
          <w:rFonts w:ascii="David" w:hAnsi="David" w:cs="David"/>
          <w:kern w:val="28"/>
          <w:sz w:val="22"/>
          <w:szCs w:val="22"/>
          <w:rtl/>
        </w:rPr>
        <w:tab/>
      </w:r>
      <w:r w:rsidRPr="00560ADA">
        <w:rPr>
          <w:rFonts w:ascii="David" w:hAnsi="David" w:cs="David"/>
          <w:kern w:val="28"/>
          <w:sz w:val="22"/>
          <w:szCs w:val="22"/>
          <w:rtl/>
        </w:rPr>
        <w:tab/>
      </w:r>
      <w:r w:rsidRPr="00560ADA">
        <w:rPr>
          <w:rFonts w:ascii="David" w:hAnsi="David" w:cs="David"/>
          <w:kern w:val="28"/>
          <w:sz w:val="22"/>
          <w:szCs w:val="22"/>
          <w:rtl/>
        </w:rPr>
        <w:tab/>
        <w:t xml:space="preserve">                           שם</w:t>
      </w:r>
      <w:r w:rsidRPr="00560ADA">
        <w:rPr>
          <w:rFonts w:ascii="David" w:hAnsi="David" w:cs="David"/>
          <w:kern w:val="28"/>
          <w:sz w:val="22"/>
          <w:szCs w:val="22"/>
          <w:rtl/>
        </w:rPr>
        <w:tab/>
      </w:r>
      <w:r w:rsidRPr="00560ADA">
        <w:rPr>
          <w:rFonts w:ascii="David" w:hAnsi="David" w:cs="David"/>
          <w:kern w:val="28"/>
          <w:sz w:val="22"/>
          <w:szCs w:val="22"/>
          <w:rtl/>
        </w:rPr>
        <w:tab/>
      </w:r>
      <w:r w:rsidRPr="00560ADA">
        <w:rPr>
          <w:rFonts w:ascii="David" w:hAnsi="David" w:cs="David"/>
          <w:kern w:val="28"/>
          <w:sz w:val="22"/>
          <w:szCs w:val="22"/>
          <w:rtl/>
        </w:rPr>
        <w:tab/>
        <w:t xml:space="preserve">                         ____________________</w:t>
      </w:r>
    </w:p>
    <w:p w:rsidR="00800AF8" w:rsidRPr="00560ADA" w:rsidRDefault="00800AF8" w:rsidP="00EC0E54">
      <w:pPr>
        <w:spacing w:line="360" w:lineRule="auto"/>
        <w:rPr>
          <w:rFonts w:ascii="David" w:hAnsi="David" w:cs="David"/>
          <w:kern w:val="28"/>
          <w:sz w:val="22"/>
          <w:szCs w:val="22"/>
          <w:rtl/>
        </w:rPr>
      </w:pPr>
      <w:r w:rsidRPr="00560ADA">
        <w:rPr>
          <w:rFonts w:ascii="David" w:hAnsi="David" w:cs="David"/>
          <w:kern w:val="28"/>
          <w:sz w:val="22"/>
          <w:szCs w:val="22"/>
          <w:rtl/>
        </w:rPr>
        <w:t xml:space="preserve">       חתימה וחותמת</w:t>
      </w:r>
    </w:p>
    <w:p w:rsidR="00800AF8" w:rsidRPr="00560ADA" w:rsidRDefault="00800AF8" w:rsidP="00EC0E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560ADA">
        <w:rPr>
          <w:rFonts w:ascii="David" w:hAnsi="David" w:cs="David"/>
          <w:kern w:val="28"/>
          <w:sz w:val="22"/>
          <w:szCs w:val="22"/>
          <w:u w:val="single"/>
          <w:rtl/>
        </w:rPr>
        <w:t>אישור עורך הדין</w:t>
      </w:r>
    </w:p>
    <w:p w:rsidR="00800AF8" w:rsidRPr="00560ADA" w:rsidRDefault="00800AF8" w:rsidP="00EC0E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2"/>
          <w:szCs w:val="22"/>
          <w:u w:val="single"/>
          <w:rtl/>
        </w:rPr>
      </w:pPr>
    </w:p>
    <w:p w:rsidR="00800AF8" w:rsidRPr="00560ADA" w:rsidRDefault="00800AF8" w:rsidP="00EC0E54">
      <w:pPr>
        <w:spacing w:line="360" w:lineRule="auto"/>
        <w:jc w:val="both"/>
        <w:rPr>
          <w:rFonts w:ascii="David" w:hAnsi="David" w:cs="David"/>
          <w:kern w:val="28"/>
          <w:sz w:val="22"/>
          <w:szCs w:val="22"/>
          <w:rtl/>
        </w:rPr>
      </w:pPr>
      <w:r w:rsidRPr="00560ADA">
        <w:rPr>
          <w:rFonts w:ascii="David" w:hAnsi="David" w:cs="David"/>
          <w:kern w:val="28"/>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560ADA" w:rsidRDefault="00800AF8" w:rsidP="00EC0E54">
      <w:pPr>
        <w:spacing w:line="360" w:lineRule="auto"/>
        <w:rPr>
          <w:rFonts w:ascii="David" w:hAnsi="David" w:cs="David"/>
          <w:kern w:val="28"/>
          <w:sz w:val="22"/>
          <w:szCs w:val="22"/>
          <w:rtl/>
        </w:rPr>
      </w:pPr>
      <w:r w:rsidRPr="00560ADA">
        <w:rPr>
          <w:rFonts w:ascii="David" w:hAnsi="David" w:cs="David"/>
          <w:kern w:val="28"/>
          <w:sz w:val="22"/>
          <w:szCs w:val="22"/>
          <w:rtl/>
        </w:rPr>
        <w:t>_________________</w:t>
      </w:r>
      <w:r w:rsidRPr="00560ADA">
        <w:rPr>
          <w:rFonts w:ascii="David" w:hAnsi="David" w:cs="David"/>
          <w:kern w:val="28"/>
          <w:sz w:val="22"/>
          <w:szCs w:val="22"/>
          <w:rtl/>
        </w:rPr>
        <w:tab/>
        <w:t xml:space="preserve">          ___________________</w:t>
      </w:r>
      <w:r w:rsidRPr="00560ADA">
        <w:rPr>
          <w:rFonts w:ascii="David" w:hAnsi="David" w:cs="David"/>
          <w:kern w:val="28"/>
          <w:sz w:val="22"/>
          <w:szCs w:val="22"/>
          <w:rtl/>
        </w:rPr>
        <w:tab/>
        <w:t xml:space="preserve">              ___________________</w:t>
      </w:r>
    </w:p>
    <w:p w:rsidR="00800AF8" w:rsidRPr="00560ADA" w:rsidRDefault="00800AF8" w:rsidP="00EC0E54">
      <w:pPr>
        <w:spacing w:line="360" w:lineRule="auto"/>
        <w:rPr>
          <w:rFonts w:ascii="David" w:hAnsi="David" w:cs="David"/>
          <w:kern w:val="28"/>
          <w:sz w:val="22"/>
          <w:szCs w:val="22"/>
          <w:rtl/>
        </w:rPr>
      </w:pPr>
      <w:r w:rsidRPr="00560ADA">
        <w:rPr>
          <w:rFonts w:ascii="David" w:hAnsi="David" w:cs="David"/>
          <w:kern w:val="28"/>
          <w:sz w:val="22"/>
          <w:szCs w:val="22"/>
          <w:rtl/>
        </w:rPr>
        <w:t xml:space="preserve">            תאריך</w:t>
      </w:r>
      <w:r w:rsidRPr="00560ADA">
        <w:rPr>
          <w:rFonts w:ascii="David" w:hAnsi="David" w:cs="David"/>
          <w:kern w:val="28"/>
          <w:sz w:val="22"/>
          <w:szCs w:val="22"/>
          <w:rtl/>
        </w:rPr>
        <w:tab/>
      </w:r>
      <w:r w:rsidRPr="00560ADA">
        <w:rPr>
          <w:rFonts w:ascii="David" w:hAnsi="David" w:cs="David"/>
          <w:kern w:val="28"/>
          <w:sz w:val="22"/>
          <w:szCs w:val="22"/>
          <w:rtl/>
        </w:rPr>
        <w:tab/>
      </w:r>
      <w:r w:rsidRPr="00560ADA">
        <w:rPr>
          <w:rFonts w:ascii="David" w:hAnsi="David" w:cs="David"/>
          <w:kern w:val="28"/>
          <w:sz w:val="22"/>
          <w:szCs w:val="22"/>
          <w:rtl/>
        </w:rPr>
        <w:tab/>
        <w:t xml:space="preserve">     מספר רישיון</w:t>
      </w:r>
      <w:r w:rsidRPr="00560ADA">
        <w:rPr>
          <w:rFonts w:ascii="David" w:hAnsi="David" w:cs="David"/>
          <w:kern w:val="28"/>
          <w:sz w:val="22"/>
          <w:szCs w:val="22"/>
          <w:rtl/>
        </w:rPr>
        <w:tab/>
      </w:r>
      <w:r w:rsidRPr="00560ADA">
        <w:rPr>
          <w:rFonts w:ascii="David" w:hAnsi="David" w:cs="David"/>
          <w:kern w:val="28"/>
          <w:sz w:val="22"/>
          <w:szCs w:val="22"/>
          <w:rtl/>
        </w:rPr>
        <w:tab/>
        <w:t xml:space="preserve">                       חתימה וחותמת</w:t>
      </w:r>
    </w:p>
    <w:p w:rsidR="00FC104D" w:rsidRPr="00560ADA" w:rsidRDefault="00FC104D" w:rsidP="00EC0E54">
      <w:pPr>
        <w:pStyle w:val="affffff4"/>
        <w:rPr>
          <w:rtl/>
        </w:rPr>
        <w:sectPr w:rsidR="00FC104D" w:rsidRPr="00560ADA" w:rsidSect="00654526">
          <w:pgSz w:w="11906" w:h="16838" w:code="9"/>
          <w:pgMar w:top="1616" w:right="1826" w:bottom="1440" w:left="1800" w:header="709" w:footer="709" w:gutter="0"/>
          <w:cols w:space="708"/>
          <w:titlePg/>
          <w:bidi/>
          <w:rtlGutter/>
          <w:docGrid w:linePitch="360"/>
        </w:sectPr>
      </w:pPr>
    </w:p>
    <w:p w:rsidR="00FC104D" w:rsidRPr="00560ADA" w:rsidRDefault="00FC104D" w:rsidP="00C1618D">
      <w:pPr>
        <w:pStyle w:val="affffff4"/>
        <w:rPr>
          <w:sz w:val="20"/>
          <w:rtl/>
        </w:rPr>
      </w:pPr>
      <w:r w:rsidRPr="00560ADA">
        <w:rPr>
          <w:rtl/>
        </w:rPr>
        <w:lastRenderedPageBreak/>
        <w:t xml:space="preserve">נספח </w:t>
      </w:r>
      <w:r w:rsidR="00C1618D">
        <w:t>3</w:t>
      </w:r>
      <w:r w:rsidR="00D45FA3" w:rsidRPr="00560ADA">
        <w:rPr>
          <w:rtl/>
        </w:rPr>
        <w:t xml:space="preserve"> </w:t>
      </w:r>
      <w:r w:rsidRPr="00560ADA">
        <w:rPr>
          <w:rtl/>
        </w:rPr>
        <w:t>– אישור רו"ח</w:t>
      </w:r>
      <w:r w:rsidRPr="00560ADA">
        <w:rPr>
          <w:sz w:val="20"/>
          <w:rtl/>
        </w:rPr>
        <w:t xml:space="preserve"> </w:t>
      </w:r>
      <w:r w:rsidRPr="00560ADA">
        <w:rPr>
          <w:rtl/>
        </w:rPr>
        <w:t>אודות נתונים מהדוחות הכספיים</w:t>
      </w:r>
    </w:p>
    <w:p w:rsidR="00FC104D" w:rsidRPr="00560ADA" w:rsidRDefault="00FC104D" w:rsidP="00EC0E54">
      <w:pPr>
        <w:spacing w:line="360" w:lineRule="auto"/>
        <w:jc w:val="right"/>
        <w:rPr>
          <w:rFonts w:ascii="David" w:hAnsi="David" w:cs="David"/>
          <w:kern w:val="28"/>
          <w:sz w:val="20"/>
          <w:szCs w:val="20"/>
        </w:rPr>
      </w:pPr>
      <w:r w:rsidRPr="00560ADA">
        <w:rPr>
          <w:rFonts w:ascii="David" w:hAnsi="David" w:cs="David"/>
          <w:kern w:val="28"/>
          <w:sz w:val="20"/>
          <w:szCs w:val="20"/>
          <w:rtl/>
        </w:rPr>
        <w:t>תאריך:_______________</w:t>
      </w:r>
    </w:p>
    <w:p w:rsidR="00FC104D" w:rsidRPr="00560ADA" w:rsidRDefault="00FC104D" w:rsidP="00EC0E54">
      <w:pPr>
        <w:spacing w:line="360" w:lineRule="auto"/>
        <w:jc w:val="both"/>
        <w:rPr>
          <w:rFonts w:ascii="David" w:hAnsi="David" w:cs="David"/>
          <w:kern w:val="28"/>
          <w:rtl/>
        </w:rPr>
      </w:pPr>
    </w:p>
    <w:p w:rsidR="00FC104D" w:rsidRPr="00560ADA" w:rsidRDefault="00FC104D" w:rsidP="00EC0E54">
      <w:pPr>
        <w:spacing w:line="360" w:lineRule="auto"/>
        <w:jc w:val="both"/>
        <w:rPr>
          <w:rFonts w:ascii="David" w:hAnsi="David" w:cs="David"/>
          <w:kern w:val="28"/>
          <w:rtl/>
        </w:rPr>
      </w:pPr>
      <w:r w:rsidRPr="00560ADA">
        <w:rPr>
          <w:rFonts w:ascii="David" w:hAnsi="David" w:cs="David"/>
          <w:kern w:val="28"/>
          <w:rtl/>
        </w:rPr>
        <w:t>לכבוד</w:t>
      </w:r>
    </w:p>
    <w:p w:rsidR="00FC104D" w:rsidRPr="00560ADA" w:rsidRDefault="00FC104D" w:rsidP="00EC0E54">
      <w:pPr>
        <w:spacing w:line="360" w:lineRule="auto"/>
        <w:jc w:val="both"/>
        <w:rPr>
          <w:rFonts w:ascii="David" w:hAnsi="David" w:cs="David"/>
          <w:kern w:val="28"/>
          <w:rtl/>
        </w:rPr>
      </w:pPr>
      <w:r w:rsidRPr="00560ADA">
        <w:rPr>
          <w:rFonts w:ascii="David" w:hAnsi="David" w:cs="David"/>
          <w:kern w:val="28"/>
          <w:rtl/>
        </w:rPr>
        <w:t>חברת  ______________</w:t>
      </w:r>
    </w:p>
    <w:p w:rsidR="00FC104D" w:rsidRPr="00560ADA" w:rsidRDefault="00FC104D" w:rsidP="00EC0E54">
      <w:pPr>
        <w:spacing w:line="360" w:lineRule="auto"/>
        <w:jc w:val="center"/>
        <w:rPr>
          <w:rFonts w:ascii="David" w:hAnsi="David" w:cs="David"/>
          <w:kern w:val="28"/>
          <w:rtl/>
        </w:rPr>
      </w:pPr>
    </w:p>
    <w:p w:rsidR="00FC104D" w:rsidRPr="00560ADA" w:rsidRDefault="00FC104D" w:rsidP="00EC0E54">
      <w:pPr>
        <w:spacing w:line="360" w:lineRule="auto"/>
        <w:ind w:left="386" w:hanging="316"/>
        <w:jc w:val="center"/>
        <w:rPr>
          <w:rFonts w:ascii="David" w:hAnsi="David" w:cs="David"/>
          <w:b/>
          <w:bCs/>
          <w:kern w:val="28"/>
          <w:rtl/>
        </w:rPr>
      </w:pPr>
      <w:r w:rsidRPr="00560ADA">
        <w:rPr>
          <w:rFonts w:ascii="David" w:hAnsi="David" w:cs="David"/>
          <w:kern w:val="28"/>
          <w:rtl/>
        </w:rPr>
        <w:t xml:space="preserve">הנדון : </w:t>
      </w:r>
      <w:r w:rsidRPr="00560ADA">
        <w:rPr>
          <w:rFonts w:ascii="David" w:hAnsi="David" w:cs="David"/>
          <w:b/>
          <w:bCs/>
          <w:kern w:val="28"/>
          <w:rtl/>
        </w:rPr>
        <w:t xml:space="preserve">אישור על מחזור כספי (או כל מידע אחר המופיע בדוחות הכספיים) לכל אחת מהשנים שנסתיימו ביום </w:t>
      </w:r>
      <w:r w:rsidRPr="00560ADA">
        <w:rPr>
          <w:rFonts w:ascii="David" w:hAnsi="David" w:cs="David"/>
          <w:b/>
          <w:bCs/>
          <w:kern w:val="28"/>
        </w:rPr>
        <w:t>31.12.20xx</w:t>
      </w:r>
      <w:r w:rsidRPr="00560ADA">
        <w:rPr>
          <w:rFonts w:ascii="David" w:hAnsi="David" w:cs="David"/>
          <w:b/>
          <w:bCs/>
          <w:kern w:val="28"/>
          <w:rtl/>
        </w:rPr>
        <w:t xml:space="preserve"> וביום ____ (1)</w:t>
      </w:r>
    </w:p>
    <w:p w:rsidR="00FC104D" w:rsidRPr="00560ADA" w:rsidRDefault="00FC104D" w:rsidP="00EC0E54">
      <w:pPr>
        <w:spacing w:line="360" w:lineRule="auto"/>
        <w:jc w:val="both"/>
        <w:rPr>
          <w:rFonts w:ascii="David" w:hAnsi="David" w:cs="David"/>
          <w:kern w:val="28"/>
          <w:rtl/>
        </w:rPr>
      </w:pPr>
      <w:r w:rsidRPr="00560ADA">
        <w:rPr>
          <w:rFonts w:ascii="David" w:hAnsi="David" w:cs="David"/>
          <w:kern w:val="28"/>
          <w:rtl/>
        </w:rPr>
        <w:t xml:space="preserve"> </w:t>
      </w:r>
    </w:p>
    <w:p w:rsidR="00FC104D" w:rsidRPr="00560ADA" w:rsidRDefault="00FC104D" w:rsidP="00EC0E54">
      <w:pPr>
        <w:spacing w:line="360" w:lineRule="auto"/>
        <w:jc w:val="both"/>
        <w:rPr>
          <w:rFonts w:ascii="David" w:hAnsi="David" w:cs="David"/>
          <w:kern w:val="28"/>
          <w:rtl/>
        </w:rPr>
      </w:pPr>
      <w:r w:rsidRPr="00560ADA">
        <w:rPr>
          <w:rFonts w:ascii="David" w:hAnsi="David" w:cs="David"/>
          <w:kern w:val="28"/>
          <w:rtl/>
        </w:rPr>
        <w:t>לבקשתכם וכרואי החשבון של חברתכם הרינו לאשר כדלקמן:</w:t>
      </w:r>
    </w:p>
    <w:p w:rsidR="00FC104D" w:rsidRPr="00560ADA" w:rsidRDefault="00FC104D" w:rsidP="00EC0E54">
      <w:pPr>
        <w:spacing w:line="360" w:lineRule="auto"/>
        <w:jc w:val="both"/>
        <w:rPr>
          <w:rFonts w:ascii="David" w:hAnsi="David" w:cs="David"/>
          <w:kern w:val="28"/>
          <w:rtl/>
        </w:rPr>
      </w:pPr>
    </w:p>
    <w:p w:rsidR="00FC104D" w:rsidRPr="00560ADA" w:rsidRDefault="00FC104D" w:rsidP="00EC0E54">
      <w:pPr>
        <w:numPr>
          <w:ilvl w:val="0"/>
          <w:numId w:val="66"/>
        </w:numPr>
        <w:spacing w:line="360" w:lineRule="auto"/>
        <w:jc w:val="both"/>
        <w:rPr>
          <w:rFonts w:ascii="David" w:hAnsi="David" w:cs="David"/>
          <w:kern w:val="28"/>
          <w:rtl/>
        </w:rPr>
      </w:pPr>
      <w:r w:rsidRPr="00560ADA">
        <w:rPr>
          <w:rFonts w:ascii="David" w:hAnsi="David" w:cs="David"/>
          <w:kern w:val="28"/>
          <w:rtl/>
        </w:rPr>
        <w:t xml:space="preserve">הננו משמשים כרואי החשבון של חברתכם משנת_________. </w:t>
      </w:r>
    </w:p>
    <w:p w:rsidR="00FC104D" w:rsidRPr="00560ADA" w:rsidRDefault="00FC104D" w:rsidP="00EC0E54">
      <w:pPr>
        <w:spacing w:line="360" w:lineRule="auto"/>
        <w:jc w:val="both"/>
        <w:rPr>
          <w:rFonts w:ascii="David" w:hAnsi="David" w:cs="David"/>
          <w:kern w:val="28"/>
        </w:rPr>
      </w:pPr>
    </w:p>
    <w:p w:rsidR="00FC104D" w:rsidRPr="00560ADA" w:rsidRDefault="00FC104D" w:rsidP="00EC0E54">
      <w:pPr>
        <w:numPr>
          <w:ilvl w:val="0"/>
          <w:numId w:val="66"/>
        </w:numPr>
        <w:spacing w:line="360" w:lineRule="auto"/>
        <w:jc w:val="both"/>
        <w:rPr>
          <w:rFonts w:ascii="David" w:hAnsi="David" w:cs="David"/>
          <w:kern w:val="28"/>
        </w:rPr>
      </w:pPr>
      <w:r w:rsidRPr="00560ADA">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rsidR="00FC104D" w:rsidRPr="00560ADA" w:rsidRDefault="00FC104D" w:rsidP="00EC0E54">
      <w:pPr>
        <w:spacing w:line="360" w:lineRule="auto"/>
        <w:ind w:left="360" w:hanging="514"/>
        <w:jc w:val="both"/>
        <w:rPr>
          <w:rFonts w:ascii="David" w:hAnsi="David" w:cs="David"/>
          <w:b/>
          <w:bCs/>
          <w:kern w:val="28"/>
        </w:rPr>
      </w:pPr>
    </w:p>
    <w:p w:rsidR="00FC104D" w:rsidRPr="00560ADA" w:rsidRDefault="00FC104D" w:rsidP="00EC0E54">
      <w:pPr>
        <w:spacing w:line="360" w:lineRule="auto"/>
        <w:ind w:left="360" w:hanging="514"/>
        <w:jc w:val="both"/>
        <w:rPr>
          <w:rFonts w:ascii="David" w:hAnsi="David" w:cs="David"/>
          <w:b/>
          <w:bCs/>
          <w:kern w:val="28"/>
          <w:rtl/>
        </w:rPr>
      </w:pPr>
      <w:r w:rsidRPr="00560ADA">
        <w:rPr>
          <w:rFonts w:ascii="David" w:hAnsi="David" w:cs="David"/>
          <w:b/>
          <w:bCs/>
          <w:kern w:val="28"/>
          <w:rtl/>
        </w:rPr>
        <w:t>לחילופין:</w:t>
      </w:r>
    </w:p>
    <w:p w:rsidR="00FC104D" w:rsidRPr="00560ADA" w:rsidRDefault="00FC104D" w:rsidP="00EC0E54">
      <w:pPr>
        <w:spacing w:line="360" w:lineRule="auto"/>
        <w:ind w:left="360"/>
        <w:jc w:val="both"/>
        <w:rPr>
          <w:rFonts w:ascii="David" w:hAnsi="David" w:cs="David"/>
          <w:kern w:val="28"/>
        </w:rPr>
      </w:pPr>
      <w:r w:rsidRPr="00560ADA">
        <w:rPr>
          <w:rFonts w:ascii="David" w:hAnsi="David" w:cs="David"/>
          <w:kern w:val="28"/>
          <w:rtl/>
        </w:rPr>
        <w:t xml:space="preserve">הדוחות הכספיים המבוקרים/סקורים של חברתכם ליום/ימים (1) ______  בוקרו על ידי רואי חשבון אחרים. </w:t>
      </w:r>
    </w:p>
    <w:p w:rsidR="00FC104D" w:rsidRPr="00560ADA" w:rsidRDefault="00FC104D" w:rsidP="00EC0E54">
      <w:pPr>
        <w:spacing w:line="360" w:lineRule="auto"/>
        <w:ind w:left="360" w:hanging="514"/>
        <w:jc w:val="both"/>
        <w:rPr>
          <w:rFonts w:ascii="David" w:hAnsi="David" w:cs="David"/>
          <w:kern w:val="28"/>
          <w:rtl/>
        </w:rPr>
      </w:pPr>
    </w:p>
    <w:p w:rsidR="00FC104D" w:rsidRPr="00560ADA" w:rsidRDefault="00FC104D" w:rsidP="00EC0E54">
      <w:pPr>
        <w:numPr>
          <w:ilvl w:val="0"/>
          <w:numId w:val="66"/>
        </w:numPr>
        <w:spacing w:line="360" w:lineRule="auto"/>
        <w:jc w:val="both"/>
        <w:rPr>
          <w:rFonts w:ascii="David" w:hAnsi="David" w:cs="David"/>
          <w:kern w:val="28"/>
        </w:rPr>
      </w:pPr>
      <w:r w:rsidRPr="00560ADA">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FC104D" w:rsidRPr="00560ADA" w:rsidRDefault="00FC104D" w:rsidP="00EC0E54">
      <w:pPr>
        <w:spacing w:line="360" w:lineRule="auto"/>
        <w:ind w:left="360" w:hanging="514"/>
        <w:jc w:val="both"/>
        <w:rPr>
          <w:rFonts w:ascii="David" w:hAnsi="David" w:cs="David"/>
          <w:b/>
          <w:bCs/>
          <w:kern w:val="28"/>
        </w:rPr>
      </w:pPr>
    </w:p>
    <w:p w:rsidR="00FC104D" w:rsidRPr="00560ADA" w:rsidRDefault="00FC104D" w:rsidP="00EC0E54">
      <w:pPr>
        <w:spacing w:line="360" w:lineRule="auto"/>
        <w:ind w:left="360" w:hanging="514"/>
        <w:jc w:val="both"/>
        <w:rPr>
          <w:rFonts w:ascii="David" w:hAnsi="David" w:cs="David"/>
          <w:b/>
          <w:bCs/>
          <w:kern w:val="28"/>
          <w:rtl/>
        </w:rPr>
      </w:pPr>
      <w:r w:rsidRPr="00560ADA">
        <w:rPr>
          <w:rFonts w:ascii="David" w:hAnsi="David" w:cs="David"/>
          <w:b/>
          <w:bCs/>
          <w:kern w:val="28"/>
          <w:rtl/>
        </w:rPr>
        <w:t>לחילופין:</w:t>
      </w:r>
    </w:p>
    <w:p w:rsidR="00FC104D" w:rsidRPr="00560ADA" w:rsidRDefault="00FC104D" w:rsidP="00EC0E54">
      <w:pPr>
        <w:spacing w:line="360" w:lineRule="auto"/>
        <w:ind w:left="386"/>
        <w:jc w:val="both"/>
        <w:rPr>
          <w:rFonts w:ascii="David" w:hAnsi="David" w:cs="David"/>
          <w:kern w:val="28"/>
        </w:rPr>
      </w:pPr>
      <w:r w:rsidRPr="00560ADA">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FC104D" w:rsidRPr="00560ADA" w:rsidRDefault="00FC104D" w:rsidP="00EC0E54">
      <w:pPr>
        <w:spacing w:line="360" w:lineRule="auto"/>
        <w:ind w:left="360" w:hanging="514"/>
        <w:jc w:val="both"/>
        <w:rPr>
          <w:rFonts w:ascii="David" w:hAnsi="David" w:cs="David"/>
          <w:b/>
          <w:bCs/>
          <w:kern w:val="28"/>
          <w:rtl/>
        </w:rPr>
      </w:pPr>
    </w:p>
    <w:p w:rsidR="00FC104D" w:rsidRPr="00560ADA" w:rsidRDefault="00FC104D" w:rsidP="00EC0E54">
      <w:pPr>
        <w:spacing w:line="360" w:lineRule="auto"/>
        <w:ind w:left="360" w:hanging="514"/>
        <w:jc w:val="both"/>
        <w:rPr>
          <w:rFonts w:ascii="David" w:hAnsi="David" w:cs="David"/>
          <w:b/>
          <w:bCs/>
          <w:kern w:val="28"/>
          <w:rtl/>
        </w:rPr>
      </w:pPr>
      <w:r w:rsidRPr="00560ADA">
        <w:rPr>
          <w:rFonts w:ascii="David" w:hAnsi="David" w:cs="David"/>
          <w:b/>
          <w:bCs/>
          <w:kern w:val="28"/>
          <w:rtl/>
        </w:rPr>
        <w:t>לחילופין:</w:t>
      </w:r>
    </w:p>
    <w:p w:rsidR="00FC104D" w:rsidRPr="00560ADA" w:rsidRDefault="00FC104D" w:rsidP="00EC0E54">
      <w:pPr>
        <w:spacing w:line="360" w:lineRule="auto"/>
        <w:ind w:left="386" w:hanging="26"/>
        <w:jc w:val="both"/>
        <w:rPr>
          <w:rFonts w:ascii="David" w:hAnsi="David" w:cs="David"/>
          <w:kern w:val="28"/>
        </w:rPr>
      </w:pPr>
      <w:r w:rsidRPr="00560ADA">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FC104D" w:rsidRPr="00560ADA" w:rsidRDefault="00FC104D" w:rsidP="00EC0E54">
      <w:pPr>
        <w:spacing w:line="360" w:lineRule="auto"/>
        <w:jc w:val="both"/>
        <w:rPr>
          <w:rFonts w:ascii="David" w:hAnsi="David" w:cs="David"/>
          <w:kern w:val="28"/>
        </w:rPr>
      </w:pPr>
      <w:r w:rsidRPr="00560ADA">
        <w:rPr>
          <w:rFonts w:ascii="David" w:hAnsi="David" w:cs="David"/>
          <w:kern w:val="28"/>
          <w:rtl/>
        </w:rPr>
        <w:t xml:space="preserve"> </w:t>
      </w:r>
    </w:p>
    <w:p w:rsidR="00FC104D" w:rsidRPr="00560ADA" w:rsidRDefault="00FC104D" w:rsidP="00EC0E54">
      <w:pPr>
        <w:numPr>
          <w:ilvl w:val="0"/>
          <w:numId w:val="66"/>
        </w:numPr>
        <w:spacing w:line="360" w:lineRule="auto"/>
        <w:jc w:val="both"/>
        <w:rPr>
          <w:rFonts w:ascii="David" w:hAnsi="David" w:cs="David"/>
          <w:kern w:val="28"/>
        </w:rPr>
      </w:pPr>
      <w:r w:rsidRPr="00560ADA">
        <w:rPr>
          <w:rFonts w:ascii="David" w:hAnsi="David" w:cs="David"/>
          <w:kern w:val="28"/>
          <w:rtl/>
        </w:rPr>
        <w:t xml:space="preserve">בהתאם לדוחות הכספיים האמורים המבוקרים/סקורים ליום/ימים (1) _________ </w:t>
      </w:r>
      <w:r w:rsidRPr="00560ADA">
        <w:rPr>
          <w:rFonts w:ascii="David" w:hAnsi="David" w:cs="David"/>
          <w:b/>
          <w:bCs/>
          <w:kern w:val="28"/>
          <w:rtl/>
        </w:rPr>
        <w:t xml:space="preserve">המחזור הכספי של חברתכם לתקופה _____ (1) הינו בממוצע גבוה מ / שווה ל _______ </w:t>
      </w:r>
      <w:r w:rsidRPr="00560ADA">
        <w:rPr>
          <w:rFonts w:ascii="David" w:hAnsi="David" w:cs="David"/>
          <w:kern w:val="28"/>
          <w:rtl/>
        </w:rPr>
        <w:t>(או כל דרישה אחרת בהתאם לאמור במסמכי המכרז אודות מידע המופיע בדוחות הכספיים).</w:t>
      </w:r>
    </w:p>
    <w:p w:rsidR="00FC104D" w:rsidRPr="00560ADA" w:rsidRDefault="00FC104D" w:rsidP="00EC0E54">
      <w:pPr>
        <w:spacing w:line="360" w:lineRule="auto"/>
        <w:ind w:left="6480"/>
        <w:jc w:val="right"/>
        <w:rPr>
          <w:rFonts w:ascii="David" w:hAnsi="David" w:cs="David"/>
          <w:kern w:val="28"/>
          <w:rtl/>
        </w:rPr>
      </w:pPr>
    </w:p>
    <w:p w:rsidR="00FC104D" w:rsidRPr="00560ADA" w:rsidRDefault="00FC104D" w:rsidP="00EC0E54">
      <w:pPr>
        <w:tabs>
          <w:tab w:val="left" w:pos="6685"/>
          <w:tab w:val="right" w:pos="9070"/>
        </w:tabs>
        <w:spacing w:line="360" w:lineRule="auto"/>
        <w:ind w:left="6480"/>
        <w:rPr>
          <w:rFonts w:ascii="David" w:hAnsi="David" w:cs="David"/>
          <w:kern w:val="28"/>
          <w:rtl/>
        </w:rPr>
      </w:pPr>
      <w:r w:rsidRPr="00560ADA">
        <w:rPr>
          <w:rFonts w:ascii="David" w:hAnsi="David" w:cs="David"/>
          <w:kern w:val="28"/>
          <w:rtl/>
        </w:rPr>
        <w:lastRenderedPageBreak/>
        <w:tab/>
        <w:t>בכבוד רב,</w:t>
      </w:r>
    </w:p>
    <w:p w:rsidR="00FC104D" w:rsidRPr="00560ADA" w:rsidRDefault="00FC104D" w:rsidP="00EC0E54">
      <w:pPr>
        <w:spacing w:line="360" w:lineRule="auto"/>
        <w:ind w:left="6480"/>
        <w:jc w:val="right"/>
        <w:rPr>
          <w:rFonts w:ascii="David" w:hAnsi="David" w:cs="David"/>
          <w:kern w:val="28"/>
          <w:rtl/>
        </w:rPr>
      </w:pPr>
    </w:p>
    <w:p w:rsidR="00FC104D" w:rsidRPr="00560ADA" w:rsidRDefault="00FC104D" w:rsidP="00EC0E54">
      <w:pPr>
        <w:spacing w:line="360" w:lineRule="auto"/>
        <w:ind w:left="6480"/>
        <w:rPr>
          <w:rFonts w:ascii="David" w:hAnsi="David" w:cs="David"/>
          <w:kern w:val="28"/>
          <w:rtl/>
        </w:rPr>
      </w:pPr>
      <w:r w:rsidRPr="00560ADA">
        <w:rPr>
          <w:rFonts w:ascii="David" w:hAnsi="David" w:cs="David"/>
          <w:kern w:val="28"/>
          <w:rtl/>
        </w:rPr>
        <w:t>_____________</w:t>
      </w:r>
    </w:p>
    <w:p w:rsidR="00FC104D" w:rsidRPr="00560ADA" w:rsidRDefault="00FC104D" w:rsidP="00EC0E54">
      <w:pPr>
        <w:spacing w:line="360" w:lineRule="auto"/>
        <w:ind w:left="6532"/>
        <w:jc w:val="both"/>
        <w:rPr>
          <w:rFonts w:ascii="David" w:hAnsi="David" w:cs="David"/>
          <w:kern w:val="28"/>
          <w:rtl/>
        </w:rPr>
      </w:pPr>
      <w:r w:rsidRPr="00560ADA">
        <w:rPr>
          <w:rFonts w:ascii="David" w:hAnsi="David" w:cs="David"/>
          <w:kern w:val="28"/>
          <w:rtl/>
        </w:rPr>
        <w:t xml:space="preserve">  רואי חשבון</w:t>
      </w:r>
    </w:p>
    <w:p w:rsidR="00FC104D" w:rsidRPr="00560ADA" w:rsidRDefault="00FC104D" w:rsidP="00EC0E54">
      <w:pPr>
        <w:spacing w:line="360" w:lineRule="auto"/>
        <w:ind w:left="360"/>
        <w:jc w:val="both"/>
        <w:rPr>
          <w:rFonts w:ascii="David" w:hAnsi="David" w:cs="David"/>
          <w:kern w:val="28"/>
          <w:rtl/>
        </w:rPr>
      </w:pPr>
    </w:p>
    <w:p w:rsidR="00FC104D" w:rsidRPr="00560ADA" w:rsidRDefault="00FC104D" w:rsidP="00EC0E54">
      <w:pPr>
        <w:spacing w:line="360" w:lineRule="auto"/>
        <w:ind w:left="360"/>
        <w:jc w:val="both"/>
        <w:rPr>
          <w:rFonts w:ascii="David" w:hAnsi="David" w:cs="David"/>
          <w:kern w:val="28"/>
          <w:rtl/>
        </w:rPr>
      </w:pPr>
    </w:p>
    <w:p w:rsidR="00FC104D" w:rsidRPr="00560ADA" w:rsidRDefault="00FC104D" w:rsidP="00EC0E54">
      <w:pPr>
        <w:numPr>
          <w:ilvl w:val="0"/>
          <w:numId w:val="67"/>
        </w:numPr>
        <w:spacing w:line="360" w:lineRule="auto"/>
        <w:jc w:val="both"/>
        <w:rPr>
          <w:rFonts w:ascii="David" w:hAnsi="David" w:cs="David"/>
          <w:kern w:val="28"/>
        </w:rPr>
      </w:pPr>
      <w:r w:rsidRPr="00560ADA">
        <w:rPr>
          <w:rFonts w:ascii="David" w:hAnsi="David" w:cs="David"/>
          <w:kern w:val="28"/>
          <w:rtl/>
        </w:rPr>
        <w:t>יצוינו התאריכים בהתאם לנדרש במסמכי המכרז.</w:t>
      </w:r>
    </w:p>
    <w:p w:rsidR="00FC104D" w:rsidRPr="00560ADA" w:rsidRDefault="00FC104D" w:rsidP="00EC0E54">
      <w:pPr>
        <w:numPr>
          <w:ilvl w:val="0"/>
          <w:numId w:val="67"/>
        </w:numPr>
        <w:spacing w:line="360" w:lineRule="auto"/>
        <w:jc w:val="both"/>
        <w:rPr>
          <w:rFonts w:ascii="David" w:hAnsi="David" w:cs="David"/>
          <w:kern w:val="28"/>
        </w:rPr>
      </w:pPr>
      <w:r w:rsidRPr="00560ADA">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rsidR="00FC104D" w:rsidRPr="00560ADA" w:rsidRDefault="00FC104D" w:rsidP="00EC0E54">
      <w:pPr>
        <w:spacing w:line="360" w:lineRule="auto"/>
        <w:ind w:left="360"/>
        <w:jc w:val="both"/>
        <w:rPr>
          <w:rFonts w:ascii="David" w:hAnsi="David" w:cs="David"/>
          <w:kern w:val="28"/>
        </w:rPr>
      </w:pPr>
    </w:p>
    <w:p w:rsidR="00FC104D" w:rsidRPr="00560ADA" w:rsidRDefault="00FC104D" w:rsidP="00EC0E54">
      <w:pPr>
        <w:spacing w:line="360" w:lineRule="auto"/>
        <w:jc w:val="both"/>
        <w:rPr>
          <w:rFonts w:ascii="David" w:hAnsi="David" w:cs="David"/>
          <w:kern w:val="28"/>
          <w:rtl/>
        </w:rPr>
      </w:pPr>
      <w:r w:rsidRPr="00560ADA">
        <w:rPr>
          <w:rFonts w:ascii="David" w:hAnsi="David" w:cs="David"/>
          <w:kern w:val="28"/>
          <w:rtl/>
        </w:rPr>
        <w:t xml:space="preserve">הערות: </w:t>
      </w:r>
    </w:p>
    <w:p w:rsidR="00FC104D" w:rsidRPr="00560ADA" w:rsidRDefault="00FC104D" w:rsidP="00EC0E54">
      <w:pPr>
        <w:numPr>
          <w:ilvl w:val="0"/>
          <w:numId w:val="68"/>
        </w:numPr>
        <w:spacing w:line="360" w:lineRule="auto"/>
        <w:jc w:val="both"/>
        <w:rPr>
          <w:rFonts w:ascii="David" w:hAnsi="David" w:cs="David"/>
          <w:kern w:val="28"/>
          <w:rtl/>
        </w:rPr>
      </w:pPr>
      <w:r w:rsidRPr="00560ADA">
        <w:rPr>
          <w:rFonts w:ascii="David" w:hAnsi="David" w:cs="David"/>
          <w:kern w:val="28"/>
          <w:rtl/>
        </w:rPr>
        <w:t xml:space="preserve">נוסח דיווח זה נקבע על ידי ועדה משותפת של </w:t>
      </w:r>
      <w:proofErr w:type="spellStart"/>
      <w:r w:rsidRPr="00560ADA">
        <w:rPr>
          <w:rFonts w:ascii="David" w:hAnsi="David" w:cs="David"/>
          <w:kern w:val="28"/>
          <w:rtl/>
        </w:rPr>
        <w:t>מינהל</w:t>
      </w:r>
      <w:proofErr w:type="spellEnd"/>
      <w:r w:rsidRPr="00560ADA">
        <w:rPr>
          <w:rFonts w:ascii="David" w:hAnsi="David" w:cs="David"/>
          <w:kern w:val="28"/>
          <w:rtl/>
        </w:rPr>
        <w:t xml:space="preserve"> הרכש הממשלתי ושל לשכת רואי החשבון בישראל – אוגוסט 2009. </w:t>
      </w:r>
    </w:p>
    <w:p w:rsidR="00FC104D" w:rsidRPr="00560ADA" w:rsidRDefault="00FC104D" w:rsidP="00EC0E54">
      <w:pPr>
        <w:numPr>
          <w:ilvl w:val="0"/>
          <w:numId w:val="68"/>
        </w:numPr>
        <w:spacing w:line="360" w:lineRule="auto"/>
        <w:jc w:val="both"/>
        <w:rPr>
          <w:rFonts w:ascii="David" w:hAnsi="David" w:cs="David"/>
          <w:kern w:val="28"/>
          <w:u w:val="single"/>
          <w:rtl/>
        </w:rPr>
      </w:pPr>
      <w:r w:rsidRPr="00560ADA">
        <w:rPr>
          <w:rFonts w:ascii="David" w:hAnsi="David" w:cs="David"/>
          <w:kern w:val="28"/>
          <w:rtl/>
        </w:rPr>
        <w:t xml:space="preserve">יודפס על נייר לוגו של משרד </w:t>
      </w:r>
      <w:proofErr w:type="spellStart"/>
      <w:r w:rsidRPr="00560ADA">
        <w:rPr>
          <w:rFonts w:ascii="David" w:hAnsi="David" w:cs="David"/>
          <w:kern w:val="28"/>
          <w:rtl/>
        </w:rPr>
        <w:t>הרו"ח</w:t>
      </w:r>
      <w:proofErr w:type="spellEnd"/>
      <w:r w:rsidRPr="00560ADA">
        <w:rPr>
          <w:rFonts w:ascii="David" w:hAnsi="David" w:cs="David"/>
          <w:kern w:val="28"/>
          <w:rtl/>
        </w:rPr>
        <w:t xml:space="preserve">. </w:t>
      </w:r>
      <w:r w:rsidRPr="00560ADA">
        <w:rPr>
          <w:rFonts w:ascii="David" w:hAnsi="David" w:cs="David"/>
          <w:kern w:val="28"/>
          <w:rtl/>
        </w:rPr>
        <w:tab/>
      </w:r>
    </w:p>
    <w:p w:rsidR="00800AF8" w:rsidRPr="00560ADA" w:rsidRDefault="00800AF8" w:rsidP="00EC0E54">
      <w:pPr>
        <w:spacing w:line="360" w:lineRule="auto"/>
        <w:rPr>
          <w:rFonts w:ascii="David" w:hAnsi="David" w:cs="David"/>
          <w:kern w:val="28"/>
          <w:sz w:val="20"/>
          <w:szCs w:val="20"/>
          <w:rtl/>
        </w:rPr>
      </w:pPr>
    </w:p>
    <w:bookmarkEnd w:id="108"/>
    <w:p w:rsidR="004E394B" w:rsidRPr="00560ADA" w:rsidRDefault="004E394B" w:rsidP="00EC0E54">
      <w:pPr>
        <w:spacing w:line="360" w:lineRule="auto"/>
        <w:rPr>
          <w:rFonts w:ascii="David" w:hAnsi="David" w:cs="David"/>
          <w:b/>
          <w:bCs/>
          <w:sz w:val="32"/>
          <w:szCs w:val="32"/>
          <w:u w:val="single"/>
          <w:rtl/>
        </w:rPr>
      </w:pPr>
    </w:p>
    <w:p w:rsidR="004E394B" w:rsidRPr="00560ADA" w:rsidRDefault="004E394B" w:rsidP="00EC0E54">
      <w:pPr>
        <w:spacing w:line="360" w:lineRule="auto"/>
        <w:rPr>
          <w:rFonts w:ascii="David" w:hAnsi="David" w:cs="David"/>
          <w:b/>
          <w:bCs/>
          <w:sz w:val="32"/>
          <w:szCs w:val="32"/>
          <w:u w:val="single"/>
          <w:rtl/>
        </w:rPr>
      </w:pPr>
    </w:p>
    <w:p w:rsidR="004E394B" w:rsidRPr="00560ADA" w:rsidRDefault="004E394B" w:rsidP="00EC0E54">
      <w:pPr>
        <w:spacing w:line="360" w:lineRule="auto"/>
        <w:rPr>
          <w:rFonts w:ascii="David" w:hAnsi="David" w:cs="David"/>
          <w:b/>
          <w:bCs/>
          <w:sz w:val="32"/>
          <w:szCs w:val="32"/>
          <w:u w:val="single"/>
          <w:rtl/>
        </w:rPr>
        <w:sectPr w:rsidR="004E394B" w:rsidRPr="00560ADA" w:rsidSect="00654526">
          <w:pgSz w:w="11906" w:h="16838" w:code="9"/>
          <w:pgMar w:top="1616" w:right="1826" w:bottom="1440" w:left="1800" w:header="709" w:footer="709" w:gutter="0"/>
          <w:cols w:space="708"/>
          <w:titlePg/>
          <w:bidi/>
          <w:rtlGutter/>
          <w:docGrid w:linePitch="360"/>
        </w:sect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153966" w:rsidRPr="00560ADA" w:rsidRDefault="00153966" w:rsidP="00EC0E54">
      <w:pPr>
        <w:spacing w:line="360" w:lineRule="auto"/>
        <w:rPr>
          <w:rFonts w:ascii="David" w:hAnsi="David" w:cs="David"/>
          <w:sz w:val="72"/>
          <w:szCs w:val="72"/>
          <w:rtl/>
        </w:rPr>
      </w:pPr>
    </w:p>
    <w:p w:rsidR="00DD77DB" w:rsidRPr="00560ADA" w:rsidRDefault="003F2E38" w:rsidP="00EC0E54">
      <w:pPr>
        <w:pStyle w:val="10"/>
        <w:keepNext/>
        <w:widowControl/>
        <w:numPr>
          <w:ilvl w:val="0"/>
          <w:numId w:val="0"/>
        </w:numPr>
        <w:tabs>
          <w:tab w:val="left" w:pos="283"/>
        </w:tabs>
        <w:spacing w:before="240" w:after="240" w:line="360" w:lineRule="auto"/>
        <w:jc w:val="center"/>
        <w:rPr>
          <w:rFonts w:ascii="David" w:hAnsi="David" w:cs="David"/>
          <w:sz w:val="72"/>
          <w:szCs w:val="72"/>
          <w:rtl/>
        </w:rPr>
      </w:pPr>
      <w:bookmarkStart w:id="109" w:name="_Toc534545143"/>
      <w:r w:rsidRPr="00560ADA">
        <w:rPr>
          <w:rFonts w:ascii="David" w:hAnsi="David" w:cs="David"/>
          <w:sz w:val="72"/>
          <w:szCs w:val="72"/>
          <w:rtl/>
        </w:rPr>
        <w:t>פ</w:t>
      </w:r>
      <w:r w:rsidR="003D6B71" w:rsidRPr="00560ADA">
        <w:rPr>
          <w:rFonts w:ascii="David" w:hAnsi="David" w:cs="David"/>
          <w:sz w:val="72"/>
          <w:szCs w:val="72"/>
          <w:rtl/>
        </w:rPr>
        <w:t xml:space="preserve">רק </w:t>
      </w:r>
      <w:r w:rsidR="00243C1C" w:rsidRPr="00560ADA">
        <w:rPr>
          <w:rFonts w:ascii="David" w:hAnsi="David" w:cs="David"/>
          <w:sz w:val="72"/>
          <w:szCs w:val="72"/>
          <w:rtl/>
        </w:rPr>
        <w:t>ג</w:t>
      </w:r>
      <w:r w:rsidR="003D6B71" w:rsidRPr="00560ADA">
        <w:rPr>
          <w:rFonts w:ascii="David" w:hAnsi="David" w:cs="David"/>
          <w:sz w:val="72"/>
          <w:szCs w:val="72"/>
          <w:rtl/>
        </w:rPr>
        <w:t>'</w:t>
      </w:r>
      <w:r w:rsidR="00275BF0" w:rsidRPr="00560ADA">
        <w:rPr>
          <w:rFonts w:ascii="David" w:hAnsi="David" w:cs="David"/>
          <w:sz w:val="72"/>
          <w:szCs w:val="72"/>
          <w:rtl/>
        </w:rPr>
        <w:t xml:space="preserve"> </w:t>
      </w:r>
      <w:r w:rsidR="001E1B13" w:rsidRPr="00560ADA">
        <w:rPr>
          <w:rFonts w:ascii="David" w:hAnsi="David" w:cs="David"/>
          <w:sz w:val="72"/>
          <w:szCs w:val="72"/>
          <w:rtl/>
        </w:rPr>
        <w:t>–</w:t>
      </w:r>
      <w:r w:rsidR="003D6B71" w:rsidRPr="00560ADA">
        <w:rPr>
          <w:rFonts w:ascii="David" w:hAnsi="David" w:cs="David"/>
          <w:sz w:val="72"/>
          <w:szCs w:val="72"/>
          <w:rtl/>
        </w:rPr>
        <w:t xml:space="preserve"> </w:t>
      </w:r>
      <w:r w:rsidR="007E0594" w:rsidRPr="00560ADA">
        <w:rPr>
          <w:rFonts w:ascii="David" w:hAnsi="David" w:cs="David"/>
          <w:sz w:val="72"/>
          <w:szCs w:val="72"/>
          <w:rtl/>
        </w:rPr>
        <w:t>פירוט השירותים ותוכן ההתקשרות עם הספק הזוכה</w:t>
      </w:r>
      <w:bookmarkEnd w:id="109"/>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1F34C2" w:rsidRPr="00560ADA" w:rsidRDefault="001F34C2" w:rsidP="00EC0E54">
      <w:pPr>
        <w:spacing w:line="360" w:lineRule="auto"/>
        <w:rPr>
          <w:rFonts w:ascii="David" w:hAnsi="David" w:cs="David"/>
          <w:rtl/>
        </w:rPr>
      </w:pPr>
    </w:p>
    <w:p w:rsidR="00CB10D9" w:rsidRPr="00560ADA" w:rsidRDefault="00CB10D9" w:rsidP="001A2789">
      <w:pPr>
        <w:pStyle w:val="af6"/>
        <w:numPr>
          <w:ilvl w:val="0"/>
          <w:numId w:val="89"/>
        </w:numPr>
        <w:spacing w:line="360" w:lineRule="auto"/>
        <w:jc w:val="both"/>
        <w:rPr>
          <w:rFonts w:ascii="David" w:hAnsi="David" w:cs="David"/>
          <w:rtl/>
        </w:rPr>
      </w:pPr>
      <w:r w:rsidRPr="00F4659B">
        <w:rPr>
          <w:rFonts w:ascii="David" w:hAnsi="David" w:cs="David"/>
          <w:rtl/>
        </w:rPr>
        <w:t>מבוא כללי:</w:t>
      </w:r>
      <w:r w:rsidRPr="00560ADA">
        <w:rPr>
          <w:rFonts w:ascii="David" w:hAnsi="David" w:cs="David"/>
          <w:rtl/>
        </w:rPr>
        <w:t xml:space="preserve"> בתקופת המנדט הבריטי </w:t>
      </w:r>
      <w:r w:rsidR="009D7681">
        <w:rPr>
          <w:rFonts w:ascii="David" w:hAnsi="David" w:cs="David" w:hint="cs"/>
          <w:rtl/>
        </w:rPr>
        <w:t xml:space="preserve">בוצעו </w:t>
      </w:r>
      <w:r w:rsidRPr="00560ADA">
        <w:rPr>
          <w:rFonts w:ascii="David" w:hAnsi="David" w:cs="David"/>
          <w:rtl/>
        </w:rPr>
        <w:t xml:space="preserve"> הכרז</w:t>
      </w:r>
      <w:r w:rsidR="009D7681">
        <w:rPr>
          <w:rFonts w:ascii="David" w:hAnsi="David" w:cs="David" w:hint="cs"/>
          <w:rtl/>
        </w:rPr>
        <w:t>ות</w:t>
      </w:r>
      <w:r w:rsidRPr="00560ADA">
        <w:rPr>
          <w:rFonts w:ascii="David" w:hAnsi="David" w:cs="David"/>
          <w:rtl/>
        </w:rPr>
        <w:t xml:space="preserve"> על שטחים פתוחים ומיוערים כ</w:t>
      </w:r>
      <w:r w:rsidR="009D7681">
        <w:rPr>
          <w:rFonts w:ascii="David" w:hAnsi="David" w:cs="David" w:hint="cs"/>
          <w:rtl/>
        </w:rPr>
        <w:t xml:space="preserve">אזורים </w:t>
      </w:r>
      <w:r w:rsidRPr="00560ADA">
        <w:rPr>
          <w:rFonts w:ascii="David" w:hAnsi="David" w:cs="David"/>
          <w:rtl/>
        </w:rPr>
        <w:t>שמור</w:t>
      </w:r>
      <w:r w:rsidR="009D7681">
        <w:rPr>
          <w:rFonts w:ascii="David" w:hAnsi="David" w:cs="David" w:hint="cs"/>
          <w:rtl/>
        </w:rPr>
        <w:t>ים</w:t>
      </w:r>
      <w:r w:rsidRPr="00560ADA">
        <w:rPr>
          <w:rFonts w:ascii="David" w:hAnsi="David" w:cs="David"/>
          <w:rtl/>
        </w:rPr>
        <w:t xml:space="preserve"> </w:t>
      </w:r>
      <w:r w:rsidR="009D7681">
        <w:rPr>
          <w:rFonts w:ascii="David" w:hAnsi="David" w:cs="David" w:hint="cs"/>
          <w:rtl/>
        </w:rPr>
        <w:t>ל</w:t>
      </w:r>
      <w:r w:rsidRPr="00560ADA">
        <w:rPr>
          <w:rFonts w:ascii="David" w:hAnsi="David" w:cs="David"/>
          <w:rtl/>
        </w:rPr>
        <w:t>יער</w:t>
      </w:r>
      <w:r w:rsidR="009D7681">
        <w:rPr>
          <w:rFonts w:ascii="David" w:hAnsi="David" w:cs="David" w:hint="cs"/>
          <w:rtl/>
        </w:rPr>
        <w:t>, מתוך מטרה לשמור על אדמות הייעור בישראל</w:t>
      </w:r>
      <w:r w:rsidRPr="00560ADA">
        <w:rPr>
          <w:rFonts w:ascii="David" w:hAnsi="David" w:cs="David"/>
          <w:rtl/>
        </w:rPr>
        <w:t>. תהליך זה נמשך גם לאחר קום המדינה והשטחים המוכרזים מוגנים מתוקף פקודת היערות.</w:t>
      </w:r>
    </w:p>
    <w:p w:rsidR="00140BB2" w:rsidRDefault="00CB10D9" w:rsidP="001A2789">
      <w:pPr>
        <w:spacing w:line="360" w:lineRule="auto"/>
        <w:jc w:val="both"/>
        <w:rPr>
          <w:rFonts w:ascii="David" w:hAnsi="David" w:cs="David"/>
          <w:rtl/>
        </w:rPr>
      </w:pPr>
      <w:r w:rsidRPr="007F4EFE">
        <w:rPr>
          <w:rFonts w:ascii="David" w:hAnsi="David" w:cs="David"/>
          <w:rtl/>
        </w:rPr>
        <w:t xml:space="preserve">בשנת 2001, בוצע </w:t>
      </w:r>
      <w:r w:rsidR="009D7681">
        <w:rPr>
          <w:rFonts w:ascii="David" w:hAnsi="David" w:cs="David" w:hint="cs"/>
          <w:rtl/>
        </w:rPr>
        <w:t>מיפוי</w:t>
      </w:r>
      <w:r w:rsidRPr="007F4EFE">
        <w:rPr>
          <w:rFonts w:ascii="David" w:hAnsi="David" w:cs="David"/>
          <w:rtl/>
        </w:rPr>
        <w:t xml:space="preserve"> של גבולות שמורות היער ונקלטו הגושים והחלקות אשר לפיהן בוצעו ההכרזות (במקרים בהם בוצעה </w:t>
      </w:r>
      <w:proofErr w:type="spellStart"/>
      <w:r w:rsidR="00AB2EE8">
        <w:rPr>
          <w:rFonts w:ascii="David" w:hAnsi="David" w:cs="David"/>
          <w:rtl/>
        </w:rPr>
        <w:t>אכרזה</w:t>
      </w:r>
      <w:r w:rsidRPr="007F4EFE">
        <w:rPr>
          <w:rFonts w:ascii="David" w:hAnsi="David" w:cs="David"/>
          <w:rtl/>
        </w:rPr>
        <w:t>באופן</w:t>
      </w:r>
      <w:proofErr w:type="spellEnd"/>
      <w:r w:rsidRPr="007F4EFE">
        <w:rPr>
          <w:rFonts w:ascii="David" w:hAnsi="David" w:cs="David"/>
          <w:rtl/>
        </w:rPr>
        <w:t xml:space="preserve"> זה). כמו כן נעשתה עבודת תרגום של שמורות אשר הוכרזו לפי סימני גבול או מפות פיסקליות </w:t>
      </w:r>
      <w:r w:rsidRPr="007F4EFE">
        <w:rPr>
          <w:rFonts w:ascii="David" w:hAnsi="David" w:cs="David"/>
        </w:rPr>
        <w:t>–</w:t>
      </w:r>
      <w:r w:rsidRPr="007F4EFE">
        <w:rPr>
          <w:rFonts w:ascii="David" w:hAnsi="David" w:cs="David"/>
          <w:rtl/>
        </w:rPr>
        <w:t xml:space="preserve"> לבסיס של גושים וחלקות. </w:t>
      </w:r>
    </w:p>
    <w:p w:rsidR="00CB10D9" w:rsidRPr="007F4EFE" w:rsidRDefault="007F4EFE" w:rsidP="001A2789">
      <w:pPr>
        <w:spacing w:line="360" w:lineRule="auto"/>
        <w:jc w:val="both"/>
        <w:rPr>
          <w:rFonts w:ascii="David" w:hAnsi="David" w:cs="David"/>
        </w:rPr>
      </w:pPr>
      <w:r>
        <w:rPr>
          <w:rFonts w:ascii="David" w:hAnsi="David" w:cs="David" w:hint="cs"/>
          <w:rtl/>
        </w:rPr>
        <w:t>בשנת 2009 ה</w:t>
      </w:r>
      <w:r w:rsidR="009D7681">
        <w:rPr>
          <w:rFonts w:ascii="David" w:hAnsi="David" w:cs="David" w:hint="cs"/>
          <w:rtl/>
        </w:rPr>
        <w:t>חל המשרד</w:t>
      </w:r>
      <w:r>
        <w:rPr>
          <w:rFonts w:ascii="David" w:hAnsi="David" w:cs="David" w:hint="cs"/>
          <w:rtl/>
        </w:rPr>
        <w:t xml:space="preserve"> </w:t>
      </w:r>
      <w:proofErr w:type="spellStart"/>
      <w:r>
        <w:rPr>
          <w:rFonts w:ascii="David" w:hAnsi="David" w:cs="David" w:hint="cs"/>
          <w:rtl/>
        </w:rPr>
        <w:t>בפרוייקט</w:t>
      </w:r>
      <w:proofErr w:type="spellEnd"/>
      <w:r>
        <w:rPr>
          <w:rFonts w:ascii="David" w:hAnsi="David" w:cs="David" w:hint="cs"/>
          <w:rtl/>
        </w:rPr>
        <w:t xml:space="preserve"> טיוב שכבת שמורות היער בדומה למכרז הנוכחי, אך עדין </w:t>
      </w:r>
      <w:r w:rsidR="00CB10D9" w:rsidRPr="007F4EFE">
        <w:rPr>
          <w:rFonts w:ascii="David" w:hAnsi="David" w:cs="David"/>
          <w:rtl/>
        </w:rPr>
        <w:t>שכבת המידע של שמורות היער סובלת מחוסר עדכון עקב שינויי ייעוד ופיתוח שנעשו במשך השנים. במקביל, יש צורך להכריז על יערות קק"ל, שיש להם תכנית מתאר מפורטת מאושרת או בתהליכי אישור, כשמורות יער על מנת להגביר את ההגנה החוקית עליהם.</w:t>
      </w:r>
    </w:p>
    <w:p w:rsidR="00CB10D9" w:rsidRPr="00F4659B" w:rsidRDefault="00CB10D9" w:rsidP="001A2789">
      <w:pPr>
        <w:pStyle w:val="af6"/>
        <w:numPr>
          <w:ilvl w:val="0"/>
          <w:numId w:val="89"/>
        </w:numPr>
        <w:spacing w:line="360" w:lineRule="auto"/>
        <w:jc w:val="both"/>
        <w:rPr>
          <w:rFonts w:ascii="David" w:hAnsi="David" w:cs="David"/>
        </w:rPr>
      </w:pPr>
      <w:r w:rsidRPr="00F4659B">
        <w:rPr>
          <w:rFonts w:ascii="David" w:hAnsi="David" w:cs="David"/>
          <w:rtl/>
        </w:rPr>
        <w:t xml:space="preserve">מטרה: הכנת הצעה </w:t>
      </w:r>
      <w:proofErr w:type="spellStart"/>
      <w:r w:rsidRPr="00F4659B">
        <w:rPr>
          <w:rFonts w:ascii="David" w:hAnsi="David" w:cs="David"/>
          <w:rtl/>
        </w:rPr>
        <w:t>ל</w:t>
      </w:r>
      <w:r w:rsidR="00AB2EE8">
        <w:rPr>
          <w:rFonts w:ascii="David" w:hAnsi="David" w:cs="David"/>
          <w:rtl/>
        </w:rPr>
        <w:t>אכרזה</w:t>
      </w:r>
      <w:r w:rsidRPr="00F4659B">
        <w:rPr>
          <w:rFonts w:ascii="David" w:hAnsi="David" w:cs="David"/>
          <w:rtl/>
        </w:rPr>
        <w:t>על</w:t>
      </w:r>
      <w:proofErr w:type="spellEnd"/>
      <w:r w:rsidRPr="00F4659B">
        <w:rPr>
          <w:rFonts w:ascii="David" w:hAnsi="David" w:cs="David"/>
          <w:rtl/>
        </w:rPr>
        <w:t xml:space="preserve"> שמורות יער חדשות ועדכון גבולות השמורות הקיימות, על בסיס תכניות מפורטות ליער של קק"ל, ובדיקה של תכניות תקפות בשטח, גבולות </w:t>
      </w:r>
      <w:r w:rsidR="00747CBB" w:rsidRPr="00F4659B">
        <w:rPr>
          <w:rFonts w:ascii="David" w:hAnsi="David" w:cs="David" w:hint="cs"/>
          <w:rtl/>
        </w:rPr>
        <w:t>ס</w:t>
      </w:r>
      <w:r w:rsidR="00747CBB">
        <w:rPr>
          <w:rFonts w:ascii="David" w:hAnsi="David" w:cs="David" w:hint="cs"/>
          <w:rtl/>
        </w:rPr>
        <w:t>טט</w:t>
      </w:r>
      <w:r w:rsidR="00747CBB" w:rsidRPr="00F4659B">
        <w:rPr>
          <w:rFonts w:ascii="David" w:hAnsi="David" w:cs="David" w:hint="cs"/>
          <w:rtl/>
        </w:rPr>
        <w:t>וט</w:t>
      </w:r>
      <w:r w:rsidR="00747CBB">
        <w:rPr>
          <w:rFonts w:ascii="David" w:hAnsi="David" w:cs="David" w:hint="cs"/>
          <w:rtl/>
        </w:rPr>
        <w:t>ור</w:t>
      </w:r>
      <w:r w:rsidR="00747CBB" w:rsidRPr="00F4659B">
        <w:rPr>
          <w:rFonts w:ascii="David" w:hAnsi="David" w:cs="David" w:hint="cs"/>
          <w:rtl/>
        </w:rPr>
        <w:t>יים</w:t>
      </w:r>
      <w:r w:rsidRPr="00F4659B">
        <w:rPr>
          <w:rFonts w:ascii="David" w:hAnsi="David" w:cs="David"/>
          <w:rtl/>
        </w:rPr>
        <w:t xml:space="preserve"> קיימים, שימוש השטח הנוכחי וזכויות של גורמים שונים בו.</w:t>
      </w:r>
    </w:p>
    <w:p w:rsidR="00CB10D9" w:rsidRPr="00F4659B" w:rsidRDefault="00CB10D9" w:rsidP="001A2789">
      <w:pPr>
        <w:pStyle w:val="af6"/>
        <w:numPr>
          <w:ilvl w:val="0"/>
          <w:numId w:val="89"/>
        </w:numPr>
        <w:spacing w:line="360" w:lineRule="auto"/>
        <w:jc w:val="both"/>
        <w:rPr>
          <w:rFonts w:ascii="David" w:hAnsi="David" w:cs="David"/>
          <w:b/>
          <w:bCs/>
          <w:sz w:val="22"/>
          <w:szCs w:val="22"/>
          <w:rtl/>
        </w:rPr>
      </w:pPr>
      <w:r w:rsidRPr="00F4659B">
        <w:rPr>
          <w:rFonts w:ascii="David" w:hAnsi="David" w:cs="David"/>
          <w:rtl/>
        </w:rPr>
        <w:t xml:space="preserve">שיטת עבודה – הסבר כללי: שיטת העבודה מבוססת על קבלת שכבת בסיס של ייעודים </w:t>
      </w:r>
      <w:proofErr w:type="spellStart"/>
      <w:r w:rsidRPr="00F4659B">
        <w:rPr>
          <w:rFonts w:ascii="David" w:hAnsi="David" w:cs="David"/>
          <w:rtl/>
        </w:rPr>
        <w:t>יערניים</w:t>
      </w:r>
      <w:proofErr w:type="spellEnd"/>
      <w:r w:rsidRPr="00F4659B">
        <w:rPr>
          <w:rFonts w:ascii="David" w:hAnsi="David" w:cs="David"/>
          <w:rtl/>
        </w:rPr>
        <w:t xml:space="preserve"> בתכניות מתאר מפורטות ליער, ביצוע בדיקה שאין לגביהם תכנית אחרת או ייעוד אחר או שנמצאים בבעלות פרטית או משותפת (</w:t>
      </w:r>
      <w:proofErr w:type="spellStart"/>
      <w:r w:rsidRPr="00F4659B">
        <w:rPr>
          <w:rFonts w:ascii="David" w:hAnsi="David" w:cs="David"/>
          <w:rtl/>
        </w:rPr>
        <w:t>מושעא</w:t>
      </w:r>
      <w:proofErr w:type="spellEnd"/>
      <w:r w:rsidRPr="00F4659B">
        <w:rPr>
          <w:rFonts w:ascii="David" w:hAnsi="David" w:cs="David"/>
          <w:rtl/>
        </w:rPr>
        <w:t xml:space="preserve">),גריעת שטחי שמורת יער קיימת (במידה וישנה בתא השטח של התכנית) שנקלטו בעבר וחופפים תכנית מאושרת אחרת או שיש עליהם שימוש אחר מתוקף תכנית מאושרת, היתר בנייה וכד', והגשת מפת הצעה </w:t>
      </w:r>
      <w:proofErr w:type="spellStart"/>
      <w:r w:rsidRPr="00F4659B">
        <w:rPr>
          <w:rFonts w:ascii="David" w:hAnsi="David" w:cs="David"/>
          <w:rtl/>
        </w:rPr>
        <w:t>ל</w:t>
      </w:r>
      <w:r w:rsidR="00AB2EE8">
        <w:rPr>
          <w:rFonts w:ascii="David" w:hAnsi="David" w:cs="David"/>
          <w:rtl/>
        </w:rPr>
        <w:t>אכרזה</w:t>
      </w:r>
      <w:r w:rsidRPr="00F4659B">
        <w:rPr>
          <w:rFonts w:ascii="David" w:hAnsi="David" w:cs="David"/>
          <w:rtl/>
        </w:rPr>
        <w:t>על</w:t>
      </w:r>
      <w:proofErr w:type="spellEnd"/>
      <w:r w:rsidRPr="00F4659B">
        <w:rPr>
          <w:rFonts w:ascii="David" w:hAnsi="David" w:cs="David"/>
          <w:rtl/>
        </w:rPr>
        <w:t xml:space="preserve"> שמורת יער על בסיס גושים וחלקות (והצעה לגריעה במידה ויש) יחד עם טבלאות שטחים </w:t>
      </w:r>
      <w:proofErr w:type="spellStart"/>
      <w:r w:rsidRPr="00F4659B">
        <w:rPr>
          <w:rFonts w:ascii="David" w:hAnsi="David" w:cs="David"/>
          <w:rtl/>
        </w:rPr>
        <w:t>ל</w:t>
      </w:r>
      <w:r w:rsidR="00AB2EE8">
        <w:rPr>
          <w:rFonts w:ascii="David" w:hAnsi="David" w:cs="David"/>
          <w:rtl/>
        </w:rPr>
        <w:t>אכרזה</w:t>
      </w:r>
      <w:r w:rsidRPr="00F4659B">
        <w:rPr>
          <w:rFonts w:ascii="David" w:hAnsi="David" w:cs="David"/>
          <w:rtl/>
        </w:rPr>
        <w:t>וגריעה</w:t>
      </w:r>
      <w:proofErr w:type="spellEnd"/>
      <w:r w:rsidRPr="00F4659B">
        <w:rPr>
          <w:rFonts w:ascii="David" w:hAnsi="David" w:cs="David"/>
          <w:rtl/>
        </w:rPr>
        <w:t xml:space="preserve"> על בסיס גושים וחלקות, שטח </w:t>
      </w:r>
      <w:proofErr w:type="spellStart"/>
      <w:r w:rsidRPr="00F4659B">
        <w:rPr>
          <w:rFonts w:ascii="David" w:hAnsi="David" w:cs="David"/>
          <w:rtl/>
        </w:rPr>
        <w:t>ל</w:t>
      </w:r>
      <w:r w:rsidR="00AB2EE8">
        <w:rPr>
          <w:rFonts w:ascii="David" w:hAnsi="David" w:cs="David"/>
          <w:rtl/>
        </w:rPr>
        <w:t>אכרזה</w:t>
      </w:r>
      <w:r w:rsidRPr="00F4659B">
        <w:rPr>
          <w:rFonts w:ascii="David" w:hAnsi="David" w:cs="David"/>
          <w:rtl/>
        </w:rPr>
        <w:t>ו</w:t>
      </w:r>
      <w:proofErr w:type="spellEnd"/>
      <w:r w:rsidRPr="00F4659B">
        <w:rPr>
          <w:rFonts w:ascii="David" w:hAnsi="David" w:cs="David"/>
          <w:rtl/>
        </w:rPr>
        <w:t xml:space="preserve">\או גריעה וסטטוס (חלקי או מלא). </w:t>
      </w:r>
    </w:p>
    <w:p w:rsidR="00CB10D9" w:rsidRPr="00F4659B" w:rsidRDefault="00CB10D9" w:rsidP="001A2789">
      <w:pPr>
        <w:pStyle w:val="af6"/>
        <w:numPr>
          <w:ilvl w:val="0"/>
          <w:numId w:val="89"/>
        </w:numPr>
        <w:spacing w:line="360" w:lineRule="auto"/>
        <w:jc w:val="both"/>
        <w:rPr>
          <w:rFonts w:ascii="David" w:hAnsi="David" w:cs="David"/>
        </w:rPr>
      </w:pPr>
      <w:r w:rsidRPr="00F4659B">
        <w:rPr>
          <w:rFonts w:ascii="David" w:hAnsi="David" w:cs="David"/>
          <w:rtl/>
        </w:rPr>
        <w:t xml:space="preserve">עריכת הצעה כוללת </w:t>
      </w:r>
      <w:proofErr w:type="spellStart"/>
      <w:r w:rsidRPr="00F4659B">
        <w:rPr>
          <w:rFonts w:ascii="David" w:hAnsi="David" w:cs="David"/>
          <w:rtl/>
        </w:rPr>
        <w:t>ל</w:t>
      </w:r>
      <w:r w:rsidR="00AB2EE8">
        <w:rPr>
          <w:rFonts w:ascii="David" w:hAnsi="David" w:cs="David"/>
          <w:rtl/>
        </w:rPr>
        <w:t>אכרזה</w:t>
      </w:r>
      <w:r w:rsidRPr="00F4659B">
        <w:rPr>
          <w:rFonts w:ascii="David" w:hAnsi="David" w:cs="David"/>
          <w:rtl/>
        </w:rPr>
        <w:t>וגריעה</w:t>
      </w:r>
      <w:proofErr w:type="spellEnd"/>
      <w:r w:rsidRPr="00F4659B">
        <w:rPr>
          <w:rFonts w:ascii="David" w:hAnsi="David" w:cs="David"/>
          <w:rtl/>
        </w:rPr>
        <w:t xml:space="preserve"> של שמורות היער- על בסיס תהליך הבדיקה והקומפילציה של שכבות המידע השונות י</w:t>
      </w:r>
      <w:r w:rsidR="009D7681">
        <w:rPr>
          <w:rFonts w:ascii="David" w:hAnsi="David" w:cs="David" w:hint="cs"/>
          <w:rtl/>
        </w:rPr>
        <w:t>סופקו</w:t>
      </w:r>
      <w:r w:rsidRPr="00F4659B">
        <w:rPr>
          <w:rFonts w:ascii="David" w:hAnsi="David" w:cs="David"/>
          <w:rtl/>
        </w:rPr>
        <w:t xml:space="preserve"> התוצרים הבאים  </w:t>
      </w:r>
    </w:p>
    <w:p w:rsidR="00CB10D9" w:rsidRPr="00560ADA" w:rsidRDefault="00CB10D9" w:rsidP="001A2789">
      <w:pPr>
        <w:pStyle w:val="af6"/>
        <w:spacing w:line="360" w:lineRule="auto"/>
        <w:jc w:val="both"/>
        <w:rPr>
          <w:rFonts w:ascii="David" w:hAnsi="David" w:cs="David"/>
        </w:rPr>
      </w:pPr>
    </w:p>
    <w:p w:rsidR="00163DEA" w:rsidRDefault="00CA4E7B" w:rsidP="001A2789">
      <w:pPr>
        <w:pStyle w:val="10"/>
        <w:numPr>
          <w:ilvl w:val="1"/>
          <w:numId w:val="89"/>
        </w:numPr>
        <w:spacing w:line="360" w:lineRule="auto"/>
        <w:jc w:val="both"/>
        <w:rPr>
          <w:rFonts w:ascii="David" w:hAnsi="David" w:cs="David"/>
          <w:b w:val="0"/>
          <w:bCs w:val="0"/>
          <w:sz w:val="24"/>
          <w:szCs w:val="24"/>
          <w:rtl/>
        </w:rPr>
      </w:pPr>
      <w:r w:rsidRPr="00560ADA">
        <w:rPr>
          <w:rFonts w:ascii="David" w:hAnsi="David" w:cs="David"/>
          <w:b w:val="0"/>
          <w:bCs w:val="0"/>
          <w:sz w:val="24"/>
          <w:szCs w:val="24"/>
          <w:rtl/>
        </w:rPr>
        <w:t xml:space="preserve">הכנה </w:t>
      </w:r>
      <w:proofErr w:type="spellStart"/>
      <w:r w:rsidRPr="00560ADA">
        <w:rPr>
          <w:rFonts w:ascii="David" w:hAnsi="David" w:cs="David"/>
          <w:b w:val="0"/>
          <w:bCs w:val="0"/>
          <w:sz w:val="24"/>
          <w:szCs w:val="24"/>
          <w:rtl/>
        </w:rPr>
        <w:t>ל</w:t>
      </w:r>
      <w:r w:rsidR="00AB2EE8">
        <w:rPr>
          <w:rFonts w:ascii="David" w:hAnsi="David" w:cs="David"/>
          <w:b w:val="0"/>
          <w:bCs w:val="0"/>
          <w:sz w:val="24"/>
          <w:szCs w:val="24"/>
          <w:rtl/>
        </w:rPr>
        <w:t>אכרזה</w:t>
      </w:r>
      <w:r w:rsidRPr="00560ADA">
        <w:rPr>
          <w:rFonts w:ascii="David" w:hAnsi="David" w:cs="David"/>
          <w:b w:val="0"/>
          <w:bCs w:val="0"/>
          <w:sz w:val="24"/>
          <w:szCs w:val="24"/>
          <w:rtl/>
        </w:rPr>
        <w:t>על</w:t>
      </w:r>
      <w:proofErr w:type="spellEnd"/>
      <w:r w:rsidRPr="00560ADA">
        <w:rPr>
          <w:rFonts w:ascii="David" w:hAnsi="David" w:cs="David"/>
          <w:b w:val="0"/>
          <w:bCs w:val="0"/>
          <w:sz w:val="24"/>
          <w:szCs w:val="24"/>
          <w:rtl/>
        </w:rPr>
        <w:t xml:space="preserve"> שמורות יער חדשות</w:t>
      </w:r>
      <w:r w:rsidR="00B73E3F">
        <w:rPr>
          <w:rFonts w:ascii="David" w:hAnsi="David" w:cs="David" w:hint="cs"/>
          <w:b w:val="0"/>
          <w:bCs w:val="0"/>
          <w:sz w:val="24"/>
          <w:szCs w:val="24"/>
          <w:rtl/>
        </w:rPr>
        <w:t xml:space="preserve">: </w:t>
      </w:r>
    </w:p>
    <w:p w:rsidR="00B73E3F" w:rsidRDefault="00557F2F" w:rsidP="001A2789">
      <w:pPr>
        <w:pStyle w:val="af6"/>
        <w:numPr>
          <w:ilvl w:val="2"/>
          <w:numId w:val="89"/>
        </w:numPr>
        <w:spacing w:line="360" w:lineRule="auto"/>
        <w:jc w:val="both"/>
      </w:pPr>
      <w:r w:rsidRPr="00557F2F">
        <w:rPr>
          <w:rFonts w:ascii="David" w:hAnsi="David" w:cs="David"/>
          <w:rtl/>
        </w:rPr>
        <w:t xml:space="preserve">קליטה, עריכה ותיאום בין ייעודים </w:t>
      </w:r>
      <w:proofErr w:type="spellStart"/>
      <w:r w:rsidRPr="00557F2F">
        <w:rPr>
          <w:rFonts w:ascii="David" w:hAnsi="David" w:cs="David"/>
          <w:rtl/>
        </w:rPr>
        <w:t>יערניים</w:t>
      </w:r>
      <w:proofErr w:type="spellEnd"/>
      <w:r w:rsidRPr="00557F2F">
        <w:rPr>
          <w:rFonts w:ascii="David" w:hAnsi="David" w:cs="David"/>
          <w:rtl/>
        </w:rPr>
        <w:t xml:space="preserve"> בתכניות מתאר מפורטות ליצירת תסריט </w:t>
      </w:r>
      <w:proofErr w:type="spellStart"/>
      <w:r w:rsidRPr="00557F2F">
        <w:rPr>
          <w:rFonts w:ascii="David" w:hAnsi="David" w:cs="David"/>
          <w:rtl/>
        </w:rPr>
        <w:t>ל</w:t>
      </w:r>
      <w:r w:rsidR="00AB2EE8">
        <w:rPr>
          <w:rFonts w:ascii="David" w:hAnsi="David" w:cs="David"/>
          <w:rtl/>
        </w:rPr>
        <w:t>אכרזה</w:t>
      </w:r>
      <w:r w:rsidRPr="00557F2F">
        <w:rPr>
          <w:rFonts w:ascii="David" w:hAnsi="David" w:cs="David"/>
          <w:rtl/>
        </w:rPr>
        <w:t>על</w:t>
      </w:r>
      <w:proofErr w:type="spellEnd"/>
      <w:r w:rsidRPr="00557F2F">
        <w:rPr>
          <w:rFonts w:ascii="David" w:hAnsi="David" w:cs="David"/>
          <w:rtl/>
        </w:rPr>
        <w:t xml:space="preserve"> שטחים אלו כשמורות יער.</w:t>
      </w:r>
    </w:p>
    <w:p w:rsidR="00557F2F" w:rsidRDefault="00557F2F" w:rsidP="00EC0E54">
      <w:pPr>
        <w:pStyle w:val="af6"/>
        <w:spacing w:line="360" w:lineRule="auto"/>
        <w:ind w:left="1224"/>
      </w:pPr>
    </w:p>
    <w:p w:rsidR="00557F2F" w:rsidRDefault="00557F2F" w:rsidP="00EC0E54">
      <w:pPr>
        <w:pStyle w:val="af6"/>
        <w:numPr>
          <w:ilvl w:val="2"/>
          <w:numId w:val="89"/>
        </w:numPr>
        <w:spacing w:line="360" w:lineRule="auto"/>
      </w:pPr>
      <w:r w:rsidRPr="00557F2F">
        <w:rPr>
          <w:rFonts w:ascii="David" w:hAnsi="David" w:cs="David"/>
          <w:rtl/>
        </w:rPr>
        <w:t xml:space="preserve">ביצוע כל התהליכים הנדרשים על מנת להגיש שטחים בתכניות מתאר מפורטות ליערות – </w:t>
      </w:r>
      <w:proofErr w:type="spellStart"/>
      <w:r w:rsidRPr="00557F2F">
        <w:rPr>
          <w:rFonts w:ascii="David" w:hAnsi="David" w:cs="David"/>
          <w:rtl/>
        </w:rPr>
        <w:t>ל</w:t>
      </w:r>
      <w:r w:rsidR="00AB2EE8">
        <w:rPr>
          <w:rFonts w:ascii="David" w:hAnsi="David" w:cs="David"/>
          <w:rtl/>
        </w:rPr>
        <w:t>אכרזה</w:t>
      </w:r>
      <w:r w:rsidRPr="00557F2F">
        <w:rPr>
          <w:rFonts w:ascii="David" w:hAnsi="David" w:cs="David"/>
          <w:rtl/>
        </w:rPr>
        <w:t>כשמורת</w:t>
      </w:r>
      <w:proofErr w:type="spellEnd"/>
      <w:r w:rsidRPr="00557F2F">
        <w:rPr>
          <w:rFonts w:ascii="David" w:hAnsi="David" w:cs="David"/>
          <w:rtl/>
        </w:rPr>
        <w:t xml:space="preserve"> יער על ידי שר החקלאות. זאת על ידי התאמת גבולות במידת הצורך, ניקיון טופולוגי, בדיקות בעלות מול שכבת </w:t>
      </w:r>
      <w:proofErr w:type="spellStart"/>
      <w:r w:rsidRPr="00557F2F">
        <w:rPr>
          <w:rFonts w:ascii="David" w:hAnsi="David" w:cs="David"/>
          <w:rtl/>
        </w:rPr>
        <w:t>הקדסטר</w:t>
      </w:r>
      <w:proofErr w:type="spellEnd"/>
      <w:r w:rsidRPr="00557F2F">
        <w:rPr>
          <w:rFonts w:ascii="David" w:hAnsi="David" w:cs="David"/>
          <w:rtl/>
        </w:rPr>
        <w:t xml:space="preserve">, ניקוי שטחי שמורות טבע, גנים לאומיים, משבצות חקלאיות, הוספת שטחי שמורות יער ישנות במידה וחופפות חלקית לתכנית ויצירת תסריט וטבלת </w:t>
      </w:r>
      <w:proofErr w:type="spellStart"/>
      <w:r w:rsidRPr="00557F2F">
        <w:rPr>
          <w:rFonts w:ascii="David" w:hAnsi="David" w:cs="David"/>
          <w:rtl/>
        </w:rPr>
        <w:t>גו"ח</w:t>
      </w:r>
      <w:proofErr w:type="spellEnd"/>
      <w:r w:rsidRPr="00557F2F">
        <w:rPr>
          <w:rFonts w:ascii="David" w:hAnsi="David" w:cs="David"/>
          <w:rtl/>
        </w:rPr>
        <w:t xml:space="preserve"> לצורך ההכרזה.</w:t>
      </w:r>
    </w:p>
    <w:p w:rsidR="00557F2F" w:rsidRDefault="00557F2F" w:rsidP="00EC0E54">
      <w:pPr>
        <w:pStyle w:val="af6"/>
        <w:spacing w:line="360" w:lineRule="auto"/>
        <w:ind w:left="1224"/>
      </w:pPr>
    </w:p>
    <w:p w:rsidR="00557F2F" w:rsidRPr="00EC0E54" w:rsidRDefault="00557F2F" w:rsidP="00EC0E54">
      <w:pPr>
        <w:pStyle w:val="2"/>
        <w:numPr>
          <w:ilvl w:val="2"/>
          <w:numId w:val="89"/>
        </w:numPr>
        <w:spacing w:line="360" w:lineRule="auto"/>
        <w:rPr>
          <w:rFonts w:ascii="David" w:hAnsi="David" w:cs="David"/>
          <w:b w:val="0"/>
          <w:bCs w:val="0"/>
          <w:sz w:val="24"/>
          <w:szCs w:val="24"/>
          <w:rtl/>
        </w:rPr>
      </w:pPr>
      <w:r w:rsidRPr="00560ADA">
        <w:rPr>
          <w:rFonts w:ascii="David" w:hAnsi="David" w:cs="David"/>
          <w:b w:val="0"/>
          <w:bCs w:val="0"/>
          <w:sz w:val="24"/>
          <w:szCs w:val="24"/>
          <w:rtl/>
        </w:rPr>
        <w:t xml:space="preserve">ביצוע כל התהליכים הנדרשים על מנת להגיש שטחים בתכניות מתאר מפורטות ליערות – </w:t>
      </w:r>
      <w:proofErr w:type="spellStart"/>
      <w:r w:rsidRPr="00560ADA">
        <w:rPr>
          <w:rFonts w:ascii="David" w:hAnsi="David" w:cs="David"/>
          <w:b w:val="0"/>
          <w:bCs w:val="0"/>
          <w:sz w:val="24"/>
          <w:szCs w:val="24"/>
          <w:rtl/>
        </w:rPr>
        <w:t>ל</w:t>
      </w:r>
      <w:r w:rsidR="00AB2EE8">
        <w:rPr>
          <w:rFonts w:ascii="David" w:hAnsi="David" w:cs="David"/>
          <w:b w:val="0"/>
          <w:bCs w:val="0"/>
          <w:sz w:val="24"/>
          <w:szCs w:val="24"/>
          <w:rtl/>
        </w:rPr>
        <w:t>אכרזה</w:t>
      </w:r>
      <w:r w:rsidRPr="00560ADA">
        <w:rPr>
          <w:rFonts w:ascii="David" w:hAnsi="David" w:cs="David"/>
          <w:b w:val="0"/>
          <w:bCs w:val="0"/>
          <w:sz w:val="24"/>
          <w:szCs w:val="24"/>
          <w:rtl/>
        </w:rPr>
        <w:t>כשמורת</w:t>
      </w:r>
      <w:proofErr w:type="spellEnd"/>
      <w:r w:rsidRPr="00560ADA">
        <w:rPr>
          <w:rFonts w:ascii="David" w:hAnsi="David" w:cs="David"/>
          <w:b w:val="0"/>
          <w:bCs w:val="0"/>
          <w:sz w:val="24"/>
          <w:szCs w:val="24"/>
          <w:rtl/>
        </w:rPr>
        <w:t xml:space="preserve"> יער על ידי שר החקלאות. זאת על ידי התאמת גבולות במידת הצורך, ניקיון טופולוגי, בדיקות בעלות מול שכבת </w:t>
      </w:r>
      <w:proofErr w:type="spellStart"/>
      <w:r w:rsidRPr="00560ADA">
        <w:rPr>
          <w:rFonts w:ascii="David" w:hAnsi="David" w:cs="David"/>
          <w:b w:val="0"/>
          <w:bCs w:val="0"/>
          <w:sz w:val="24"/>
          <w:szCs w:val="24"/>
          <w:rtl/>
        </w:rPr>
        <w:t>הקדסטר</w:t>
      </w:r>
      <w:proofErr w:type="spellEnd"/>
      <w:r w:rsidRPr="00560ADA">
        <w:rPr>
          <w:rFonts w:ascii="David" w:hAnsi="David" w:cs="David"/>
          <w:b w:val="0"/>
          <w:bCs w:val="0"/>
          <w:sz w:val="24"/>
          <w:szCs w:val="24"/>
          <w:rtl/>
        </w:rPr>
        <w:t>, ניקוי שטחי שמורות טבע, גנים לאומיים, משבצות</w:t>
      </w:r>
      <w:r w:rsidR="00E245D8">
        <w:rPr>
          <w:rFonts w:ascii="David" w:hAnsi="David" w:cs="David" w:hint="cs"/>
          <w:b w:val="0"/>
          <w:bCs w:val="0"/>
          <w:sz w:val="24"/>
          <w:szCs w:val="24"/>
          <w:rtl/>
        </w:rPr>
        <w:t xml:space="preserve">. </w:t>
      </w:r>
      <w:r w:rsidRPr="00560ADA">
        <w:rPr>
          <w:rFonts w:ascii="David" w:hAnsi="David" w:cs="David"/>
          <w:b w:val="0"/>
          <w:bCs w:val="0"/>
          <w:sz w:val="24"/>
          <w:szCs w:val="24"/>
          <w:rtl/>
        </w:rPr>
        <w:lastRenderedPageBreak/>
        <w:t xml:space="preserve">חקלאיות, הוספת שטחי שמורות יער ישנות במידה וחופפות חלקית לתכנית ויצירת תסריט וטבלת </w:t>
      </w:r>
      <w:proofErr w:type="spellStart"/>
      <w:r w:rsidRPr="00560ADA">
        <w:rPr>
          <w:rFonts w:ascii="David" w:hAnsi="David" w:cs="David"/>
          <w:b w:val="0"/>
          <w:bCs w:val="0"/>
          <w:sz w:val="24"/>
          <w:szCs w:val="24"/>
          <w:rtl/>
        </w:rPr>
        <w:t>גו"ח</w:t>
      </w:r>
      <w:proofErr w:type="spellEnd"/>
      <w:r w:rsidRPr="00560ADA">
        <w:rPr>
          <w:rFonts w:ascii="David" w:hAnsi="David" w:cs="David"/>
          <w:b w:val="0"/>
          <w:bCs w:val="0"/>
          <w:sz w:val="24"/>
          <w:szCs w:val="24"/>
          <w:rtl/>
        </w:rPr>
        <w:t xml:space="preserve"> לצורך ההכרזה.</w:t>
      </w:r>
    </w:p>
    <w:p w:rsidR="00B73E3F" w:rsidRPr="00B73E3F" w:rsidRDefault="00B73E3F" w:rsidP="00EC0E54">
      <w:pPr>
        <w:spacing w:line="360" w:lineRule="auto"/>
        <w:ind w:left="720"/>
      </w:pPr>
    </w:p>
    <w:p w:rsidR="00CA4E7B" w:rsidRPr="00560ADA" w:rsidRDefault="00CA4E7B" w:rsidP="00EC0E54">
      <w:pPr>
        <w:pStyle w:val="10"/>
        <w:numPr>
          <w:ilvl w:val="0"/>
          <w:numId w:val="0"/>
        </w:numPr>
        <w:spacing w:line="360" w:lineRule="auto"/>
        <w:ind w:left="792"/>
        <w:jc w:val="both"/>
        <w:rPr>
          <w:rFonts w:ascii="David" w:hAnsi="David" w:cs="David"/>
          <w:b w:val="0"/>
          <w:bCs w:val="0"/>
          <w:sz w:val="24"/>
          <w:szCs w:val="24"/>
          <w:rtl/>
        </w:rPr>
      </w:pPr>
    </w:p>
    <w:p w:rsidR="00CA4E7B" w:rsidRPr="00560ADA" w:rsidRDefault="00CA4E7B" w:rsidP="00EC0E54">
      <w:pPr>
        <w:pStyle w:val="2"/>
        <w:numPr>
          <w:ilvl w:val="0"/>
          <w:numId w:val="0"/>
        </w:numPr>
        <w:spacing w:line="360" w:lineRule="auto"/>
        <w:ind w:left="576" w:hanging="576"/>
        <w:rPr>
          <w:rFonts w:ascii="David" w:hAnsi="David" w:cs="David"/>
          <w:b w:val="0"/>
          <w:bCs w:val="0"/>
          <w:sz w:val="24"/>
          <w:szCs w:val="24"/>
          <w:rtl/>
        </w:rPr>
      </w:pPr>
    </w:p>
    <w:p w:rsidR="00CA4E7B" w:rsidRDefault="00CA4E7B" w:rsidP="00EC0E54">
      <w:pPr>
        <w:pStyle w:val="af6"/>
        <w:numPr>
          <w:ilvl w:val="1"/>
          <w:numId w:val="89"/>
        </w:numPr>
        <w:spacing w:line="360" w:lineRule="auto"/>
        <w:jc w:val="both"/>
        <w:rPr>
          <w:rFonts w:ascii="David" w:hAnsi="David" w:cs="David"/>
        </w:rPr>
      </w:pPr>
      <w:r w:rsidRPr="00560ADA">
        <w:rPr>
          <w:rFonts w:ascii="David" w:hAnsi="David" w:cs="David"/>
          <w:rtl/>
        </w:rPr>
        <w:t xml:space="preserve"> </w:t>
      </w:r>
      <w:r w:rsidR="00163DEA" w:rsidRPr="00560ADA">
        <w:rPr>
          <w:rFonts w:ascii="David" w:hAnsi="David" w:cs="David"/>
          <w:rtl/>
        </w:rPr>
        <w:t>עדכון שמורות יער קיימות</w:t>
      </w:r>
      <w:r w:rsidR="00557F2F">
        <w:rPr>
          <w:rFonts w:ascii="David" w:hAnsi="David" w:cs="David" w:hint="cs"/>
          <w:rtl/>
        </w:rPr>
        <w:t>:</w:t>
      </w:r>
    </w:p>
    <w:p w:rsidR="00557F2F" w:rsidRPr="00560ADA" w:rsidRDefault="00557F2F" w:rsidP="00EC0E54">
      <w:pPr>
        <w:pStyle w:val="af6"/>
        <w:numPr>
          <w:ilvl w:val="2"/>
          <w:numId w:val="89"/>
        </w:numPr>
        <w:spacing w:line="360" w:lineRule="auto"/>
        <w:jc w:val="both"/>
        <w:rPr>
          <w:rFonts w:ascii="David" w:hAnsi="David" w:cs="David"/>
        </w:rPr>
      </w:pPr>
      <w:r w:rsidRPr="00560ADA">
        <w:rPr>
          <w:rFonts w:ascii="David" w:hAnsi="David" w:cs="David"/>
          <w:rtl/>
        </w:rPr>
        <w:t xml:space="preserve">בדיקה של תקפות גבולות שמורות קיימות בתחום התכנית המוצעת </w:t>
      </w:r>
      <w:proofErr w:type="spellStart"/>
      <w:r w:rsidRPr="00560ADA">
        <w:rPr>
          <w:rFonts w:ascii="David" w:hAnsi="David" w:cs="David"/>
          <w:rtl/>
        </w:rPr>
        <w:t>ל</w:t>
      </w:r>
      <w:r w:rsidR="00AB2EE8">
        <w:rPr>
          <w:rFonts w:ascii="David" w:hAnsi="David" w:cs="David"/>
          <w:rtl/>
        </w:rPr>
        <w:t>אכרזה</w:t>
      </w:r>
      <w:r w:rsidRPr="00560ADA">
        <w:rPr>
          <w:rFonts w:ascii="David" w:hAnsi="David" w:cs="David"/>
          <w:rtl/>
        </w:rPr>
        <w:t>או</w:t>
      </w:r>
      <w:proofErr w:type="spellEnd"/>
      <w:r w:rsidRPr="00560ADA">
        <w:rPr>
          <w:rFonts w:ascii="David" w:hAnsi="David" w:cs="David"/>
          <w:rtl/>
        </w:rPr>
        <w:t xml:space="preserve">  הצמודות דופן לתא השטח של התכנית המיועדת </w:t>
      </w:r>
      <w:proofErr w:type="spellStart"/>
      <w:r w:rsidRPr="00560ADA">
        <w:rPr>
          <w:rFonts w:ascii="David" w:hAnsi="David" w:cs="David"/>
          <w:rtl/>
        </w:rPr>
        <w:t>ל</w:t>
      </w:r>
      <w:r w:rsidR="00AB2EE8">
        <w:rPr>
          <w:rFonts w:ascii="David" w:hAnsi="David" w:cs="David"/>
          <w:rtl/>
        </w:rPr>
        <w:t>אכרזה</w:t>
      </w:r>
      <w:r w:rsidRPr="00560ADA">
        <w:rPr>
          <w:rFonts w:ascii="David" w:hAnsi="David" w:cs="David"/>
          <w:rtl/>
        </w:rPr>
        <w:t>ומהוות</w:t>
      </w:r>
      <w:proofErr w:type="spellEnd"/>
      <w:r w:rsidRPr="00560ADA">
        <w:rPr>
          <w:rFonts w:ascii="David" w:hAnsi="David" w:cs="David"/>
          <w:rtl/>
        </w:rPr>
        <w:t xml:space="preserve"> חלק משמורת היער המיועדת לביטול</w:t>
      </w:r>
    </w:p>
    <w:p w:rsidR="00CA4E7B" w:rsidRPr="00560ADA" w:rsidRDefault="00CA4E7B" w:rsidP="00EC0E54">
      <w:pPr>
        <w:pStyle w:val="af6"/>
        <w:numPr>
          <w:ilvl w:val="2"/>
          <w:numId w:val="89"/>
        </w:numPr>
        <w:spacing w:line="360" w:lineRule="auto"/>
        <w:jc w:val="both"/>
        <w:rPr>
          <w:rFonts w:ascii="David" w:hAnsi="David" w:cs="David"/>
          <w:rtl/>
        </w:rPr>
      </w:pPr>
      <w:r w:rsidRPr="00560ADA">
        <w:rPr>
          <w:rFonts w:ascii="David" w:hAnsi="David" w:cs="David"/>
          <w:rtl/>
        </w:rPr>
        <w:t xml:space="preserve">ביצוע בירור מול קק"ל (מחלקת התכנון הסטטוטורי במרחב ומשרד האזור הרלוונטי), לגבי תקיפות שטחי שמורות יער קיימות מחוץ לשטח התכנית המפורטת. </w:t>
      </w:r>
    </w:p>
    <w:p w:rsidR="00CA4E7B" w:rsidRPr="00560ADA" w:rsidRDefault="00CA4E7B" w:rsidP="00EC0E54">
      <w:pPr>
        <w:pStyle w:val="af6"/>
        <w:numPr>
          <w:ilvl w:val="2"/>
          <w:numId w:val="89"/>
        </w:numPr>
        <w:spacing w:line="360" w:lineRule="auto"/>
        <w:jc w:val="both"/>
        <w:rPr>
          <w:rFonts w:ascii="David" w:hAnsi="David" w:cs="David"/>
          <w:rtl/>
        </w:rPr>
      </w:pPr>
      <w:r w:rsidRPr="00560ADA">
        <w:rPr>
          <w:rFonts w:ascii="David" w:hAnsi="David" w:cs="David"/>
          <w:rtl/>
        </w:rPr>
        <w:t>בהתאם לבדיקה זו יוחלט לגבי המלצה על שטחי שמורות יער קיימות בהתאם לשלוש אפשרויות:</w:t>
      </w:r>
    </w:p>
    <w:p w:rsidR="00CA4E7B" w:rsidRPr="00560ADA" w:rsidRDefault="00CA4E7B" w:rsidP="00EC0E54">
      <w:pPr>
        <w:pStyle w:val="af6"/>
        <w:numPr>
          <w:ilvl w:val="3"/>
          <w:numId w:val="89"/>
        </w:numPr>
        <w:spacing w:line="360" w:lineRule="auto"/>
        <w:jc w:val="both"/>
        <w:rPr>
          <w:rFonts w:ascii="David" w:hAnsi="David" w:cs="David"/>
        </w:rPr>
      </w:pPr>
      <w:r w:rsidRPr="00560ADA">
        <w:rPr>
          <w:rFonts w:ascii="David" w:hAnsi="David" w:cs="David"/>
          <w:rtl/>
        </w:rPr>
        <w:t>שטחים שיועברו לשמורת יער חדשה (ויגרעו במקביל מהשמורה הישנה).</w:t>
      </w:r>
    </w:p>
    <w:p w:rsidR="00CA4E7B" w:rsidRPr="00560ADA" w:rsidRDefault="00CA4E7B" w:rsidP="00EC0E54">
      <w:pPr>
        <w:pStyle w:val="af6"/>
        <w:numPr>
          <w:ilvl w:val="3"/>
          <w:numId w:val="89"/>
        </w:numPr>
        <w:spacing w:line="360" w:lineRule="auto"/>
        <w:jc w:val="both"/>
        <w:rPr>
          <w:rFonts w:ascii="David" w:hAnsi="David" w:cs="David"/>
        </w:rPr>
      </w:pPr>
      <w:r w:rsidRPr="00560ADA">
        <w:rPr>
          <w:rFonts w:ascii="David" w:hAnsi="David" w:cs="David"/>
          <w:rtl/>
        </w:rPr>
        <w:t xml:space="preserve">שטחים </w:t>
      </w:r>
      <w:proofErr w:type="spellStart"/>
      <w:r w:rsidRPr="00560ADA">
        <w:rPr>
          <w:rFonts w:ascii="David" w:hAnsi="David" w:cs="David"/>
          <w:rtl/>
        </w:rPr>
        <w:t>שישארו</w:t>
      </w:r>
      <w:proofErr w:type="spellEnd"/>
      <w:r w:rsidRPr="00560ADA">
        <w:rPr>
          <w:rFonts w:ascii="David" w:hAnsi="David" w:cs="David"/>
          <w:rtl/>
        </w:rPr>
        <w:t xml:space="preserve"> כשמורה ישנה.</w:t>
      </w:r>
    </w:p>
    <w:p w:rsidR="00415346" w:rsidRPr="00747CBB" w:rsidRDefault="00CA4E7B" w:rsidP="00747CBB">
      <w:pPr>
        <w:pStyle w:val="af6"/>
        <w:numPr>
          <w:ilvl w:val="3"/>
          <w:numId w:val="89"/>
        </w:numPr>
        <w:spacing w:line="360" w:lineRule="auto"/>
        <w:jc w:val="both"/>
        <w:rPr>
          <w:rFonts w:ascii="David" w:hAnsi="David" w:cs="David"/>
        </w:rPr>
      </w:pPr>
      <w:r w:rsidRPr="00560ADA">
        <w:rPr>
          <w:rFonts w:ascii="David" w:hAnsi="David" w:cs="David"/>
          <w:rtl/>
        </w:rPr>
        <w:t>שטחים שיגרעו לצמיתות מהשמורה הישנה.</w:t>
      </w:r>
    </w:p>
    <w:p w:rsidR="00CA4E7B" w:rsidRPr="00415346" w:rsidRDefault="00CA4E7B" w:rsidP="00EC0E54">
      <w:pPr>
        <w:pStyle w:val="af6"/>
        <w:spacing w:line="360" w:lineRule="auto"/>
        <w:ind w:left="1440"/>
        <w:jc w:val="both"/>
        <w:rPr>
          <w:rFonts w:ascii="David" w:hAnsi="David" w:cs="David"/>
          <w:rtl/>
        </w:rPr>
      </w:pPr>
    </w:p>
    <w:p w:rsidR="00CA4E7B" w:rsidRPr="00483746" w:rsidRDefault="00CA4E7B" w:rsidP="00747CBB">
      <w:pPr>
        <w:pStyle w:val="af6"/>
        <w:numPr>
          <w:ilvl w:val="3"/>
          <w:numId w:val="89"/>
        </w:numPr>
        <w:spacing w:line="360" w:lineRule="auto"/>
        <w:jc w:val="both"/>
        <w:rPr>
          <w:rFonts w:ascii="David" w:hAnsi="David" w:cs="David"/>
        </w:rPr>
      </w:pPr>
      <w:r w:rsidRPr="0071106D">
        <w:rPr>
          <w:rFonts w:ascii="David" w:hAnsi="David" w:cs="David"/>
          <w:rtl/>
        </w:rPr>
        <w:t xml:space="preserve">ארגון גבולות השמורות בהתאם </w:t>
      </w:r>
      <w:proofErr w:type="spellStart"/>
      <w:r w:rsidRPr="0071106D">
        <w:rPr>
          <w:rFonts w:ascii="David" w:hAnsi="David" w:cs="David"/>
          <w:rtl/>
        </w:rPr>
        <w:t>ל</w:t>
      </w:r>
      <w:r w:rsidR="00AB2EE8">
        <w:rPr>
          <w:rFonts w:ascii="David" w:hAnsi="David" w:cs="David"/>
          <w:rtl/>
        </w:rPr>
        <w:t>אכרזה</w:t>
      </w:r>
      <w:r w:rsidRPr="0071106D">
        <w:rPr>
          <w:rFonts w:ascii="David" w:hAnsi="David" w:cs="David"/>
          <w:rtl/>
        </w:rPr>
        <w:t>על</w:t>
      </w:r>
      <w:proofErr w:type="spellEnd"/>
      <w:r w:rsidRPr="0071106D">
        <w:rPr>
          <w:rFonts w:ascii="David" w:hAnsi="David" w:cs="David"/>
          <w:rtl/>
        </w:rPr>
        <w:t xml:space="preserve"> גבי תשתית </w:t>
      </w:r>
      <w:proofErr w:type="spellStart"/>
      <w:r w:rsidRPr="0071106D">
        <w:rPr>
          <w:rFonts w:ascii="David" w:hAnsi="David" w:cs="David"/>
          <w:rtl/>
        </w:rPr>
        <w:t>קדסטרית</w:t>
      </w:r>
      <w:proofErr w:type="spellEnd"/>
      <w:r w:rsidRPr="0071106D">
        <w:rPr>
          <w:rFonts w:ascii="David" w:hAnsi="David" w:cs="David"/>
          <w:rtl/>
        </w:rPr>
        <w:t xml:space="preserve"> עדכנית</w:t>
      </w:r>
      <w:r w:rsidRPr="00483746">
        <w:rPr>
          <w:rFonts w:ascii="David" w:hAnsi="David" w:cs="David"/>
          <w:rtl/>
        </w:rPr>
        <w:t>: שלב זה מניח את התשתית הסטטוטורית להמשך העבודה ויכלול את הפעולות הבאות:</w:t>
      </w:r>
    </w:p>
    <w:p w:rsidR="00CA4E7B" w:rsidRPr="00560ADA" w:rsidRDefault="00CA4E7B" w:rsidP="00747CBB">
      <w:pPr>
        <w:pStyle w:val="af6"/>
        <w:numPr>
          <w:ilvl w:val="4"/>
          <w:numId w:val="89"/>
        </w:numPr>
        <w:spacing w:line="360" w:lineRule="auto"/>
        <w:jc w:val="both"/>
        <w:rPr>
          <w:rFonts w:ascii="David" w:hAnsi="David" w:cs="David"/>
        </w:rPr>
      </w:pPr>
      <w:r w:rsidRPr="00560ADA">
        <w:rPr>
          <w:rFonts w:ascii="David" w:hAnsi="David" w:cs="David"/>
          <w:rtl/>
        </w:rPr>
        <w:t xml:space="preserve">יצירת זהות מרחבית בין גבולות </w:t>
      </w:r>
      <w:proofErr w:type="spellStart"/>
      <w:r w:rsidRPr="00560ADA">
        <w:rPr>
          <w:rFonts w:ascii="David" w:hAnsi="David" w:cs="David"/>
          <w:rtl/>
        </w:rPr>
        <w:t>ה</w:t>
      </w:r>
      <w:r w:rsidR="00AB2EE8">
        <w:rPr>
          <w:rFonts w:ascii="David" w:hAnsi="David" w:cs="David"/>
          <w:rtl/>
        </w:rPr>
        <w:t>אכרזה</w:t>
      </w:r>
      <w:r w:rsidRPr="00560ADA">
        <w:rPr>
          <w:rFonts w:ascii="David" w:hAnsi="David" w:cs="David"/>
          <w:rtl/>
        </w:rPr>
        <w:t>לבין</w:t>
      </w:r>
      <w:proofErr w:type="spellEnd"/>
      <w:r w:rsidRPr="00560ADA">
        <w:rPr>
          <w:rFonts w:ascii="David" w:hAnsi="David" w:cs="David"/>
          <w:rtl/>
        </w:rPr>
        <w:t xml:space="preserve"> גבולות החלקות בהתאם לחלקות המפורטות </w:t>
      </w:r>
      <w:proofErr w:type="spellStart"/>
      <w:r w:rsidRPr="00560ADA">
        <w:rPr>
          <w:rFonts w:ascii="David" w:hAnsi="David" w:cs="David"/>
          <w:rtl/>
        </w:rPr>
        <w:t>ב</w:t>
      </w:r>
      <w:r w:rsidR="00AB2EE8">
        <w:rPr>
          <w:rFonts w:ascii="David" w:hAnsi="David" w:cs="David"/>
          <w:rtl/>
        </w:rPr>
        <w:t>אכרזה</w:t>
      </w:r>
      <w:proofErr w:type="spellEnd"/>
      <w:r w:rsidRPr="00560ADA">
        <w:rPr>
          <w:rFonts w:ascii="David" w:hAnsi="David" w:cs="David"/>
          <w:rtl/>
        </w:rPr>
        <w:t xml:space="preserve">(במידה וזו נעשתה על בסיס גושים וחלקות) או על בסיס מספרי </w:t>
      </w:r>
      <w:proofErr w:type="spellStart"/>
      <w:r w:rsidRPr="00560ADA">
        <w:rPr>
          <w:rFonts w:ascii="David" w:hAnsi="David" w:cs="David"/>
          <w:rtl/>
        </w:rPr>
        <w:t>גו"ח</w:t>
      </w:r>
      <w:proofErr w:type="spellEnd"/>
      <w:r w:rsidRPr="00560ADA">
        <w:rPr>
          <w:rFonts w:ascii="David" w:hAnsi="David" w:cs="David"/>
          <w:rtl/>
        </w:rPr>
        <w:t xml:space="preserve"> אשר נמסרו על ידי קק"ל כתוצאה מעבודת תרגום הכרזות אחרות למספרי </w:t>
      </w:r>
      <w:proofErr w:type="spellStart"/>
      <w:r w:rsidRPr="00560ADA">
        <w:rPr>
          <w:rFonts w:ascii="David" w:hAnsi="David" w:cs="David"/>
          <w:rtl/>
        </w:rPr>
        <w:t>גו"ח</w:t>
      </w:r>
      <w:proofErr w:type="spellEnd"/>
      <w:r w:rsidRPr="00560ADA">
        <w:rPr>
          <w:rFonts w:ascii="David" w:hAnsi="David" w:cs="David"/>
          <w:rtl/>
        </w:rPr>
        <w:t>.</w:t>
      </w:r>
    </w:p>
    <w:p w:rsidR="00CA4E7B" w:rsidRPr="00560ADA" w:rsidRDefault="00CA4E7B" w:rsidP="00747CBB">
      <w:pPr>
        <w:pStyle w:val="af6"/>
        <w:numPr>
          <w:ilvl w:val="4"/>
          <w:numId w:val="89"/>
        </w:numPr>
        <w:spacing w:line="360" w:lineRule="auto"/>
        <w:jc w:val="both"/>
        <w:rPr>
          <w:rFonts w:ascii="David" w:hAnsi="David" w:cs="David"/>
        </w:rPr>
      </w:pPr>
      <w:r w:rsidRPr="00560ADA">
        <w:rPr>
          <w:rFonts w:ascii="David" w:hAnsi="David" w:cs="David"/>
          <w:rtl/>
        </w:rPr>
        <w:t xml:space="preserve">בדיקת עדכנות גבולות גושים וחלקות באמצעות קובץ "חלקה אחרונה" ועדכונם במידה ועברו שינוי. </w:t>
      </w:r>
    </w:p>
    <w:p w:rsidR="00CA4E7B" w:rsidRPr="00483746" w:rsidRDefault="00CA4E7B" w:rsidP="00483746">
      <w:pPr>
        <w:pStyle w:val="af6"/>
        <w:numPr>
          <w:ilvl w:val="3"/>
          <w:numId w:val="89"/>
        </w:numPr>
        <w:spacing w:line="360" w:lineRule="auto"/>
        <w:jc w:val="both"/>
        <w:rPr>
          <w:rFonts w:ascii="David" w:hAnsi="David" w:cs="David"/>
        </w:rPr>
      </w:pPr>
      <w:r w:rsidRPr="0071106D">
        <w:rPr>
          <w:rFonts w:ascii="David" w:hAnsi="David" w:cs="David"/>
          <w:rtl/>
        </w:rPr>
        <w:t>סקר מצבן משפטי של החלקות</w:t>
      </w:r>
      <w:r w:rsidRPr="00483746">
        <w:rPr>
          <w:rFonts w:ascii="David" w:hAnsi="David" w:cs="David"/>
          <w:rtl/>
        </w:rPr>
        <w:t xml:space="preserve">: </w:t>
      </w:r>
    </w:p>
    <w:p w:rsidR="00F4659B" w:rsidRDefault="00CA4E7B" w:rsidP="00747CBB">
      <w:pPr>
        <w:pStyle w:val="af6"/>
        <w:numPr>
          <w:ilvl w:val="4"/>
          <w:numId w:val="89"/>
        </w:numPr>
        <w:spacing w:line="360" w:lineRule="auto"/>
        <w:jc w:val="both"/>
        <w:rPr>
          <w:rFonts w:ascii="David" w:hAnsi="David" w:cs="David"/>
        </w:rPr>
      </w:pPr>
      <w:r w:rsidRPr="0071106D">
        <w:rPr>
          <w:rFonts w:ascii="David" w:hAnsi="David" w:cs="David"/>
          <w:rtl/>
        </w:rPr>
        <w:t>בעלות פרטית</w:t>
      </w:r>
      <w:r w:rsidRPr="003872C1">
        <w:rPr>
          <w:rFonts w:ascii="David" w:hAnsi="David" w:cs="David"/>
          <w:rtl/>
        </w:rPr>
        <w:t xml:space="preserve">: איתור חלקות פרטיות ובעלות. </w:t>
      </w:r>
      <w:r w:rsidRPr="003872C1">
        <w:rPr>
          <w:rFonts w:ascii="David" w:hAnsi="David" w:cs="David"/>
          <w:u w:val="single"/>
          <w:rtl/>
        </w:rPr>
        <w:t>חשוב לציין</w:t>
      </w:r>
      <w:r w:rsidRPr="003872C1">
        <w:rPr>
          <w:rFonts w:ascii="David" w:hAnsi="David" w:cs="David"/>
          <w:rtl/>
        </w:rPr>
        <w:t xml:space="preserve"> כי שכבת </w:t>
      </w:r>
      <w:proofErr w:type="spellStart"/>
      <w:r w:rsidRPr="003872C1">
        <w:rPr>
          <w:rFonts w:ascii="David" w:hAnsi="David" w:cs="David"/>
          <w:rtl/>
        </w:rPr>
        <w:t>הקדסטר</w:t>
      </w:r>
      <w:proofErr w:type="spellEnd"/>
      <w:r w:rsidRPr="003872C1">
        <w:rPr>
          <w:rFonts w:ascii="David" w:hAnsi="David" w:cs="David"/>
          <w:rtl/>
        </w:rPr>
        <w:t xml:space="preserve"> שתסופק, כוללת את נתוני הבעלות ויש לחלץ את החלקות בבעלות פרטית בלבד.</w:t>
      </w:r>
    </w:p>
    <w:p w:rsidR="00CA4E7B" w:rsidRDefault="00105D0D" w:rsidP="00747CBB">
      <w:pPr>
        <w:pStyle w:val="2"/>
        <w:numPr>
          <w:ilvl w:val="2"/>
          <w:numId w:val="89"/>
        </w:numPr>
        <w:spacing w:line="360" w:lineRule="auto"/>
        <w:rPr>
          <w:rFonts w:cs="David"/>
          <w:b w:val="0"/>
          <w:bCs w:val="0"/>
          <w:sz w:val="24"/>
          <w:szCs w:val="24"/>
          <w:rtl/>
        </w:rPr>
      </w:pPr>
      <w:r w:rsidRPr="00415346">
        <w:rPr>
          <w:rFonts w:cs="David" w:hint="cs"/>
          <w:b w:val="0"/>
          <w:bCs w:val="0"/>
          <w:sz w:val="24"/>
          <w:szCs w:val="24"/>
          <w:rtl/>
        </w:rPr>
        <w:t xml:space="preserve">הצעה </w:t>
      </w:r>
      <w:r w:rsidR="00415346">
        <w:rPr>
          <w:rFonts w:cs="David" w:hint="cs"/>
          <w:b w:val="0"/>
          <w:bCs w:val="0"/>
          <w:sz w:val="24"/>
          <w:szCs w:val="24"/>
          <w:rtl/>
        </w:rPr>
        <w:t>לתי</w:t>
      </w:r>
      <w:r w:rsidRPr="00415346">
        <w:rPr>
          <w:rFonts w:cs="David" w:hint="cs"/>
          <w:b w:val="0"/>
          <w:bCs w:val="0"/>
          <w:sz w:val="24"/>
          <w:szCs w:val="24"/>
          <w:rtl/>
        </w:rPr>
        <w:t xml:space="preserve">קון גבולות שמורות היער: עיבוד הנתונים של השלבים הקודמים, בשילוב ניתוח ערכיות השטח הזמין מבחינת משאבי טבע ונוף ועריכת מפות המהוות הצעה לתיקון גבולות שמורות היער לאחר גריעת השטחים שעברו שינוי וייעוד עקב תכנית מאושרת או שנכללים בתכניות סותרות או שנמצאים בעלות פרטית (לאחר בדיקה מול קק"ל ונתוני בעלות). </w:t>
      </w:r>
    </w:p>
    <w:p w:rsidR="00747CBB" w:rsidRDefault="00747CBB" w:rsidP="00747CBB">
      <w:pPr>
        <w:pStyle w:val="af6"/>
        <w:numPr>
          <w:ilvl w:val="1"/>
          <w:numId w:val="89"/>
        </w:numPr>
        <w:spacing w:line="360" w:lineRule="auto"/>
        <w:rPr>
          <w:rFonts w:ascii="David" w:hAnsi="David" w:cs="David"/>
        </w:rPr>
      </w:pPr>
      <w:r w:rsidRPr="00747CBB">
        <w:rPr>
          <w:rFonts w:ascii="David" w:hAnsi="David" w:cs="David"/>
          <w:noProof/>
          <w:rtl/>
          <w:lang w:eastAsia="he-IL"/>
        </w:rPr>
        <w:t>גריעה מלאה של שמורת יער קיימת (לרבות מנדטורית) בלי אכרזה מחדש:</w:t>
      </w:r>
    </w:p>
    <w:p w:rsidR="00747CBB" w:rsidRDefault="00747CBB" w:rsidP="00747CBB">
      <w:pPr>
        <w:pStyle w:val="af6"/>
        <w:numPr>
          <w:ilvl w:val="2"/>
          <w:numId w:val="89"/>
        </w:numPr>
        <w:spacing w:line="360" w:lineRule="auto"/>
        <w:rPr>
          <w:rFonts w:ascii="David" w:hAnsi="David" w:cs="David"/>
        </w:rPr>
      </w:pPr>
      <w:r w:rsidRPr="00747CBB">
        <w:rPr>
          <w:rFonts w:ascii="David" w:hAnsi="David" w:cs="David"/>
          <w:noProof/>
          <w:rtl/>
          <w:lang w:eastAsia="he-IL"/>
        </w:rPr>
        <w:lastRenderedPageBreak/>
        <w:t xml:space="preserve"> בהקשר של </w:t>
      </w:r>
      <w:r w:rsidR="0071106D">
        <w:rPr>
          <w:rFonts w:ascii="David" w:hAnsi="David" w:cs="David" w:hint="cs"/>
          <w:noProof/>
          <w:rtl/>
          <w:lang w:eastAsia="he-IL"/>
        </w:rPr>
        <w:t>עדכון שמורת יער קיימת-</w:t>
      </w:r>
      <w:r w:rsidRPr="00747CBB">
        <w:rPr>
          <w:rFonts w:ascii="David" w:hAnsi="David" w:cs="David"/>
          <w:noProof/>
          <w:rtl/>
          <w:lang w:eastAsia="he-IL"/>
        </w:rPr>
        <w:t>סעיף</w:t>
      </w:r>
      <w:r w:rsidRPr="00747CBB">
        <w:rPr>
          <w:rFonts w:ascii="David" w:hAnsi="David" w:cs="David" w:hint="cs"/>
          <w:noProof/>
          <w:rtl/>
          <w:lang w:eastAsia="he-IL"/>
        </w:rPr>
        <w:t xml:space="preserve"> 4.2.</w:t>
      </w:r>
      <w:r w:rsidRPr="00747CBB">
        <w:rPr>
          <w:rFonts w:ascii="David" w:hAnsi="David" w:cs="David"/>
          <w:noProof/>
          <w:rtl/>
          <w:lang w:eastAsia="he-IL"/>
        </w:rPr>
        <w:t xml:space="preserve"> כאשר לאחר הבדיקות לא יישאר שטח לאכרזה מחדש יומלץ על גריעה מלאה של כל השמורה הקיימת בלי להכין חומרים לאכרזה על השמורה מחדש</w:t>
      </w:r>
    </w:p>
    <w:p w:rsidR="00EF362A" w:rsidRPr="00EF362A" w:rsidRDefault="00EF362A" w:rsidP="00D01685">
      <w:pPr>
        <w:pStyle w:val="af6"/>
        <w:numPr>
          <w:ilvl w:val="0"/>
          <w:numId w:val="89"/>
        </w:numPr>
        <w:spacing w:line="360" w:lineRule="auto"/>
        <w:rPr>
          <w:rFonts w:ascii="David" w:hAnsi="David" w:cs="David"/>
        </w:rPr>
      </w:pPr>
      <w:r w:rsidRPr="00EF362A">
        <w:rPr>
          <w:rFonts w:ascii="David" w:hAnsi="David" w:cs="David"/>
          <w:noProof/>
          <w:rtl/>
          <w:lang w:eastAsia="he-IL"/>
        </w:rPr>
        <w:t xml:space="preserve">התוצרים </w:t>
      </w:r>
      <w:r w:rsidR="002F3F99">
        <w:rPr>
          <w:rFonts w:ascii="David" w:hAnsi="David" w:cs="David" w:hint="cs"/>
          <w:noProof/>
          <w:rtl/>
          <w:lang w:eastAsia="he-IL"/>
        </w:rPr>
        <w:t xml:space="preserve">לסעיפים 4.1-4.3 </w:t>
      </w:r>
      <w:r w:rsidRPr="00EF362A">
        <w:rPr>
          <w:rFonts w:ascii="David" w:hAnsi="David" w:cs="David"/>
          <w:noProof/>
          <w:rtl/>
          <w:lang w:eastAsia="he-IL"/>
        </w:rPr>
        <w:t>יסופקו בצורות הבאות</w:t>
      </w:r>
      <w:r w:rsidR="00722B8F">
        <w:rPr>
          <w:rFonts w:ascii="David" w:hAnsi="David" w:cs="David"/>
          <w:noProof/>
          <w:lang w:eastAsia="he-IL"/>
        </w:rPr>
        <w:t xml:space="preserve"> </w:t>
      </w:r>
      <w:r w:rsidR="00722B8F">
        <w:rPr>
          <w:rFonts w:ascii="David" w:hAnsi="David" w:cs="David" w:hint="cs"/>
          <w:noProof/>
          <w:rtl/>
          <w:lang w:eastAsia="he-IL"/>
        </w:rPr>
        <w:t xml:space="preserve"> (ניתן לפנות אלינו לבקש דוגמה </w:t>
      </w:r>
      <w:r w:rsidR="00D01685">
        <w:rPr>
          <w:rFonts w:ascii="David" w:hAnsi="David" w:cs="David" w:hint="cs"/>
          <w:noProof/>
          <w:rtl/>
          <w:lang w:eastAsia="he-IL"/>
        </w:rPr>
        <w:t>להמחשה</w:t>
      </w:r>
      <w:r w:rsidR="00722B8F">
        <w:rPr>
          <w:rFonts w:ascii="David" w:hAnsi="David" w:cs="David" w:hint="cs"/>
          <w:noProof/>
          <w:rtl/>
          <w:lang w:eastAsia="he-IL"/>
        </w:rPr>
        <w:t>)</w:t>
      </w:r>
      <w:r w:rsidRPr="00EF362A">
        <w:rPr>
          <w:rFonts w:ascii="David" w:hAnsi="David" w:cs="David"/>
          <w:noProof/>
          <w:rtl/>
          <w:lang w:eastAsia="he-IL"/>
        </w:rPr>
        <w:t>:</w:t>
      </w:r>
    </w:p>
    <w:p w:rsidR="00EF362A" w:rsidRDefault="00EF362A" w:rsidP="00EF362A">
      <w:pPr>
        <w:pStyle w:val="af6"/>
        <w:numPr>
          <w:ilvl w:val="1"/>
          <w:numId w:val="89"/>
        </w:numPr>
        <w:spacing w:line="360" w:lineRule="auto"/>
        <w:rPr>
          <w:rFonts w:ascii="David" w:hAnsi="David" w:cs="David"/>
        </w:rPr>
      </w:pPr>
      <w:r w:rsidRPr="00EF362A">
        <w:rPr>
          <w:rFonts w:ascii="David" w:hAnsi="David" w:cs="David"/>
          <w:noProof/>
          <w:rtl/>
          <w:lang w:eastAsia="he-IL"/>
        </w:rPr>
        <w:t xml:space="preserve">קבצי </w:t>
      </w:r>
      <w:r w:rsidRPr="00EF362A">
        <w:rPr>
          <w:rFonts w:ascii="David" w:hAnsi="David" w:cs="David"/>
          <w:noProof/>
          <w:lang w:eastAsia="he-IL" w:bidi="ar-SA"/>
        </w:rPr>
        <w:t>shp.</w:t>
      </w:r>
      <w:r>
        <w:rPr>
          <w:rFonts w:ascii="David" w:hAnsi="David" w:cs="David" w:hint="cs"/>
          <w:noProof/>
          <w:rtl/>
          <w:lang w:eastAsia="he-IL"/>
        </w:rPr>
        <w:t xml:space="preserve"> וקבצי </w:t>
      </w:r>
      <w:r>
        <w:rPr>
          <w:rFonts w:ascii="David" w:hAnsi="David" w:cstheme="minorBidi"/>
          <w:noProof/>
          <w:lang w:eastAsia="he-IL" w:bidi="ar-SA"/>
        </w:rPr>
        <w:t>dwg.</w:t>
      </w:r>
      <w:r>
        <w:rPr>
          <w:rFonts w:ascii="David" w:hAnsi="David" w:cstheme="minorBidi" w:hint="cs"/>
          <w:noProof/>
          <w:rtl/>
          <w:lang w:eastAsia="he-IL"/>
        </w:rPr>
        <w:t xml:space="preserve"> </w:t>
      </w:r>
      <w:r w:rsidRPr="00EF362A">
        <w:rPr>
          <w:rFonts w:ascii="David" w:hAnsi="David" w:cs="David"/>
          <w:noProof/>
          <w:rtl/>
          <w:lang w:eastAsia="he-IL"/>
        </w:rPr>
        <w:t xml:space="preserve"> נקיים טופולוגית </w:t>
      </w:r>
      <w:r>
        <w:rPr>
          <w:rFonts w:ascii="David" w:hAnsi="David" w:cs="David" w:hint="cs"/>
          <w:noProof/>
          <w:rtl/>
          <w:lang w:eastAsia="he-IL"/>
        </w:rPr>
        <w:t xml:space="preserve">של גבולות שמורות היער לפי גושים חלקות ולפי שכבת גבול. </w:t>
      </w:r>
    </w:p>
    <w:p w:rsidR="00EF362A" w:rsidRDefault="00EF362A" w:rsidP="00EF362A">
      <w:pPr>
        <w:pStyle w:val="af6"/>
        <w:numPr>
          <w:ilvl w:val="1"/>
          <w:numId w:val="89"/>
        </w:numPr>
        <w:spacing w:line="360" w:lineRule="auto"/>
        <w:rPr>
          <w:rFonts w:ascii="David" w:hAnsi="David" w:cs="David"/>
        </w:rPr>
      </w:pPr>
      <w:r>
        <w:rPr>
          <w:rFonts w:ascii="David" w:hAnsi="David" w:cs="David" w:hint="cs"/>
          <w:noProof/>
          <w:rtl/>
          <w:lang w:eastAsia="he-IL"/>
        </w:rPr>
        <w:t>מפות צבעוניות של האכרזה</w:t>
      </w:r>
      <w:r w:rsidR="00A62608">
        <w:rPr>
          <w:rFonts w:ascii="David" w:hAnsi="David" w:cs="David" w:hint="cs"/>
          <w:noProof/>
          <w:rtl/>
          <w:lang w:eastAsia="he-IL"/>
        </w:rPr>
        <w:t>, קנה מידה 1:10000,</w:t>
      </w:r>
      <w:r>
        <w:rPr>
          <w:rFonts w:ascii="David" w:hAnsi="David" w:cs="David" w:hint="cs"/>
          <w:noProof/>
          <w:rtl/>
          <w:lang w:eastAsia="he-IL"/>
        </w:rPr>
        <w:t xml:space="preserve"> הכוללים טבלת השטחים ל</w:t>
      </w:r>
      <w:r w:rsidR="00AB2EE8">
        <w:rPr>
          <w:rFonts w:ascii="David" w:hAnsi="David" w:cs="David" w:hint="cs"/>
          <w:noProof/>
          <w:rtl/>
          <w:lang w:eastAsia="he-IL"/>
        </w:rPr>
        <w:t>אכרזה</w:t>
      </w:r>
      <w:r>
        <w:rPr>
          <w:rFonts w:ascii="David" w:hAnsi="David" w:cs="David" w:hint="cs"/>
          <w:noProof/>
          <w:rtl/>
          <w:lang w:eastAsia="he-IL"/>
        </w:rPr>
        <w:t xml:space="preserve">על בסיס גושים חלקות ומציינים את שטח החלקה ושטח השמורת יער בחלקה. </w:t>
      </w:r>
    </w:p>
    <w:p w:rsidR="00EF362A" w:rsidRDefault="00EF362A" w:rsidP="00EF362A">
      <w:pPr>
        <w:pStyle w:val="af6"/>
        <w:numPr>
          <w:ilvl w:val="1"/>
          <w:numId w:val="89"/>
        </w:numPr>
        <w:spacing w:line="360" w:lineRule="auto"/>
        <w:rPr>
          <w:rFonts w:ascii="David" w:hAnsi="David" w:cs="David"/>
        </w:rPr>
      </w:pPr>
      <w:r>
        <w:rPr>
          <w:rFonts w:ascii="David" w:hAnsi="David" w:cs="David" w:hint="cs"/>
          <w:noProof/>
          <w:rtl/>
          <w:lang w:eastAsia="he-IL"/>
        </w:rPr>
        <w:t xml:space="preserve">קובץ אקסל של טבלת גושים חלקות שמוכרזים בציון שטח כל חלקה ושטח האכרזה בחלקה, לציין אם החלקה מוכרזת בשלמות או בחלק. </w:t>
      </w:r>
    </w:p>
    <w:p w:rsidR="006948EB" w:rsidRDefault="006948EB" w:rsidP="006948EB">
      <w:pPr>
        <w:pStyle w:val="af6"/>
        <w:numPr>
          <w:ilvl w:val="1"/>
          <w:numId w:val="89"/>
        </w:numPr>
        <w:spacing w:line="360" w:lineRule="auto"/>
        <w:rPr>
          <w:rFonts w:ascii="David" w:hAnsi="David" w:cs="David"/>
        </w:rPr>
      </w:pPr>
      <w:r>
        <w:rPr>
          <w:rFonts w:ascii="David" w:hAnsi="David" w:cs="David" w:hint="cs"/>
          <w:noProof/>
          <w:rtl/>
          <w:lang w:eastAsia="he-IL"/>
        </w:rPr>
        <w:t>טבלת מעקב של הפרוייקט המציינת את התוצרים כולל שמורות יער שמבוטלות וסיבת כל ביטול</w:t>
      </w:r>
      <w:r w:rsidR="00D01685">
        <w:rPr>
          <w:rFonts w:ascii="David" w:hAnsi="David" w:cs="David" w:hint="cs"/>
          <w:noProof/>
          <w:rtl/>
          <w:lang w:eastAsia="he-IL"/>
        </w:rPr>
        <w:t xml:space="preserve"> ומידע לגבי כל אכרזה</w:t>
      </w:r>
      <w:r>
        <w:rPr>
          <w:rFonts w:ascii="David" w:hAnsi="David" w:cs="David" w:hint="cs"/>
          <w:noProof/>
          <w:rtl/>
          <w:lang w:eastAsia="he-IL"/>
        </w:rPr>
        <w:t>.</w:t>
      </w:r>
    </w:p>
    <w:p w:rsidR="006948EB" w:rsidRPr="00EF362A" w:rsidRDefault="006948EB" w:rsidP="00EA1BC8">
      <w:pPr>
        <w:pStyle w:val="af6"/>
        <w:spacing w:line="360" w:lineRule="auto"/>
        <w:ind w:left="792"/>
        <w:rPr>
          <w:rFonts w:ascii="David" w:hAnsi="David" w:cs="David"/>
        </w:rPr>
      </w:pPr>
    </w:p>
    <w:p w:rsidR="00747CBB" w:rsidRPr="00747CBB" w:rsidRDefault="00747CBB" w:rsidP="00747CBB">
      <w:pPr>
        <w:pStyle w:val="af6"/>
        <w:ind w:left="792"/>
      </w:pPr>
    </w:p>
    <w:p w:rsidR="00CA4E7B" w:rsidRPr="00560ADA" w:rsidRDefault="00CA4E7B" w:rsidP="00EC0E54">
      <w:pPr>
        <w:spacing w:line="360" w:lineRule="auto"/>
        <w:rPr>
          <w:rFonts w:ascii="David" w:hAnsi="David" w:cs="David"/>
        </w:rPr>
      </w:pPr>
    </w:p>
    <w:tbl>
      <w:tblPr>
        <w:bidiVisual/>
        <w:tblW w:w="17855" w:type="dxa"/>
        <w:tblInd w:w="-1126" w:type="dxa"/>
        <w:tblLayout w:type="fixed"/>
        <w:tblLook w:val="01E0" w:firstRow="1" w:lastRow="1" w:firstColumn="1" w:lastColumn="1" w:noHBand="0" w:noVBand="0"/>
      </w:tblPr>
      <w:tblGrid>
        <w:gridCol w:w="17855"/>
      </w:tblGrid>
      <w:tr w:rsidR="00AA4FEA" w:rsidRPr="00560ADA" w:rsidTr="00CA4E7B">
        <w:trPr>
          <w:trHeight w:val="692"/>
        </w:trPr>
        <w:tc>
          <w:tcPr>
            <w:tcW w:w="17855" w:type="dxa"/>
            <w:shd w:val="clear" w:color="auto" w:fill="auto"/>
          </w:tcPr>
          <w:p w:rsidR="00AA4FEA" w:rsidRPr="007F4EFE" w:rsidRDefault="00AA4FEA" w:rsidP="00EC0E54">
            <w:pPr>
              <w:pStyle w:val="af6"/>
              <w:numPr>
                <w:ilvl w:val="0"/>
                <w:numId w:val="89"/>
              </w:numPr>
              <w:spacing w:line="360" w:lineRule="auto"/>
              <w:jc w:val="both"/>
              <w:rPr>
                <w:rFonts w:ascii="David" w:hAnsi="David" w:cs="David"/>
                <w:rtl/>
              </w:rPr>
            </w:pPr>
          </w:p>
        </w:tc>
      </w:tr>
      <w:tr w:rsidR="00AA4FEA" w:rsidRPr="00560ADA" w:rsidTr="00CA4E7B">
        <w:trPr>
          <w:trHeight w:val="1436"/>
        </w:trPr>
        <w:tc>
          <w:tcPr>
            <w:tcW w:w="17855" w:type="dxa"/>
            <w:shd w:val="clear" w:color="auto" w:fill="auto"/>
          </w:tcPr>
          <w:p w:rsidR="00AA4FEA" w:rsidRPr="007F4EFE" w:rsidRDefault="00AA4FEA" w:rsidP="00EC0E54">
            <w:pPr>
              <w:pStyle w:val="af6"/>
              <w:numPr>
                <w:ilvl w:val="0"/>
                <w:numId w:val="89"/>
              </w:numPr>
              <w:spacing w:line="360" w:lineRule="auto"/>
              <w:jc w:val="both"/>
              <w:rPr>
                <w:rFonts w:ascii="David" w:hAnsi="David" w:cs="David"/>
                <w:b/>
                <w:bCs/>
                <w:u w:val="single"/>
                <w:rtl/>
              </w:rPr>
            </w:pPr>
          </w:p>
        </w:tc>
      </w:tr>
    </w:tbl>
    <w:p w:rsidR="00D3206B" w:rsidRPr="00560ADA" w:rsidRDefault="00D3206B" w:rsidP="00EC0E54">
      <w:pPr>
        <w:keepNext/>
        <w:tabs>
          <w:tab w:val="left" w:pos="283"/>
        </w:tabs>
        <w:spacing w:before="240" w:after="240" w:line="360" w:lineRule="auto"/>
        <w:outlineLvl w:val="0"/>
        <w:rPr>
          <w:rFonts w:ascii="David" w:hAnsi="David" w:cs="David"/>
          <w:b/>
          <w:bCs/>
          <w:caps/>
          <w:kern w:val="40"/>
          <w:u w:val="single"/>
        </w:rPr>
      </w:pPr>
    </w:p>
    <w:p w:rsidR="00123C25" w:rsidRPr="00560ADA" w:rsidRDefault="00123C25" w:rsidP="00EC0E54">
      <w:pPr>
        <w:keepNext/>
        <w:tabs>
          <w:tab w:val="left" w:pos="283"/>
        </w:tabs>
        <w:spacing w:before="240" w:after="240" w:line="360" w:lineRule="auto"/>
        <w:outlineLvl w:val="0"/>
        <w:rPr>
          <w:rFonts w:ascii="David" w:hAnsi="David" w:cs="David"/>
          <w:b/>
          <w:bCs/>
          <w:caps/>
          <w:kern w:val="40"/>
          <w:u w:val="single"/>
        </w:rPr>
      </w:pPr>
    </w:p>
    <w:p w:rsidR="00123C25" w:rsidRPr="00560ADA" w:rsidRDefault="00123C25" w:rsidP="00EC0E54">
      <w:pPr>
        <w:pStyle w:val="20"/>
        <w:numPr>
          <w:ilvl w:val="0"/>
          <w:numId w:val="0"/>
        </w:numPr>
        <w:bidi/>
        <w:ind w:left="1069" w:firstLine="105"/>
        <w:rPr>
          <w:sz w:val="24"/>
          <w:szCs w:val="24"/>
          <w:rtl/>
        </w:rPr>
      </w:pPr>
    </w:p>
    <w:p w:rsidR="00123C25" w:rsidRPr="00560ADA" w:rsidRDefault="00123C25" w:rsidP="00EC0E54">
      <w:pPr>
        <w:pStyle w:val="20"/>
        <w:numPr>
          <w:ilvl w:val="0"/>
          <w:numId w:val="0"/>
        </w:numPr>
        <w:bidi/>
        <w:ind w:left="1069" w:firstLine="105"/>
        <w:rPr>
          <w:sz w:val="24"/>
          <w:szCs w:val="24"/>
          <w:rtl/>
        </w:rPr>
      </w:pPr>
    </w:p>
    <w:bookmarkEnd w:id="0"/>
    <w:bookmarkEnd w:id="1"/>
    <w:bookmarkEnd w:id="2"/>
    <w:bookmarkEnd w:id="3"/>
    <w:p w:rsidR="00153966" w:rsidRPr="00560ADA" w:rsidRDefault="00153966" w:rsidP="00EC0E54">
      <w:pPr>
        <w:spacing w:line="360" w:lineRule="auto"/>
        <w:rPr>
          <w:rFonts w:ascii="David" w:hAnsi="David" w:cs="David"/>
          <w:u w:val="single"/>
          <w:rtl/>
        </w:rPr>
      </w:pPr>
    </w:p>
    <w:p w:rsidR="00153966" w:rsidRPr="00560ADA" w:rsidRDefault="00153966" w:rsidP="00EC0E54">
      <w:pPr>
        <w:spacing w:line="360" w:lineRule="auto"/>
        <w:rPr>
          <w:rFonts w:ascii="David" w:hAnsi="David" w:cs="David"/>
          <w:u w:val="single"/>
          <w:rtl/>
        </w:rPr>
      </w:pPr>
    </w:p>
    <w:p w:rsidR="00153966" w:rsidRPr="00560ADA" w:rsidRDefault="00153966" w:rsidP="00EC0E54">
      <w:pPr>
        <w:spacing w:line="360" w:lineRule="auto"/>
        <w:rPr>
          <w:rFonts w:ascii="David" w:hAnsi="David" w:cs="David"/>
          <w:u w:val="single"/>
          <w:rtl/>
        </w:rPr>
      </w:pPr>
    </w:p>
    <w:p w:rsidR="00153966" w:rsidRPr="00560ADA" w:rsidRDefault="00153966" w:rsidP="00EC0E54">
      <w:pPr>
        <w:spacing w:line="360" w:lineRule="auto"/>
        <w:rPr>
          <w:rFonts w:ascii="David" w:hAnsi="David" w:cs="David"/>
          <w:u w:val="single"/>
          <w:rtl/>
        </w:rPr>
      </w:pPr>
    </w:p>
    <w:p w:rsidR="00153966" w:rsidRDefault="00153966" w:rsidP="00EC0E54">
      <w:pPr>
        <w:spacing w:line="360" w:lineRule="auto"/>
        <w:rPr>
          <w:rFonts w:ascii="David" w:hAnsi="David" w:cs="David"/>
          <w:sz w:val="72"/>
          <w:szCs w:val="72"/>
          <w:u w:val="single"/>
          <w:rtl/>
        </w:rPr>
      </w:pPr>
    </w:p>
    <w:p w:rsidR="007400DC" w:rsidRDefault="007400DC" w:rsidP="00EC0E54">
      <w:pPr>
        <w:spacing w:line="360" w:lineRule="auto"/>
        <w:rPr>
          <w:rFonts w:ascii="David" w:hAnsi="David" w:cs="David"/>
          <w:sz w:val="72"/>
          <w:szCs w:val="72"/>
          <w:u w:val="single"/>
          <w:rtl/>
        </w:rPr>
      </w:pPr>
    </w:p>
    <w:p w:rsidR="007400DC" w:rsidRDefault="007400DC" w:rsidP="00EC0E54">
      <w:pPr>
        <w:spacing w:line="360" w:lineRule="auto"/>
        <w:rPr>
          <w:rFonts w:ascii="David" w:hAnsi="David" w:cs="David"/>
          <w:sz w:val="72"/>
          <w:szCs w:val="72"/>
          <w:u w:val="single"/>
          <w:rtl/>
        </w:rPr>
      </w:pPr>
    </w:p>
    <w:p w:rsidR="007400DC" w:rsidRPr="00560ADA" w:rsidRDefault="007400DC" w:rsidP="00EC0E54">
      <w:pPr>
        <w:spacing w:line="360" w:lineRule="auto"/>
        <w:rPr>
          <w:rFonts w:ascii="David" w:hAnsi="David" w:cs="David"/>
          <w:sz w:val="72"/>
          <w:szCs w:val="72"/>
          <w:u w:val="single"/>
          <w:rtl/>
        </w:rPr>
      </w:pPr>
    </w:p>
    <w:p w:rsidR="00024056" w:rsidRPr="00560ADA" w:rsidRDefault="005D7327" w:rsidP="00EC0E54">
      <w:pPr>
        <w:pStyle w:val="10"/>
        <w:numPr>
          <w:ilvl w:val="0"/>
          <w:numId w:val="0"/>
        </w:numPr>
        <w:spacing w:line="360" w:lineRule="auto"/>
        <w:ind w:left="432"/>
        <w:rPr>
          <w:rFonts w:ascii="David" w:hAnsi="David" w:cs="David"/>
          <w:sz w:val="72"/>
          <w:szCs w:val="72"/>
          <w:rtl/>
        </w:rPr>
      </w:pPr>
      <w:bookmarkStart w:id="110" w:name="_Toc534545144"/>
      <w:r w:rsidRPr="00560ADA">
        <w:rPr>
          <w:rFonts w:ascii="David" w:hAnsi="David" w:cs="David"/>
          <w:sz w:val="72"/>
          <w:szCs w:val="72"/>
          <w:rtl/>
        </w:rPr>
        <w:t>פ</w:t>
      </w:r>
      <w:r w:rsidR="0007721F" w:rsidRPr="00560ADA">
        <w:rPr>
          <w:rFonts w:ascii="David" w:hAnsi="David" w:cs="David"/>
          <w:sz w:val="72"/>
          <w:szCs w:val="72"/>
          <w:rtl/>
        </w:rPr>
        <w:t xml:space="preserve">רק </w:t>
      </w:r>
      <w:r w:rsidR="004E394B" w:rsidRPr="00560ADA">
        <w:rPr>
          <w:rFonts w:ascii="David" w:hAnsi="David" w:cs="David"/>
          <w:sz w:val="72"/>
          <w:szCs w:val="72"/>
          <w:rtl/>
        </w:rPr>
        <w:t>ד</w:t>
      </w:r>
      <w:r w:rsidR="0007721F" w:rsidRPr="00560ADA">
        <w:rPr>
          <w:rFonts w:ascii="David" w:hAnsi="David" w:cs="David"/>
          <w:sz w:val="72"/>
          <w:szCs w:val="72"/>
          <w:rtl/>
        </w:rPr>
        <w:t xml:space="preserve">' – </w:t>
      </w:r>
      <w:r w:rsidR="00715DCD" w:rsidRPr="00560ADA">
        <w:rPr>
          <w:rFonts w:ascii="David" w:hAnsi="David" w:cs="David"/>
          <w:sz w:val="72"/>
          <w:szCs w:val="72"/>
          <w:rtl/>
        </w:rPr>
        <w:t>הסכם</w:t>
      </w:r>
      <w:r w:rsidR="00024056" w:rsidRPr="00560ADA">
        <w:rPr>
          <w:rFonts w:ascii="David" w:hAnsi="David" w:cs="David"/>
          <w:sz w:val="72"/>
          <w:szCs w:val="72"/>
          <w:rtl/>
        </w:rPr>
        <w:t xml:space="preserve"> התקשרות</w:t>
      </w:r>
      <w:bookmarkEnd w:id="110"/>
    </w:p>
    <w:p w:rsidR="00024056" w:rsidRPr="00560ADA" w:rsidRDefault="00024056" w:rsidP="00EC0E54">
      <w:pPr>
        <w:spacing w:line="360" w:lineRule="auto"/>
        <w:rPr>
          <w:rFonts w:ascii="David" w:hAnsi="David" w:cs="David"/>
          <w:b/>
          <w:bCs/>
          <w:sz w:val="32"/>
          <w:szCs w:val="32"/>
          <w:u w:val="single"/>
          <w:rtl/>
        </w:rPr>
      </w:pPr>
    </w:p>
    <w:p w:rsidR="00153966" w:rsidRPr="00560ADA" w:rsidRDefault="00153966" w:rsidP="00EC0E54">
      <w:pPr>
        <w:pStyle w:val="1b"/>
        <w:widowControl w:val="0"/>
        <w:numPr>
          <w:ilvl w:val="12"/>
          <w:numId w:val="0"/>
        </w:numPr>
        <w:tabs>
          <w:tab w:val="right" w:pos="8487"/>
        </w:tabs>
        <w:spacing w:line="360" w:lineRule="auto"/>
        <w:ind w:left="-18" w:firstLine="18"/>
        <w:jc w:val="center"/>
        <w:rPr>
          <w:rFonts w:ascii="David" w:hAnsi="David" w:cs="David"/>
          <w:rtl/>
        </w:rPr>
        <w:sectPr w:rsidR="00153966" w:rsidRPr="00560ADA" w:rsidSect="00654526">
          <w:pgSz w:w="11906" w:h="16838" w:code="9"/>
          <w:pgMar w:top="1616" w:right="1826" w:bottom="1440" w:left="1800" w:header="709" w:footer="709" w:gutter="0"/>
          <w:cols w:space="708"/>
          <w:titlePg/>
          <w:bidi/>
          <w:rtlGutter/>
          <w:docGrid w:linePitch="360"/>
        </w:sectPr>
      </w:pPr>
      <w:bookmarkStart w:id="111" w:name="_Toc515804569"/>
    </w:p>
    <w:p w:rsidR="00153966" w:rsidRPr="00560ADA" w:rsidRDefault="00153966" w:rsidP="00EC0E54">
      <w:pPr>
        <w:pStyle w:val="1b"/>
        <w:widowControl w:val="0"/>
        <w:numPr>
          <w:ilvl w:val="12"/>
          <w:numId w:val="0"/>
        </w:numPr>
        <w:tabs>
          <w:tab w:val="right" w:pos="8487"/>
        </w:tabs>
        <w:spacing w:line="360" w:lineRule="auto"/>
        <w:ind w:left="-18" w:firstLine="18"/>
        <w:jc w:val="center"/>
        <w:rPr>
          <w:rFonts w:ascii="David" w:hAnsi="David" w:cs="David"/>
          <w:rtl/>
        </w:rPr>
      </w:pPr>
    </w:p>
    <w:p w:rsidR="00DD1BFE" w:rsidRPr="00560ADA" w:rsidRDefault="00153966" w:rsidP="00EC0E54">
      <w:pPr>
        <w:pStyle w:val="1b"/>
        <w:widowControl w:val="0"/>
        <w:numPr>
          <w:ilvl w:val="12"/>
          <w:numId w:val="0"/>
        </w:numPr>
        <w:tabs>
          <w:tab w:val="right" w:pos="8487"/>
        </w:tabs>
        <w:spacing w:line="360" w:lineRule="auto"/>
        <w:ind w:left="-18" w:firstLine="18"/>
        <w:jc w:val="center"/>
        <w:rPr>
          <w:rFonts w:ascii="David" w:hAnsi="David" w:cs="David"/>
          <w:b/>
          <w:bCs/>
          <w:rtl/>
        </w:rPr>
      </w:pPr>
      <w:r w:rsidRPr="00560ADA">
        <w:rPr>
          <w:rFonts w:ascii="David" w:hAnsi="David" w:cs="David"/>
          <w:b/>
          <w:bCs/>
          <w:rtl/>
        </w:rPr>
        <w:t xml:space="preserve">הסכם התקשרות </w:t>
      </w:r>
    </w:p>
    <w:p w:rsidR="0009150A" w:rsidRPr="00560ADA" w:rsidRDefault="00153966" w:rsidP="00EC0E54">
      <w:pPr>
        <w:pStyle w:val="1b"/>
        <w:widowControl w:val="0"/>
        <w:numPr>
          <w:ilvl w:val="12"/>
          <w:numId w:val="0"/>
        </w:numPr>
        <w:tabs>
          <w:tab w:val="right" w:pos="8487"/>
        </w:tabs>
        <w:spacing w:line="360" w:lineRule="auto"/>
        <w:ind w:left="-18" w:firstLine="18"/>
        <w:jc w:val="center"/>
        <w:rPr>
          <w:rFonts w:ascii="David" w:hAnsi="David" w:cs="David"/>
          <w:rtl/>
        </w:rPr>
      </w:pPr>
      <w:r w:rsidRPr="00560ADA">
        <w:rPr>
          <w:rFonts w:ascii="David" w:hAnsi="David" w:cs="David"/>
          <w:rtl/>
        </w:rPr>
        <w:t xml:space="preserve">אשר </w:t>
      </w:r>
      <w:r w:rsidR="0009150A" w:rsidRPr="00560ADA">
        <w:rPr>
          <w:rFonts w:ascii="David" w:hAnsi="David" w:cs="David"/>
          <w:rtl/>
        </w:rPr>
        <w:t>נערך ונחתם ביום ................ בחודש ............... בשנת  __201.</w:t>
      </w:r>
      <w:bookmarkEnd w:id="111"/>
    </w:p>
    <w:p w:rsidR="0009150A" w:rsidRPr="00560ADA" w:rsidRDefault="0009150A" w:rsidP="00EC0E54">
      <w:pPr>
        <w:pStyle w:val="1b"/>
        <w:widowControl w:val="0"/>
        <w:numPr>
          <w:ilvl w:val="12"/>
          <w:numId w:val="0"/>
        </w:numPr>
        <w:tabs>
          <w:tab w:val="right" w:pos="8487"/>
        </w:tabs>
        <w:spacing w:line="360" w:lineRule="auto"/>
        <w:ind w:left="-18" w:firstLine="18"/>
        <w:jc w:val="center"/>
        <w:rPr>
          <w:rFonts w:ascii="David" w:hAnsi="David" w:cs="David"/>
          <w:rtl/>
        </w:rPr>
      </w:pPr>
    </w:p>
    <w:p w:rsidR="0009150A" w:rsidRPr="00560ADA" w:rsidRDefault="0009150A" w:rsidP="00EC0E54">
      <w:pPr>
        <w:pStyle w:val="1b"/>
        <w:widowControl w:val="0"/>
        <w:numPr>
          <w:ilvl w:val="12"/>
          <w:numId w:val="0"/>
        </w:numPr>
        <w:tabs>
          <w:tab w:val="right" w:pos="8487"/>
        </w:tabs>
        <w:spacing w:line="360" w:lineRule="auto"/>
        <w:ind w:left="-18" w:firstLine="18"/>
        <w:jc w:val="center"/>
        <w:rPr>
          <w:rFonts w:ascii="David" w:hAnsi="David" w:cs="David"/>
          <w:b/>
          <w:bCs/>
          <w:rtl/>
        </w:rPr>
      </w:pPr>
      <w:bookmarkStart w:id="112" w:name="_Toc515804570"/>
      <w:r w:rsidRPr="00560ADA">
        <w:rPr>
          <w:rFonts w:ascii="David" w:hAnsi="David" w:cs="David"/>
          <w:b/>
          <w:bCs/>
          <w:rtl/>
        </w:rPr>
        <w:t>ב י ן</w:t>
      </w:r>
      <w:bookmarkEnd w:id="112"/>
      <w:r w:rsidRPr="00560ADA">
        <w:rPr>
          <w:rFonts w:ascii="David" w:hAnsi="David" w:cs="David"/>
          <w:b/>
          <w:bCs/>
          <w:rtl/>
        </w:rPr>
        <w:br/>
      </w:r>
    </w:p>
    <w:p w:rsidR="0009150A" w:rsidRPr="00560ADA" w:rsidRDefault="0000256D" w:rsidP="00EC0E54">
      <w:pPr>
        <w:pStyle w:val="1b"/>
        <w:widowControl w:val="0"/>
        <w:numPr>
          <w:ilvl w:val="12"/>
          <w:numId w:val="0"/>
        </w:numPr>
        <w:tabs>
          <w:tab w:val="right" w:pos="8487"/>
        </w:tabs>
        <w:spacing w:line="360" w:lineRule="auto"/>
        <w:ind w:left="-18" w:firstLine="18"/>
        <w:jc w:val="center"/>
        <w:rPr>
          <w:rFonts w:ascii="David" w:hAnsi="David" w:cs="David"/>
          <w:rtl/>
        </w:rPr>
      </w:pPr>
      <w:bookmarkStart w:id="113" w:name="_Toc515804571"/>
      <w:r w:rsidRPr="00560ADA">
        <w:rPr>
          <w:rFonts w:ascii="David" w:hAnsi="David" w:cs="David"/>
          <w:rtl/>
        </w:rPr>
        <w:t>משרד ה</w:t>
      </w:r>
      <w:bookmarkStart w:id="114" w:name="office_10"/>
      <w:r w:rsidRPr="00560ADA">
        <w:rPr>
          <w:rFonts w:ascii="David" w:hAnsi="David" w:cs="David"/>
          <w:rtl/>
        </w:rPr>
        <w:t>________</w:t>
      </w:r>
      <w:bookmarkEnd w:id="114"/>
      <w:r w:rsidRPr="00560ADA">
        <w:rPr>
          <w:rFonts w:ascii="David" w:hAnsi="David" w:cs="David"/>
          <w:rtl/>
        </w:rPr>
        <w:t xml:space="preserve"> </w:t>
      </w:r>
      <w:r w:rsidR="0009150A" w:rsidRPr="00560ADA">
        <w:rPr>
          <w:rFonts w:ascii="David" w:hAnsi="David" w:cs="David"/>
          <w:rtl/>
        </w:rPr>
        <w:br/>
      </w:r>
      <w:bookmarkStart w:id="115" w:name="_Toc515804572"/>
      <w:bookmarkEnd w:id="113"/>
      <w:r w:rsidR="0009150A" w:rsidRPr="00560ADA">
        <w:rPr>
          <w:rFonts w:ascii="David" w:hAnsi="David" w:cs="David"/>
          <w:rtl/>
        </w:rPr>
        <w:br/>
        <w:t>(להלן: "</w:t>
      </w:r>
      <w:r w:rsidR="00361FDC" w:rsidRPr="00560ADA">
        <w:rPr>
          <w:rFonts w:ascii="David" w:hAnsi="David" w:cs="David"/>
          <w:b/>
          <w:bCs/>
          <w:rtl/>
        </w:rPr>
        <w:t>המזמין</w:t>
      </w:r>
      <w:r w:rsidR="0009150A" w:rsidRPr="00560ADA">
        <w:rPr>
          <w:rFonts w:ascii="David" w:hAnsi="David" w:cs="David"/>
          <w:rtl/>
        </w:rPr>
        <w:t>")</w:t>
      </w:r>
      <w:bookmarkEnd w:id="115"/>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u w:val="single"/>
          <w:rtl/>
        </w:rPr>
        <w:t>מצד אחד</w:t>
      </w:r>
    </w:p>
    <w:p w:rsidR="0009150A" w:rsidRPr="00560ADA" w:rsidRDefault="0009150A" w:rsidP="00EC0E54">
      <w:pPr>
        <w:pStyle w:val="af9"/>
        <w:widowControl w:val="0"/>
        <w:spacing w:line="360" w:lineRule="auto"/>
        <w:jc w:val="center"/>
        <w:rPr>
          <w:rFonts w:ascii="David" w:hAnsi="David" w:cs="David"/>
          <w:b/>
          <w:bCs/>
          <w:rtl/>
        </w:rPr>
      </w:pPr>
      <w:r w:rsidRPr="00560ADA">
        <w:rPr>
          <w:rFonts w:ascii="David" w:hAnsi="David" w:cs="David"/>
          <w:b/>
          <w:bCs/>
          <w:rtl/>
        </w:rPr>
        <w:t>ל ב י ן</w:t>
      </w:r>
    </w:p>
    <w:p w:rsidR="0009150A" w:rsidRPr="00560ADA" w:rsidRDefault="009B4E94" w:rsidP="00EC0E54">
      <w:pPr>
        <w:pStyle w:val="af9"/>
        <w:widowControl w:val="0"/>
        <w:spacing w:line="360" w:lineRule="auto"/>
        <w:jc w:val="center"/>
        <w:rPr>
          <w:rFonts w:ascii="David" w:hAnsi="David" w:cs="David"/>
          <w:rtl/>
        </w:rPr>
      </w:pPr>
      <w:r w:rsidRPr="00560ADA">
        <w:rPr>
          <w:rFonts w:ascii="David" w:hAnsi="David" w:cs="David"/>
          <w:rtl/>
        </w:rPr>
        <w:t xml:space="preserve"> </w:t>
      </w:r>
      <w:r w:rsidR="0009150A" w:rsidRPr="00560ADA">
        <w:rPr>
          <w:rFonts w:ascii="David" w:hAnsi="David" w:cs="David"/>
          <w:rtl/>
        </w:rPr>
        <w:t>________________________</w:t>
      </w:r>
    </w:p>
    <w:p w:rsidR="0009150A" w:rsidRPr="00560ADA" w:rsidRDefault="0009150A" w:rsidP="00EC0E54">
      <w:pPr>
        <w:pStyle w:val="af9"/>
        <w:widowControl w:val="0"/>
        <w:spacing w:line="360" w:lineRule="auto"/>
        <w:jc w:val="center"/>
        <w:rPr>
          <w:rFonts w:ascii="David" w:hAnsi="David" w:cs="David"/>
          <w:rtl/>
        </w:rPr>
      </w:pPr>
      <w:r w:rsidRPr="00560ADA">
        <w:rPr>
          <w:rFonts w:ascii="David" w:hAnsi="David" w:cs="David"/>
          <w:rtl/>
        </w:rPr>
        <w:t>מכתובת ________________________________</w:t>
      </w:r>
    </w:p>
    <w:p w:rsidR="0009150A" w:rsidRPr="00560ADA" w:rsidRDefault="0009150A" w:rsidP="00EC0E54">
      <w:pPr>
        <w:pStyle w:val="af9"/>
        <w:widowControl w:val="0"/>
        <w:spacing w:line="360" w:lineRule="auto"/>
        <w:jc w:val="center"/>
        <w:rPr>
          <w:rFonts w:ascii="David" w:hAnsi="David" w:cs="David"/>
          <w:rtl/>
        </w:rPr>
      </w:pPr>
      <w:r w:rsidRPr="00560ADA">
        <w:rPr>
          <w:rFonts w:ascii="David" w:hAnsi="David" w:cs="David"/>
          <w:rtl/>
        </w:rPr>
        <w:t xml:space="preserve"> (להלן: "</w:t>
      </w:r>
      <w:r w:rsidRPr="00560ADA">
        <w:rPr>
          <w:rFonts w:ascii="David" w:hAnsi="David" w:cs="David"/>
          <w:b/>
          <w:bCs/>
          <w:rtl/>
        </w:rPr>
        <w:t>הספק</w:t>
      </w:r>
      <w:r w:rsidRPr="00560ADA">
        <w:rPr>
          <w:rFonts w:ascii="David" w:hAnsi="David" w:cs="David"/>
          <w:rtl/>
        </w:rPr>
        <w:t>")</w:t>
      </w:r>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rtl/>
        </w:rPr>
        <w:tab/>
      </w:r>
      <w:r w:rsidRPr="00560ADA">
        <w:rPr>
          <w:rFonts w:ascii="David" w:hAnsi="David" w:cs="David"/>
          <w:b/>
          <w:bCs/>
          <w:u w:val="single"/>
          <w:rtl/>
        </w:rPr>
        <w:t>מצד שני</w:t>
      </w:r>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560ADA" w:rsidRDefault="0009150A" w:rsidP="00EC0E54">
      <w:pPr>
        <w:pStyle w:val="af9"/>
        <w:widowControl w:val="0"/>
        <w:spacing w:line="360" w:lineRule="auto"/>
        <w:ind w:left="656" w:hanging="656"/>
        <w:jc w:val="both"/>
        <w:rPr>
          <w:rFonts w:ascii="David" w:hAnsi="David" w:cs="David"/>
          <w:rtl/>
        </w:rPr>
      </w:pPr>
      <w:r w:rsidRPr="00560ADA">
        <w:rPr>
          <w:rFonts w:ascii="David" w:hAnsi="David" w:cs="David"/>
          <w:b/>
          <w:bCs/>
          <w:rtl/>
        </w:rPr>
        <w:t>הואיל</w:t>
      </w:r>
      <w:r w:rsidRPr="00560ADA">
        <w:rPr>
          <w:rFonts w:ascii="David" w:hAnsi="David" w:cs="David"/>
        </w:rPr>
        <w:t xml:space="preserve"> </w:t>
      </w:r>
      <w:r w:rsidRPr="00560ADA">
        <w:rPr>
          <w:rFonts w:ascii="David" w:hAnsi="David" w:cs="David"/>
          <w:rtl/>
        </w:rPr>
        <w:t>ו</w:t>
      </w:r>
      <w:r w:rsidR="00361FDC" w:rsidRPr="00560ADA">
        <w:rPr>
          <w:rFonts w:ascii="David" w:hAnsi="David" w:cs="David"/>
          <w:rtl/>
        </w:rPr>
        <w:t>המזמין</w:t>
      </w:r>
      <w:r w:rsidRPr="00560ADA">
        <w:rPr>
          <w:rFonts w:ascii="David" w:hAnsi="David" w:cs="David"/>
          <w:rtl/>
        </w:rPr>
        <w:t xml:space="preserve"> </w:t>
      </w:r>
      <w:r w:rsidR="00B66033" w:rsidRPr="00560ADA">
        <w:rPr>
          <w:rFonts w:ascii="David" w:hAnsi="David" w:cs="David"/>
          <w:rtl/>
        </w:rPr>
        <w:t xml:space="preserve">פרסם את </w:t>
      </w:r>
      <w:bookmarkStart w:id="116" w:name="TenderDesc_7"/>
      <w:r w:rsidRPr="00560ADA">
        <w:rPr>
          <w:rFonts w:ascii="David" w:hAnsi="David" w:cs="David"/>
          <w:u w:val="single"/>
          <w:rtl/>
        </w:rPr>
        <w:t>מכרז</w:t>
      </w:r>
      <w:bookmarkEnd w:id="116"/>
      <w:r w:rsidRPr="00560ADA">
        <w:rPr>
          <w:rFonts w:ascii="David" w:hAnsi="David" w:cs="David"/>
          <w:u w:val="single"/>
          <w:rtl/>
        </w:rPr>
        <w:t xml:space="preserve"> </w:t>
      </w:r>
      <w:r w:rsidR="00B96FA1" w:rsidRPr="00560ADA">
        <w:rPr>
          <w:rFonts w:ascii="David" w:hAnsi="David" w:cs="David"/>
          <w:u w:val="single"/>
          <w:rtl/>
        </w:rPr>
        <w:t xml:space="preserve">- </w:t>
      </w:r>
      <w:bookmarkStart w:id="117" w:name="TenderNumber_10"/>
      <w:r w:rsidR="007753CA" w:rsidRPr="00560ADA">
        <w:rPr>
          <w:rFonts w:ascii="David" w:hAnsi="David" w:cs="David"/>
          <w:u w:val="single"/>
          <w:rtl/>
        </w:rPr>
        <w:t>_______</w:t>
      </w:r>
      <w:bookmarkEnd w:id="117"/>
      <w:r w:rsidRPr="00560ADA">
        <w:rPr>
          <w:rFonts w:ascii="David" w:hAnsi="David" w:cs="David"/>
          <w:rtl/>
        </w:rPr>
        <w:t xml:space="preserve"> (להלן: </w:t>
      </w:r>
      <w:r w:rsidRPr="00560ADA">
        <w:rPr>
          <w:rFonts w:ascii="David" w:hAnsi="David" w:cs="David"/>
          <w:b/>
          <w:bCs/>
          <w:rtl/>
        </w:rPr>
        <w:t>"המכרז"</w:t>
      </w:r>
      <w:r w:rsidRPr="00560ADA">
        <w:rPr>
          <w:rFonts w:ascii="David" w:hAnsi="David" w:cs="David"/>
          <w:rtl/>
        </w:rPr>
        <w:t xml:space="preserve">), </w:t>
      </w:r>
      <w:r w:rsidR="00B66033" w:rsidRPr="00560ADA">
        <w:rPr>
          <w:rFonts w:ascii="David" w:hAnsi="David" w:cs="David"/>
          <w:rtl/>
        </w:rPr>
        <w:t>לקבלת ה</w:t>
      </w:r>
      <w:r w:rsidR="001658B9" w:rsidRPr="00560ADA">
        <w:rPr>
          <w:rFonts w:ascii="David" w:hAnsi="David" w:cs="David"/>
          <w:rtl/>
        </w:rPr>
        <w:t>טובין</w:t>
      </w:r>
      <w:r w:rsidR="00B66033" w:rsidRPr="00560ADA">
        <w:rPr>
          <w:rFonts w:ascii="David" w:hAnsi="David" w:cs="David"/>
          <w:rtl/>
        </w:rPr>
        <w:t xml:space="preserve"> והשירותים המפורטים ב</w:t>
      </w:r>
      <w:r w:rsidR="00E56C45" w:rsidRPr="00560ADA">
        <w:rPr>
          <w:rFonts w:ascii="David" w:hAnsi="David" w:cs="David"/>
          <w:b/>
          <w:bCs/>
          <w:rtl/>
        </w:rPr>
        <w:t>פרק ג</w:t>
      </w:r>
      <w:r w:rsidR="00E56C45" w:rsidRPr="00560ADA">
        <w:rPr>
          <w:rFonts w:ascii="David" w:hAnsi="David" w:cs="David"/>
          <w:rtl/>
        </w:rPr>
        <w:t xml:space="preserve"> ל</w:t>
      </w:r>
      <w:r w:rsidR="00B66033" w:rsidRPr="00560ADA">
        <w:rPr>
          <w:rFonts w:ascii="David" w:hAnsi="David" w:cs="David"/>
          <w:rtl/>
        </w:rPr>
        <w:t>מכרז</w:t>
      </w:r>
      <w:r w:rsidR="009B4E94" w:rsidRPr="00560ADA">
        <w:rPr>
          <w:rFonts w:ascii="David" w:hAnsi="David" w:cs="David"/>
          <w:rtl/>
        </w:rPr>
        <w:t xml:space="preserve"> ("</w:t>
      </w:r>
      <w:r w:rsidR="009B4E94" w:rsidRPr="00560ADA">
        <w:rPr>
          <w:rFonts w:ascii="David" w:hAnsi="David" w:cs="David"/>
          <w:b/>
          <w:bCs/>
          <w:rtl/>
        </w:rPr>
        <w:t>ה</w:t>
      </w:r>
      <w:r w:rsidR="001658B9" w:rsidRPr="00560ADA">
        <w:rPr>
          <w:rFonts w:ascii="David" w:hAnsi="David" w:cs="David"/>
          <w:b/>
          <w:bCs/>
          <w:rtl/>
        </w:rPr>
        <w:t>טובין</w:t>
      </w:r>
      <w:r w:rsidR="009B4E94" w:rsidRPr="00560ADA">
        <w:rPr>
          <w:rFonts w:ascii="David" w:hAnsi="David" w:cs="David"/>
          <w:b/>
          <w:bCs/>
          <w:rtl/>
        </w:rPr>
        <w:t xml:space="preserve"> והשירותים"</w:t>
      </w:r>
      <w:r w:rsidR="009B4E94" w:rsidRPr="00560ADA">
        <w:rPr>
          <w:rFonts w:ascii="David" w:hAnsi="David" w:cs="David"/>
          <w:rtl/>
        </w:rPr>
        <w:t>)</w:t>
      </w:r>
      <w:r w:rsidRPr="00560ADA">
        <w:rPr>
          <w:rFonts w:ascii="David" w:hAnsi="David" w:cs="David"/>
          <w:rtl/>
        </w:rPr>
        <w:t xml:space="preserve">; </w:t>
      </w:r>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560ADA">
        <w:rPr>
          <w:rFonts w:ascii="David" w:hAnsi="David" w:cs="David"/>
          <w:b/>
          <w:bCs/>
          <w:rtl/>
        </w:rPr>
        <w:t>והואיל</w:t>
      </w:r>
      <w:r w:rsidRPr="00560ADA">
        <w:rPr>
          <w:rFonts w:ascii="David" w:hAnsi="David" w:cs="David"/>
        </w:rPr>
        <w:tab/>
      </w:r>
      <w:r w:rsidRPr="00560ADA">
        <w:rPr>
          <w:rFonts w:ascii="David" w:hAnsi="David" w:cs="David"/>
          <w:rtl/>
        </w:rPr>
        <w:t>והספק הגיש הצעה למכרז, ומ</w:t>
      </w:r>
      <w:r w:rsidR="00B66033" w:rsidRPr="00560ADA">
        <w:rPr>
          <w:rFonts w:ascii="David" w:hAnsi="David" w:cs="David"/>
          <w:rtl/>
        </w:rPr>
        <w:t>עוניין</w:t>
      </w:r>
      <w:r w:rsidRPr="00560ADA">
        <w:rPr>
          <w:rFonts w:ascii="David" w:hAnsi="David" w:cs="David"/>
          <w:rtl/>
        </w:rPr>
        <w:t xml:space="preserve"> לספק את</w:t>
      </w:r>
      <w:r w:rsidR="00B66033" w:rsidRPr="00560ADA">
        <w:rPr>
          <w:rFonts w:ascii="David" w:hAnsi="David" w:cs="David"/>
          <w:rtl/>
        </w:rPr>
        <w:t xml:space="preserve"> ה</w:t>
      </w:r>
      <w:r w:rsidR="001658B9" w:rsidRPr="00560ADA">
        <w:rPr>
          <w:rFonts w:ascii="David" w:hAnsi="David" w:cs="David"/>
          <w:rtl/>
        </w:rPr>
        <w:t>טובין</w:t>
      </w:r>
      <w:r w:rsidR="00B66033" w:rsidRPr="00560ADA">
        <w:rPr>
          <w:rFonts w:ascii="David" w:hAnsi="David" w:cs="David"/>
          <w:rtl/>
        </w:rPr>
        <w:t xml:space="preserve"> ו</w:t>
      </w:r>
      <w:r w:rsidRPr="00560ADA">
        <w:rPr>
          <w:rFonts w:ascii="David" w:hAnsi="David" w:cs="David"/>
          <w:rtl/>
        </w:rPr>
        <w:t>השירות</w:t>
      </w:r>
      <w:r w:rsidR="00B66033" w:rsidRPr="00560ADA">
        <w:rPr>
          <w:rFonts w:ascii="David" w:hAnsi="David" w:cs="David"/>
          <w:rtl/>
        </w:rPr>
        <w:t>ים</w:t>
      </w:r>
      <w:r w:rsidRPr="00560ADA">
        <w:rPr>
          <w:rFonts w:ascii="David" w:hAnsi="David" w:cs="David"/>
          <w:rtl/>
        </w:rPr>
        <w:t xml:space="preserve"> המבוקש</w:t>
      </w:r>
      <w:r w:rsidR="00B66033" w:rsidRPr="00560ADA">
        <w:rPr>
          <w:rFonts w:ascii="David" w:hAnsi="David" w:cs="David"/>
          <w:rtl/>
        </w:rPr>
        <w:t>ים</w:t>
      </w:r>
      <w:r w:rsidR="0007721F" w:rsidRPr="00560ADA">
        <w:rPr>
          <w:rFonts w:ascii="David" w:hAnsi="David" w:cs="David"/>
          <w:rtl/>
        </w:rPr>
        <w:t xml:space="preserve"> </w:t>
      </w:r>
      <w:r w:rsidRPr="00560ADA">
        <w:rPr>
          <w:rFonts w:ascii="David" w:hAnsi="David" w:cs="David"/>
          <w:rtl/>
        </w:rPr>
        <w:t>בהתאם לאמור במכרז, בהצעת</w:t>
      </w:r>
      <w:r w:rsidR="009B4E94" w:rsidRPr="00560ADA">
        <w:rPr>
          <w:rFonts w:ascii="David" w:hAnsi="David" w:cs="David"/>
          <w:rtl/>
        </w:rPr>
        <w:t>ו</w:t>
      </w:r>
      <w:r w:rsidRPr="00560ADA">
        <w:rPr>
          <w:rFonts w:ascii="David" w:hAnsi="David" w:cs="David"/>
          <w:rtl/>
        </w:rPr>
        <w:t xml:space="preserve"> ובהסכם זה</w:t>
      </w:r>
      <w:r w:rsidR="00715DCD" w:rsidRPr="00560ADA">
        <w:rPr>
          <w:rFonts w:ascii="David" w:hAnsi="David" w:cs="David"/>
          <w:rtl/>
        </w:rPr>
        <w:t xml:space="preserve"> (להלן: "</w:t>
      </w:r>
      <w:r w:rsidR="00715DCD" w:rsidRPr="00560ADA">
        <w:rPr>
          <w:rFonts w:ascii="David" w:hAnsi="David" w:cs="David"/>
          <w:b/>
          <w:bCs/>
          <w:rtl/>
        </w:rPr>
        <w:t>ההסכם</w:t>
      </w:r>
      <w:r w:rsidR="00715DCD" w:rsidRPr="00560ADA">
        <w:rPr>
          <w:rFonts w:ascii="David" w:hAnsi="David" w:cs="David"/>
          <w:rtl/>
        </w:rPr>
        <w:t>")</w:t>
      </w:r>
      <w:r w:rsidRPr="00560ADA">
        <w:rPr>
          <w:rFonts w:ascii="David" w:hAnsi="David" w:cs="David"/>
          <w:rtl/>
        </w:rPr>
        <w:t xml:space="preserve">; </w:t>
      </w:r>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560ADA">
        <w:rPr>
          <w:rFonts w:ascii="David" w:hAnsi="David" w:cs="David"/>
          <w:b/>
          <w:bCs/>
          <w:rtl/>
        </w:rPr>
        <w:t>והואיל</w:t>
      </w:r>
      <w:r w:rsidRPr="00560ADA">
        <w:rPr>
          <w:rFonts w:ascii="David" w:hAnsi="David" w:cs="David"/>
          <w:rtl/>
        </w:rPr>
        <w:tab/>
        <w:t xml:space="preserve">ובכפוף לחתימתו על </w:t>
      </w:r>
      <w:r w:rsidR="00715DCD" w:rsidRPr="00560ADA">
        <w:rPr>
          <w:rFonts w:ascii="David" w:hAnsi="David" w:cs="David"/>
          <w:rtl/>
        </w:rPr>
        <w:t>ה</w:t>
      </w:r>
      <w:r w:rsidRPr="00560ADA">
        <w:rPr>
          <w:rFonts w:ascii="David" w:hAnsi="David" w:cs="David"/>
          <w:rtl/>
        </w:rPr>
        <w:t xml:space="preserve">הסכם וקיום הדרישות המפורטות במכרז, </w:t>
      </w:r>
      <w:r w:rsidR="00361FDC" w:rsidRPr="00560ADA">
        <w:rPr>
          <w:rFonts w:ascii="David" w:hAnsi="David" w:cs="David"/>
          <w:rtl/>
        </w:rPr>
        <w:t>המזמין</w:t>
      </w:r>
      <w:r w:rsidRPr="00560ADA">
        <w:rPr>
          <w:rFonts w:ascii="David" w:hAnsi="David" w:cs="David"/>
          <w:rtl/>
        </w:rPr>
        <w:t xml:space="preserve"> בחר בספק</w:t>
      </w:r>
      <w:r w:rsidR="0007721F" w:rsidRPr="00560ADA">
        <w:rPr>
          <w:rFonts w:ascii="David" w:hAnsi="David" w:cs="David"/>
          <w:rtl/>
        </w:rPr>
        <w:t xml:space="preserve"> למתן ה</w:t>
      </w:r>
      <w:r w:rsidR="001658B9" w:rsidRPr="00560ADA">
        <w:rPr>
          <w:rFonts w:ascii="David" w:hAnsi="David" w:cs="David"/>
          <w:rtl/>
        </w:rPr>
        <w:t>טובין</w:t>
      </w:r>
      <w:r w:rsidR="0007721F" w:rsidRPr="00560ADA">
        <w:rPr>
          <w:rFonts w:ascii="David" w:hAnsi="David" w:cs="David"/>
          <w:rtl/>
        </w:rPr>
        <w:t xml:space="preserve"> המוצרים והשירותים</w:t>
      </w:r>
      <w:r w:rsidRPr="00560ADA">
        <w:rPr>
          <w:rFonts w:ascii="David" w:hAnsi="David" w:cs="David"/>
          <w:rtl/>
        </w:rPr>
        <w:t>;</w:t>
      </w:r>
    </w:p>
    <w:p w:rsidR="0009150A" w:rsidRPr="00560ADA" w:rsidRDefault="0009150A" w:rsidP="00EC0E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560ADA" w:rsidRDefault="0009150A" w:rsidP="00EC0E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560ADA">
        <w:rPr>
          <w:rFonts w:ascii="David" w:hAnsi="David" w:cs="David"/>
          <w:b/>
          <w:bCs/>
          <w:rtl/>
        </w:rPr>
        <w:t>לפיכך הוצהר, הותנה והוסכם בין הצדדים כדלקמן</w:t>
      </w:r>
      <w:r w:rsidRPr="00560ADA">
        <w:rPr>
          <w:rFonts w:ascii="David" w:hAnsi="David" w:cs="David"/>
          <w:rtl/>
        </w:rPr>
        <w:t>:</w:t>
      </w:r>
    </w:p>
    <w:p w:rsidR="0009150A" w:rsidRPr="00560ADA" w:rsidRDefault="0009150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כללי</w:t>
      </w:r>
    </w:p>
    <w:p w:rsidR="00715DCD" w:rsidRPr="00560ADA" w:rsidRDefault="00715DCD" w:rsidP="00EC0E54">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להסכם זה מצורפים הנספחים המ</w:t>
      </w:r>
      <w:r w:rsidR="007243A8" w:rsidRPr="00560ADA">
        <w:rPr>
          <w:rFonts w:ascii="David" w:hAnsi="David" w:cs="David"/>
          <w:rtl/>
        </w:rPr>
        <w:t>פורטי</w:t>
      </w:r>
      <w:r w:rsidRPr="00560ADA">
        <w:rPr>
          <w:rFonts w:ascii="David" w:hAnsi="David" w:cs="David"/>
          <w:rtl/>
        </w:rPr>
        <w:t xml:space="preserve">ם להלן: </w:t>
      </w:r>
    </w:p>
    <w:p w:rsidR="00715DCD" w:rsidRPr="00560ADA" w:rsidRDefault="00715DCD"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b/>
          <w:bCs/>
          <w:rtl/>
        </w:rPr>
        <w:t>נספח א'</w:t>
      </w:r>
      <w:r w:rsidRPr="00560ADA">
        <w:rPr>
          <w:rFonts w:ascii="David" w:hAnsi="David" w:cs="David"/>
          <w:rtl/>
        </w:rPr>
        <w:t xml:space="preserve"> – </w:t>
      </w:r>
      <w:r w:rsidR="00806190" w:rsidRPr="00560ADA">
        <w:rPr>
          <w:rFonts w:ascii="David" w:hAnsi="David" w:cs="David"/>
          <w:rtl/>
        </w:rPr>
        <w:t>פירוט השירותים (</w:t>
      </w:r>
      <w:r w:rsidR="00806190" w:rsidRPr="00560ADA">
        <w:rPr>
          <w:rFonts w:ascii="David" w:hAnsi="David" w:cs="David"/>
          <w:b/>
          <w:bCs/>
          <w:rtl/>
        </w:rPr>
        <w:t>פרק ג'</w:t>
      </w:r>
      <w:r w:rsidR="00806190" w:rsidRPr="00560ADA">
        <w:rPr>
          <w:rFonts w:ascii="David" w:hAnsi="David" w:cs="David"/>
          <w:rtl/>
        </w:rPr>
        <w:t xml:space="preserve"> ל</w:t>
      </w:r>
      <w:r w:rsidR="0027331A" w:rsidRPr="00560ADA">
        <w:rPr>
          <w:rFonts w:ascii="David" w:hAnsi="David" w:cs="David"/>
          <w:rtl/>
        </w:rPr>
        <w:t>מסמכי ה</w:t>
      </w:r>
      <w:r w:rsidR="00806190" w:rsidRPr="00560ADA">
        <w:rPr>
          <w:rFonts w:ascii="David" w:hAnsi="David" w:cs="David"/>
          <w:rtl/>
        </w:rPr>
        <w:t>מכרז)</w:t>
      </w:r>
      <w:r w:rsidRPr="00560ADA">
        <w:rPr>
          <w:rFonts w:ascii="David" w:hAnsi="David" w:cs="David"/>
          <w:rtl/>
        </w:rPr>
        <w:t>;</w:t>
      </w:r>
    </w:p>
    <w:p w:rsidR="00715DCD" w:rsidRPr="00560ADA" w:rsidRDefault="00715DCD"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b/>
          <w:bCs/>
          <w:rtl/>
        </w:rPr>
        <w:t>נספח ב'</w:t>
      </w:r>
      <w:r w:rsidRPr="00560ADA">
        <w:rPr>
          <w:rFonts w:ascii="David" w:hAnsi="David" w:cs="David"/>
          <w:rtl/>
        </w:rPr>
        <w:t xml:space="preserve"> – נספח ההצעה של המציע;</w:t>
      </w:r>
    </w:p>
    <w:p w:rsidR="00715DCD" w:rsidRPr="00560ADA" w:rsidRDefault="00715DCD"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b/>
          <w:bCs/>
          <w:rtl/>
        </w:rPr>
        <w:t>נספח ג'</w:t>
      </w:r>
      <w:r w:rsidRPr="00560ADA">
        <w:rPr>
          <w:rFonts w:ascii="David" w:hAnsi="David" w:cs="David"/>
          <w:rtl/>
        </w:rPr>
        <w:t xml:space="preserve"> – ערבות ביצוע;</w:t>
      </w:r>
    </w:p>
    <w:p w:rsidR="00715DCD" w:rsidRPr="00560ADA" w:rsidRDefault="00715DCD"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b/>
          <w:bCs/>
          <w:rtl/>
        </w:rPr>
        <w:t>נספח ד'</w:t>
      </w:r>
      <w:r w:rsidRPr="00560ADA">
        <w:rPr>
          <w:rFonts w:ascii="David" w:hAnsi="David" w:cs="David"/>
          <w:rtl/>
        </w:rPr>
        <w:t xml:space="preserve"> – אישור על קיום ביטוחים;</w:t>
      </w:r>
    </w:p>
    <w:p w:rsidR="00715DCD" w:rsidRPr="00560ADA" w:rsidRDefault="00715DCD"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b/>
          <w:bCs/>
          <w:rtl/>
        </w:rPr>
        <w:lastRenderedPageBreak/>
        <w:t>נספח ה'</w:t>
      </w:r>
      <w:r w:rsidRPr="00560ADA">
        <w:rPr>
          <w:rFonts w:ascii="David" w:hAnsi="David" w:cs="David"/>
          <w:rtl/>
        </w:rPr>
        <w:t xml:space="preserve"> – נספח סודיות והיעדר ניגוד עניינים; </w:t>
      </w:r>
    </w:p>
    <w:p w:rsidR="0009150A" w:rsidRPr="00560ADA" w:rsidRDefault="0009150A" w:rsidP="00EC0E54">
      <w:pPr>
        <w:pStyle w:val="af9"/>
        <w:keepLines w:val="0"/>
        <w:widowControl w:val="0"/>
        <w:numPr>
          <w:ilvl w:val="1"/>
          <w:numId w:val="56"/>
        </w:numPr>
        <w:spacing w:after="120" w:line="360" w:lineRule="auto"/>
        <w:ind w:left="1022" w:hanging="619"/>
        <w:jc w:val="both"/>
        <w:rPr>
          <w:rFonts w:ascii="David" w:hAnsi="David" w:cs="David"/>
          <w:rtl/>
        </w:rPr>
      </w:pPr>
      <w:r w:rsidRPr="00560ADA">
        <w:rPr>
          <w:rFonts w:ascii="David" w:hAnsi="David" w:cs="David"/>
          <w:rtl/>
        </w:rPr>
        <w:t>המבוא</w:t>
      </w:r>
      <w:r w:rsidR="00E56C45" w:rsidRPr="00560ADA">
        <w:rPr>
          <w:rFonts w:ascii="David" w:hAnsi="David" w:cs="David"/>
          <w:rtl/>
        </w:rPr>
        <w:t xml:space="preserve"> והנספחים</w:t>
      </w:r>
      <w:r w:rsidRPr="00560ADA">
        <w:rPr>
          <w:rFonts w:ascii="David" w:hAnsi="David" w:cs="David"/>
          <w:rtl/>
        </w:rPr>
        <w:t xml:space="preserve"> להסכם מהוו</w:t>
      </w:r>
      <w:r w:rsidR="00E56C45" w:rsidRPr="00560ADA">
        <w:rPr>
          <w:rFonts w:ascii="David" w:hAnsi="David" w:cs="David"/>
          <w:rtl/>
        </w:rPr>
        <w:t>ים</w:t>
      </w:r>
      <w:r w:rsidRPr="00560ADA">
        <w:rPr>
          <w:rFonts w:ascii="David" w:hAnsi="David" w:cs="David"/>
          <w:rtl/>
        </w:rPr>
        <w:t xml:space="preserve"> חלק בלתי נפרד ממנו.</w:t>
      </w:r>
    </w:p>
    <w:p w:rsidR="00715DCD" w:rsidRPr="00560ADA" w:rsidRDefault="00715DCD" w:rsidP="00EC0E54">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בהסכם זה תהיה למונחים המשמעות המופיעה במכרז.</w:t>
      </w:r>
      <w:r w:rsidR="001C7208" w:rsidRPr="00560ADA">
        <w:rPr>
          <w:rFonts w:ascii="David" w:hAnsi="David" w:cs="David"/>
          <w:rtl/>
        </w:rPr>
        <w:t xml:space="preserve"> </w:t>
      </w:r>
      <w:r w:rsidR="0009150A" w:rsidRPr="00560ADA">
        <w:rPr>
          <w:rFonts w:ascii="David" w:hAnsi="David" w:cs="David"/>
          <w:rtl/>
        </w:rPr>
        <w:t xml:space="preserve">פרשנות ההסכם </w:t>
      </w:r>
      <w:r w:rsidRPr="00560ADA">
        <w:rPr>
          <w:rFonts w:ascii="David" w:hAnsi="David" w:cs="David"/>
          <w:rtl/>
        </w:rPr>
        <w:t xml:space="preserve">על נספחיו </w:t>
      </w:r>
      <w:r w:rsidR="0009150A" w:rsidRPr="00560ADA">
        <w:rPr>
          <w:rFonts w:ascii="David" w:hAnsi="David" w:cs="David"/>
          <w:rtl/>
        </w:rPr>
        <w:t xml:space="preserve">תיעשה באופן המקיים את דרישות המכרז המפורשות והמשתמעות </w:t>
      </w:r>
      <w:r w:rsidRPr="00560ADA">
        <w:rPr>
          <w:rFonts w:ascii="David" w:hAnsi="David" w:cs="David"/>
          <w:rtl/>
        </w:rPr>
        <w:t>ובתכלית המכרז של אספקת ה</w:t>
      </w:r>
      <w:r w:rsidR="001658B9" w:rsidRPr="00560ADA">
        <w:rPr>
          <w:rFonts w:ascii="David" w:hAnsi="David" w:cs="David"/>
          <w:rtl/>
        </w:rPr>
        <w:t>טובין</w:t>
      </w:r>
      <w:r w:rsidRPr="00560ADA">
        <w:rPr>
          <w:rFonts w:ascii="David" w:hAnsi="David" w:cs="David"/>
          <w:rtl/>
        </w:rPr>
        <w:t xml:space="preserve"> והשירותים ל</w:t>
      </w:r>
      <w:r w:rsidR="00361FDC" w:rsidRPr="00560ADA">
        <w:rPr>
          <w:rFonts w:ascii="David" w:hAnsi="David" w:cs="David"/>
          <w:rtl/>
        </w:rPr>
        <w:t>מזמין</w:t>
      </w:r>
      <w:r w:rsidRPr="00560ADA">
        <w:rPr>
          <w:rFonts w:ascii="David" w:hAnsi="David" w:cs="David"/>
          <w:rtl/>
        </w:rPr>
        <w:t xml:space="preserve"> באופן מיטבי</w:t>
      </w:r>
      <w:r w:rsidR="0009150A" w:rsidRPr="00560ADA">
        <w:rPr>
          <w:rFonts w:ascii="David" w:hAnsi="David" w:cs="David"/>
          <w:rtl/>
        </w:rPr>
        <w:t>.</w:t>
      </w:r>
      <w:r w:rsidRPr="00560ADA">
        <w:rPr>
          <w:rFonts w:ascii="David" w:hAnsi="David" w:cs="David"/>
          <w:rtl/>
        </w:rPr>
        <w:t xml:space="preserve">  </w:t>
      </w:r>
      <w:r w:rsidR="0009150A" w:rsidRPr="00560ADA">
        <w:rPr>
          <w:rFonts w:ascii="David" w:hAnsi="David" w:cs="David"/>
          <w:rtl/>
        </w:rPr>
        <w:t xml:space="preserve"> </w:t>
      </w:r>
    </w:p>
    <w:p w:rsidR="0009150A" w:rsidRPr="00560ADA" w:rsidRDefault="006F18E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היקף ו</w:t>
      </w:r>
      <w:r w:rsidR="0053411D" w:rsidRPr="00560ADA">
        <w:rPr>
          <w:rFonts w:ascii="David" w:hAnsi="David" w:cs="David"/>
          <w:b/>
          <w:bCs/>
          <w:rtl/>
        </w:rPr>
        <w:t>תקופת ההתקשרות</w:t>
      </w:r>
    </w:p>
    <w:p w:rsidR="009B4E94" w:rsidRPr="00560ADA" w:rsidRDefault="009B4E94" w:rsidP="00E06274">
      <w:pPr>
        <w:pStyle w:val="af9"/>
        <w:keepLines w:val="0"/>
        <w:widowControl w:val="0"/>
        <w:numPr>
          <w:ilvl w:val="1"/>
          <w:numId w:val="56"/>
        </w:numPr>
        <w:spacing w:after="120" w:line="360" w:lineRule="auto"/>
        <w:ind w:left="1022" w:hanging="619"/>
        <w:jc w:val="both"/>
        <w:rPr>
          <w:rFonts w:ascii="David" w:hAnsi="David" w:cs="David"/>
        </w:rPr>
      </w:pPr>
      <w:bookmarkStart w:id="118" w:name="show_ConnectionPeriod_1"/>
      <w:r w:rsidRPr="00560ADA">
        <w:rPr>
          <w:rFonts w:ascii="David" w:hAnsi="David" w:cs="David"/>
          <w:rtl/>
        </w:rPr>
        <w:t>תקופת ההתקשרות</w:t>
      </w:r>
      <w:r w:rsidR="007243A8" w:rsidRPr="00560ADA">
        <w:rPr>
          <w:rFonts w:ascii="David" w:hAnsi="David" w:cs="David"/>
          <w:rtl/>
        </w:rPr>
        <w:t xml:space="preserve"> תהיה</w:t>
      </w:r>
      <w:r w:rsidR="002A6F38" w:rsidRPr="00560ADA">
        <w:rPr>
          <w:rFonts w:ascii="David" w:hAnsi="David" w:cs="David"/>
          <w:rtl/>
        </w:rPr>
        <w:t xml:space="preserve"> של </w:t>
      </w:r>
      <w:bookmarkStart w:id="119" w:name="BaseConnectionPeriod_3"/>
      <w:r w:rsidR="002F3F99">
        <w:rPr>
          <w:rFonts w:ascii="David" w:hAnsi="David" w:cs="David" w:hint="cs"/>
          <w:rtl/>
        </w:rPr>
        <w:t>12</w:t>
      </w:r>
      <w:bookmarkEnd w:id="119"/>
      <w:r w:rsidR="002A6F38" w:rsidRPr="00560ADA">
        <w:rPr>
          <w:rFonts w:ascii="David" w:hAnsi="David" w:cs="David"/>
          <w:rtl/>
        </w:rPr>
        <w:t xml:space="preserve">  חודשים ממועד החתימה על הסכם זה ("</w:t>
      </w:r>
      <w:r w:rsidR="002A6F38" w:rsidRPr="00560ADA">
        <w:rPr>
          <w:rFonts w:ascii="David" w:hAnsi="David" w:cs="David"/>
          <w:b/>
          <w:bCs/>
          <w:rtl/>
        </w:rPr>
        <w:t>תקופת ההתקשרות</w:t>
      </w:r>
      <w:r w:rsidR="002A6F38" w:rsidRPr="00560ADA">
        <w:rPr>
          <w:rFonts w:ascii="David" w:hAnsi="David" w:cs="David"/>
          <w:rtl/>
        </w:rPr>
        <w:t>"), כאשר למזמין הזכות להאריך את תקופת ההתקשרות בתקופות נוספות, ועד ל</w:t>
      </w:r>
      <w:r w:rsidR="00767DFC">
        <w:rPr>
          <w:rFonts w:ascii="David" w:hAnsi="David" w:cs="David" w:hint="cs"/>
          <w:rtl/>
        </w:rPr>
        <w:t xml:space="preserve">-24 </w:t>
      </w:r>
      <w:r w:rsidR="00F10886" w:rsidRPr="00560ADA">
        <w:rPr>
          <w:rFonts w:ascii="David" w:hAnsi="David" w:cs="David"/>
          <w:rtl/>
        </w:rPr>
        <w:t>חודשים נוספים</w:t>
      </w:r>
      <w:r w:rsidRPr="00560ADA">
        <w:rPr>
          <w:rFonts w:ascii="David" w:hAnsi="David" w:cs="David"/>
          <w:rtl/>
        </w:rPr>
        <w:t>.</w:t>
      </w:r>
      <w:r w:rsidR="004D4053" w:rsidRPr="00560ADA">
        <w:rPr>
          <w:rFonts w:ascii="David" w:hAnsi="David" w:cs="David"/>
          <w:rtl/>
        </w:rPr>
        <w:t xml:space="preserve">  </w:t>
      </w:r>
    </w:p>
    <w:bookmarkEnd w:id="118"/>
    <w:p w:rsidR="006F18EA" w:rsidRPr="00560ADA" w:rsidRDefault="006F18EA" w:rsidP="0012299B">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המזמין אינו מתחייב להיקף כלשהו, ומימוש ההתקשרות יהיה על פי שיקול דעתו הבלעדי.</w:t>
      </w:r>
    </w:p>
    <w:p w:rsidR="0009150A" w:rsidRPr="00560ADA" w:rsidRDefault="0009150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התחייבויות והצהרות הספק</w:t>
      </w:r>
    </w:p>
    <w:p w:rsidR="005B0CC9" w:rsidRPr="00560ADA" w:rsidRDefault="0009150A"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 xml:space="preserve">הספק מצהיר </w:t>
      </w:r>
      <w:r w:rsidR="003F1E7C" w:rsidRPr="00560ADA">
        <w:rPr>
          <w:rFonts w:ascii="David" w:hAnsi="David" w:cs="David"/>
          <w:rtl/>
        </w:rPr>
        <w:t xml:space="preserve">ומתחייב </w:t>
      </w:r>
      <w:r w:rsidRPr="00560ADA">
        <w:rPr>
          <w:rFonts w:ascii="David" w:hAnsi="David" w:cs="David"/>
          <w:rtl/>
        </w:rPr>
        <w:t>כי</w:t>
      </w:r>
      <w:r w:rsidR="003F1E7C" w:rsidRPr="00560ADA">
        <w:rPr>
          <w:rFonts w:ascii="David" w:hAnsi="David" w:cs="David"/>
          <w:rtl/>
        </w:rPr>
        <w:t xml:space="preserve"> -</w:t>
      </w:r>
      <w:r w:rsidRPr="00560ADA">
        <w:rPr>
          <w:rFonts w:ascii="David" w:hAnsi="David" w:cs="David"/>
          <w:rtl/>
        </w:rPr>
        <w:t xml:space="preserve"> </w:t>
      </w:r>
    </w:p>
    <w:p w:rsidR="00704EB9" w:rsidRPr="00560ADA" w:rsidRDefault="00704EB9"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אין מניעה לפי כל דין להתקשרותו בהסכם זה.</w:t>
      </w:r>
    </w:p>
    <w:p w:rsidR="00704EB9" w:rsidRPr="00560ADA" w:rsidRDefault="00704EB9"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הוא עומד בכל דרישות הדין הרלוונטיות לאספקת הטובין והשירותים בהתאם להסכם. </w:t>
      </w:r>
    </w:p>
    <w:p w:rsidR="00704EB9" w:rsidRPr="00560ADA" w:rsidRDefault="00704EB9"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בכל מקרה שבו יחולו שינויים בהוראות הדין, באופן המשפיע על ביצוע ההסכם, הוא יישא בעלויות של שינויים אלו. </w:t>
      </w:r>
    </w:p>
    <w:p w:rsidR="00704EB9" w:rsidRPr="00560ADA" w:rsidRDefault="00704EB9"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ברשותו הניסיון, המיומנות, הידע, הכלים, המלאי וכוח האדם הדרושים למילוי חובותיו בהתאם לתנאי ההסכם והמכרז.</w:t>
      </w:r>
    </w:p>
    <w:p w:rsidR="00704EB9" w:rsidRPr="00560ADA" w:rsidRDefault="00704EB9"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הוא יספק את הנדרש ממנו על פי דרישות המכרז. </w:t>
      </w:r>
    </w:p>
    <w:p w:rsidR="007A5375" w:rsidRPr="00560ADA" w:rsidRDefault="007A5375" w:rsidP="00EC0E54">
      <w:pPr>
        <w:pStyle w:val="af9"/>
        <w:keepLines w:val="0"/>
        <w:widowControl w:val="0"/>
        <w:numPr>
          <w:ilvl w:val="2"/>
          <w:numId w:val="56"/>
        </w:numPr>
        <w:spacing w:after="120" w:line="360" w:lineRule="auto"/>
        <w:jc w:val="both"/>
        <w:rPr>
          <w:rFonts w:ascii="David" w:hAnsi="David" w:cs="David"/>
        </w:rPr>
      </w:pPr>
      <w:bookmarkStart w:id="120" w:name="_Toc185193151"/>
      <w:bookmarkStart w:id="121" w:name="_Toc201561676"/>
      <w:bookmarkStart w:id="122" w:name="_Toc201636806"/>
      <w:bookmarkStart w:id="123" w:name="_Toc201895115"/>
      <w:bookmarkStart w:id="124" w:name="_Toc185193152"/>
      <w:bookmarkStart w:id="125" w:name="_Toc201561677"/>
      <w:bookmarkStart w:id="126" w:name="_Toc201636807"/>
      <w:bookmarkStart w:id="127" w:name="_Toc201895116"/>
      <w:r w:rsidRPr="00560ADA">
        <w:rPr>
          <w:rFonts w:ascii="David" w:hAnsi="David" w:cs="David"/>
          <w:rtl/>
        </w:rPr>
        <w:t xml:space="preserve">הוא ישתף פעולה עם </w:t>
      </w:r>
      <w:r w:rsidR="00361FDC" w:rsidRPr="00560ADA">
        <w:rPr>
          <w:rFonts w:ascii="David" w:hAnsi="David" w:cs="David"/>
          <w:rtl/>
        </w:rPr>
        <w:t>המזמין</w:t>
      </w:r>
      <w:r w:rsidRPr="00560ADA">
        <w:rPr>
          <w:rFonts w:ascii="David" w:hAnsi="David" w:cs="David"/>
          <w:rtl/>
        </w:rPr>
        <w:t xml:space="preserve"> </w:t>
      </w:r>
      <w:r w:rsidR="00704EB9" w:rsidRPr="00560ADA">
        <w:rPr>
          <w:rFonts w:ascii="David" w:hAnsi="David" w:cs="David"/>
          <w:rtl/>
        </w:rPr>
        <w:t xml:space="preserve">וכל נציג מטעמו </w:t>
      </w:r>
      <w:r w:rsidRPr="00560ADA">
        <w:rPr>
          <w:rFonts w:ascii="David" w:hAnsi="David" w:cs="David"/>
          <w:rtl/>
        </w:rPr>
        <w:t>בכל הקשור למילוי התחייבויותיו על פי הסכם זה</w:t>
      </w:r>
      <w:r w:rsidR="00704EB9" w:rsidRPr="00560ADA">
        <w:rPr>
          <w:rFonts w:ascii="David" w:hAnsi="David" w:cs="David"/>
          <w:rtl/>
        </w:rPr>
        <w:t>, בכלל זה הוא</w:t>
      </w:r>
      <w:r w:rsidR="00A63DC5" w:rsidRPr="00560ADA">
        <w:rPr>
          <w:rFonts w:ascii="David" w:hAnsi="David" w:cs="David"/>
          <w:rtl/>
        </w:rPr>
        <w:t xml:space="preserve"> </w:t>
      </w:r>
      <w:r w:rsidR="00704EB9" w:rsidRPr="00560ADA">
        <w:rPr>
          <w:rFonts w:ascii="David" w:hAnsi="David" w:cs="David"/>
          <w:rtl/>
        </w:rPr>
        <w:t>ישתף פעולה באופן מלא עם הוראות קב"ט המזמין.</w:t>
      </w:r>
    </w:p>
    <w:bookmarkEnd w:id="120"/>
    <w:bookmarkEnd w:id="121"/>
    <w:bookmarkEnd w:id="122"/>
    <w:bookmarkEnd w:id="123"/>
    <w:bookmarkEnd w:id="124"/>
    <w:bookmarkEnd w:id="125"/>
    <w:bookmarkEnd w:id="126"/>
    <w:bookmarkEnd w:id="127"/>
    <w:p w:rsidR="007A5375" w:rsidRPr="00560ADA" w:rsidRDefault="007A5375" w:rsidP="00EC0E54">
      <w:pPr>
        <w:pStyle w:val="af9"/>
        <w:keepLines w:val="0"/>
        <w:widowControl w:val="0"/>
        <w:spacing w:after="120" w:line="360" w:lineRule="auto"/>
        <w:ind w:left="1757"/>
        <w:jc w:val="both"/>
        <w:rPr>
          <w:rFonts w:ascii="David" w:hAnsi="David" w:cs="David"/>
        </w:rPr>
      </w:pPr>
    </w:p>
    <w:p w:rsidR="0009150A" w:rsidRPr="00560ADA" w:rsidRDefault="0009150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סודיות</w:t>
      </w:r>
      <w:r w:rsidR="002F7280" w:rsidRPr="00560ADA">
        <w:rPr>
          <w:rFonts w:ascii="David" w:hAnsi="David" w:cs="David"/>
          <w:b/>
          <w:bCs/>
          <w:rtl/>
        </w:rPr>
        <w:t xml:space="preserve"> </w:t>
      </w:r>
      <w:r w:rsidR="00704EB9" w:rsidRPr="00560ADA">
        <w:rPr>
          <w:rFonts w:ascii="David" w:hAnsi="David" w:cs="David"/>
          <w:b/>
          <w:bCs/>
          <w:rtl/>
        </w:rPr>
        <w:t>והיעדר ניגוד עניינים</w:t>
      </w:r>
    </w:p>
    <w:p w:rsidR="00704EB9" w:rsidRPr="00560ADA" w:rsidRDefault="00704EB9" w:rsidP="00EC0E54">
      <w:pPr>
        <w:pStyle w:val="af9"/>
        <w:keepLines w:val="0"/>
        <w:widowControl w:val="0"/>
        <w:numPr>
          <w:ilvl w:val="1"/>
          <w:numId w:val="56"/>
        </w:numPr>
        <w:spacing w:after="120" w:line="360" w:lineRule="auto"/>
        <w:ind w:left="1022" w:hanging="619"/>
        <w:jc w:val="both"/>
        <w:rPr>
          <w:rFonts w:ascii="David" w:hAnsi="David" w:cs="David"/>
          <w:rtl/>
        </w:rPr>
      </w:pPr>
      <w:r w:rsidRPr="00560ADA">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704EB9" w:rsidRPr="00560ADA" w:rsidRDefault="00704EB9" w:rsidP="00EC0E54">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 xml:space="preserve">הספק מתחייב כי אין בביצוע ההסכם כדי ליצור ניגוד עניינים כלשהו, בין במישרין ובין </w:t>
      </w:r>
      <w:r w:rsidRPr="00560ADA">
        <w:rPr>
          <w:rFonts w:ascii="David" w:hAnsi="David" w:cs="David"/>
          <w:rtl/>
        </w:rPr>
        <w:lastRenderedPageBreak/>
        <w:t>בעקיפין, בינו לבין המזמין או מזמין כלשהו.</w:t>
      </w:r>
    </w:p>
    <w:p w:rsidR="00704EB9" w:rsidRPr="00560ADA" w:rsidRDefault="00704EB9" w:rsidP="00EC0E54">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 xml:space="preserve">בכל מקרה </w:t>
      </w:r>
      <w:proofErr w:type="spellStart"/>
      <w:r w:rsidRPr="00560ADA">
        <w:rPr>
          <w:rFonts w:ascii="David" w:hAnsi="David" w:cs="David"/>
          <w:rtl/>
        </w:rPr>
        <w:t>שיווצר</w:t>
      </w:r>
      <w:proofErr w:type="spellEnd"/>
      <w:r w:rsidRPr="00560ADA">
        <w:rPr>
          <w:rFonts w:ascii="David" w:hAnsi="David" w:cs="David"/>
          <w:rtl/>
        </w:rPr>
        <w:t xml:space="preserve"> חשש כלשהו לניגוד עניינים בינו לבין המזמין יודיע הספק על כך למזמין, ללא כל שיהוי, וידאג </w:t>
      </w:r>
      <w:proofErr w:type="spellStart"/>
      <w:r w:rsidRPr="00560ADA">
        <w:rPr>
          <w:rFonts w:ascii="David" w:hAnsi="David" w:cs="David"/>
          <w:rtl/>
        </w:rPr>
        <w:t>מיידית</w:t>
      </w:r>
      <w:proofErr w:type="spellEnd"/>
      <w:r w:rsidRPr="00560ADA">
        <w:rPr>
          <w:rFonts w:ascii="David" w:hAnsi="David" w:cs="David"/>
          <w:rtl/>
        </w:rPr>
        <w:t xml:space="preserve"> להסרת ניגוד העניינים האמור.</w:t>
      </w:r>
    </w:p>
    <w:p w:rsidR="00704EB9" w:rsidRPr="00560ADA" w:rsidRDefault="00704EB9" w:rsidP="00EC0E54">
      <w:pPr>
        <w:pStyle w:val="af9"/>
        <w:keepLines w:val="0"/>
        <w:widowControl w:val="0"/>
        <w:numPr>
          <w:ilvl w:val="1"/>
          <w:numId w:val="56"/>
        </w:numPr>
        <w:spacing w:after="120" w:line="360" w:lineRule="auto"/>
        <w:ind w:left="1022" w:hanging="619"/>
        <w:jc w:val="both"/>
        <w:rPr>
          <w:rFonts w:ascii="David" w:hAnsi="David" w:cs="David"/>
        </w:rPr>
      </w:pPr>
      <w:r w:rsidRPr="00560ADA">
        <w:rPr>
          <w:rFonts w:ascii="David" w:hAnsi="David" w:cs="David"/>
          <w:rtl/>
        </w:rPr>
        <w:t>הספק מתחייב להחתים כל אחד מעובדיו וקבלני משנה שיועסקו על ידו לצורך ביצוע ההסכם על הצהרת הסודיות והיעדר ניגוד עניינים בנוסח המופיע כ</w:t>
      </w:r>
      <w:r w:rsidRPr="00560ADA">
        <w:rPr>
          <w:rFonts w:ascii="David" w:hAnsi="David" w:cs="David"/>
          <w:b/>
          <w:bCs/>
          <w:rtl/>
        </w:rPr>
        <w:t>נספח ה'</w:t>
      </w:r>
      <w:r w:rsidRPr="00560ADA">
        <w:rPr>
          <w:rFonts w:ascii="David" w:hAnsi="David" w:cs="David"/>
          <w:rtl/>
        </w:rPr>
        <w:t xml:space="preserve"> להסכם זה. </w:t>
      </w:r>
    </w:p>
    <w:p w:rsidR="0009150A" w:rsidRPr="00560ADA" w:rsidRDefault="0009150A" w:rsidP="00EC0E54">
      <w:pPr>
        <w:pStyle w:val="affff0"/>
        <w:widowControl w:val="0"/>
        <w:numPr>
          <w:ilvl w:val="1"/>
          <w:numId w:val="56"/>
        </w:numPr>
        <w:spacing w:before="0" w:after="0" w:line="360" w:lineRule="auto"/>
        <w:textAlignment w:val="auto"/>
        <w:rPr>
          <w:rFonts w:ascii="David" w:hAnsi="David"/>
          <w:color w:val="000000"/>
          <w:sz w:val="24"/>
        </w:rPr>
      </w:pPr>
    </w:p>
    <w:p w:rsidR="0009150A" w:rsidRPr="00560ADA" w:rsidRDefault="0009150A" w:rsidP="00EC0E54">
      <w:pPr>
        <w:pStyle w:val="af9"/>
        <w:keepLines w:val="0"/>
        <w:widowControl w:val="0"/>
        <w:numPr>
          <w:ilvl w:val="0"/>
          <w:numId w:val="56"/>
        </w:numPr>
        <w:spacing w:before="240" w:beforeAutospacing="0" w:line="360" w:lineRule="auto"/>
        <w:jc w:val="both"/>
        <w:rPr>
          <w:rFonts w:ascii="David" w:hAnsi="David" w:cs="David"/>
          <w:b/>
          <w:bCs/>
          <w:rtl/>
        </w:rPr>
      </w:pPr>
      <w:r w:rsidRPr="00560ADA">
        <w:rPr>
          <w:rFonts w:ascii="David" w:hAnsi="David" w:cs="David"/>
          <w:b/>
          <w:bCs/>
          <w:rtl/>
        </w:rPr>
        <w:t>יחסים בין הצדדים</w:t>
      </w:r>
    </w:p>
    <w:p w:rsidR="0009150A" w:rsidRPr="00560ADA" w:rsidRDefault="0009150A" w:rsidP="00EC0E54">
      <w:pPr>
        <w:pStyle w:val="af9"/>
        <w:widowControl w:val="0"/>
        <w:spacing w:after="120" w:line="360" w:lineRule="auto"/>
        <w:ind w:left="397"/>
        <w:jc w:val="both"/>
        <w:rPr>
          <w:rFonts w:ascii="David" w:hAnsi="David" w:cs="David"/>
          <w:rtl/>
        </w:rPr>
      </w:pPr>
      <w:r w:rsidRPr="00560ADA">
        <w:rPr>
          <w:rFonts w:ascii="David" w:hAnsi="David" w:cs="David"/>
          <w:rtl/>
        </w:rPr>
        <w:t xml:space="preserve">מוצהר ומוסכם בזה בין הצדדים כי: </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היחסים ביניהם לפי ההסכם אינם יחסי עובד ומעביד והמזמין אינו המעסיק של עובדי וקבלני המשנה של הספק.</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המזמין לא ישלם כל תשלום לביטוח לאומי ויתר הזכויות הסוציאליות בקשר לאנשים המועסקים על ידי הספק. </w:t>
      </w:r>
    </w:p>
    <w:p w:rsidR="0009150A" w:rsidRPr="00560ADA" w:rsidRDefault="007A7B2F"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כללי תשלום</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כללי התשלום המפורטים להלן כפופים להוראות החשב הכללי במשרד האוצר כפי שמתפרסמים מעת לעת.</w:t>
      </w:r>
    </w:p>
    <w:p w:rsidR="008D07F5" w:rsidRPr="00560ADA" w:rsidRDefault="008D07F5"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המזמין יבדוק ויאשר כל חשבונית שתוגש לתשלום על ידי הספק.</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 xml:space="preserve">כתנאי מוקדם לאישור חשבוניות שיוגשו על ידי הספק לתשלום, הספק יידרש להגיש דיווחים וחשבונות, בהתאם להנחיות המזמין. בכלל זה ימציא הספק למזמין, כתנאי לביצוע תשלום, את המסמכים הבאים: </w:t>
      </w:r>
    </w:p>
    <w:p w:rsidR="007A7B2F" w:rsidRPr="00560ADA" w:rsidRDefault="007A7B2F"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צילום תעודת עוסק מורשה על פי חוק מס ערך מוסף, </w:t>
      </w:r>
      <w:proofErr w:type="spellStart"/>
      <w:r w:rsidRPr="00560ADA">
        <w:rPr>
          <w:rFonts w:ascii="David" w:hAnsi="David" w:cs="David"/>
          <w:rtl/>
        </w:rPr>
        <w:t>התשל"ו</w:t>
      </w:r>
      <w:proofErr w:type="spellEnd"/>
      <w:r w:rsidRPr="00560ADA">
        <w:rPr>
          <w:rFonts w:ascii="David" w:hAnsi="David" w:cs="David"/>
        </w:rPr>
        <w:t>-</w:t>
      </w:r>
      <w:r w:rsidRPr="00560ADA">
        <w:rPr>
          <w:rFonts w:ascii="David" w:hAnsi="David" w:cs="David"/>
          <w:rtl/>
        </w:rPr>
        <w:t>1976 (בסעיף זה – "</w:t>
      </w:r>
      <w:r w:rsidRPr="00560ADA">
        <w:rPr>
          <w:rFonts w:ascii="David" w:hAnsi="David" w:cs="David"/>
          <w:b/>
          <w:bCs/>
          <w:rtl/>
        </w:rPr>
        <w:t>החוק</w:t>
      </w:r>
      <w:r w:rsidRPr="00560ADA">
        <w:rPr>
          <w:rFonts w:ascii="David" w:hAnsi="David" w:cs="David"/>
          <w:rtl/>
        </w:rPr>
        <w:t>"), בתוקף לאותה שנת כספים.</w:t>
      </w:r>
    </w:p>
    <w:p w:rsidR="007A7B2F" w:rsidRPr="00560ADA" w:rsidRDefault="007A7B2F"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מועד התשלום יהיה לא יאוחר מ- 45 ימים מהמועד שבו אושרה החשבונית על ידי המזמין.</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rsidR="007A7B2F" w:rsidRPr="00560AD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lastRenderedPageBreak/>
        <w:t>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w:t>
      </w:r>
    </w:p>
    <w:p w:rsidR="0009150A" w:rsidRDefault="007A7B2F"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w:t>
      </w:r>
      <w:r w:rsidR="00E356A1" w:rsidRPr="00560ADA">
        <w:rPr>
          <w:rFonts w:ascii="David" w:hAnsi="David" w:cs="David"/>
          <w:rtl/>
        </w:rPr>
        <w:t>.</w:t>
      </w:r>
      <w:r w:rsidR="00E356A1" w:rsidRPr="00560ADA" w:rsidDel="00E356A1">
        <w:rPr>
          <w:rFonts w:ascii="David" w:hAnsi="David" w:cs="David"/>
          <w:rtl/>
        </w:rPr>
        <w:t xml:space="preserve"> </w:t>
      </w:r>
    </w:p>
    <w:p w:rsidR="00440FCD" w:rsidRPr="00560ADA" w:rsidRDefault="00440FCD" w:rsidP="00440FCD">
      <w:pPr>
        <w:pStyle w:val="af9"/>
        <w:keepLines w:val="0"/>
        <w:widowControl w:val="0"/>
        <w:numPr>
          <w:ilvl w:val="1"/>
          <w:numId w:val="56"/>
        </w:numPr>
        <w:spacing w:after="120" w:line="360" w:lineRule="auto"/>
        <w:jc w:val="both"/>
        <w:rPr>
          <w:rFonts w:ascii="David" w:hAnsi="David" w:cs="David"/>
          <w:rtl/>
        </w:rPr>
      </w:pPr>
      <w:r w:rsidRPr="00440FCD">
        <w:rPr>
          <w:rFonts w:ascii="David" w:hAnsi="David" w:cs="David"/>
          <w:rtl/>
        </w:rPr>
        <w:t xml:space="preserve">כללי ההצמדה כפופים להוראת </w:t>
      </w:r>
      <w:proofErr w:type="spellStart"/>
      <w:r w:rsidRPr="00440FCD">
        <w:rPr>
          <w:rFonts w:ascii="David" w:hAnsi="David" w:cs="David"/>
          <w:rtl/>
        </w:rPr>
        <w:t>תכ"ם</w:t>
      </w:r>
      <w:proofErr w:type="spellEnd"/>
      <w:r w:rsidRPr="00440FCD">
        <w:rPr>
          <w:rFonts w:ascii="David" w:hAnsi="David" w:cs="David"/>
          <w:rtl/>
        </w:rPr>
        <w:t xml:space="preserve"> 7.5.2.1 המתעדכנת מעת לעת בכתובת: </w:t>
      </w:r>
      <w:r w:rsidRPr="00440FCD">
        <w:rPr>
          <w:rFonts w:ascii="David" w:hAnsi="David" w:cs="David"/>
        </w:rPr>
        <w:t>http://mof.gov.il/takam/Pages/horaot.aspx?k=7.5.2.1</w:t>
      </w:r>
      <w:r w:rsidRPr="00440FCD">
        <w:rPr>
          <w:rFonts w:ascii="David" w:hAnsi="David" w:cs="David"/>
          <w:rtl/>
        </w:rPr>
        <w:t>. יום הבסיס לחישוב ההצמדה יהיה המועד האחרון להגשת הצעות בתיבת המכרזים.</w:t>
      </w:r>
    </w:p>
    <w:p w:rsidR="00986796" w:rsidRPr="00560ADA" w:rsidRDefault="00986796"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אחריות לנזקים</w:t>
      </w:r>
    </w:p>
    <w:p w:rsidR="00986796" w:rsidRPr="00560ADA" w:rsidRDefault="00986796"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הספק </w:t>
      </w:r>
      <w:proofErr w:type="spellStart"/>
      <w:r w:rsidRPr="00560ADA">
        <w:rPr>
          <w:rFonts w:ascii="David" w:hAnsi="David" w:cs="David"/>
          <w:rtl/>
        </w:rPr>
        <w:t>ישא</w:t>
      </w:r>
      <w:proofErr w:type="spellEnd"/>
      <w:r w:rsidRPr="00560ADA">
        <w:rPr>
          <w:rFonts w:ascii="David" w:hAnsi="David" w:cs="David"/>
          <w:rtl/>
        </w:rPr>
        <w:t xml:space="preserve"> באחריות לכל נזק או אובדן שייגרם למזמין או לצד שלישי עקב </w:t>
      </w:r>
      <w:r w:rsidR="00C749FD" w:rsidRPr="00560ADA">
        <w:rPr>
          <w:rFonts w:ascii="David" w:hAnsi="David" w:cs="David"/>
          <w:rtl/>
        </w:rPr>
        <w:t>מעשה או מחדל של הספק או מי מטעמו, בהתאם לאמור במכרז ובהסכם.  הספק מתחייב לשלם ולשפות את המזמין או המזמין בעבור כל הוצאה שנגרמה להם כאמור.</w:t>
      </w:r>
      <w:r w:rsidRPr="00560ADA">
        <w:rPr>
          <w:rFonts w:ascii="David" w:hAnsi="David" w:cs="David"/>
          <w:rtl/>
        </w:rPr>
        <w:t xml:space="preserve">. </w:t>
      </w:r>
    </w:p>
    <w:p w:rsidR="00986796" w:rsidRPr="00560ADA" w:rsidRDefault="00C749FD"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r w:rsidR="00986796" w:rsidRPr="00560ADA">
        <w:rPr>
          <w:rFonts w:ascii="David" w:hAnsi="David" w:cs="David"/>
          <w:rtl/>
        </w:rPr>
        <w:t>.</w:t>
      </w:r>
    </w:p>
    <w:p w:rsidR="00986796" w:rsidRPr="00560ADA" w:rsidRDefault="00986796"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הפסקת ההתקשרות</w:t>
      </w:r>
    </w:p>
    <w:p w:rsidR="004B2835" w:rsidRPr="00560ADA" w:rsidRDefault="004B2835"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rsidR="004B2835" w:rsidRPr="00560ADA" w:rsidRDefault="004B2835"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הופסקה ההתקשרות עם הספק, כולה או מקצתה, מכל סיבה שהיא, רשאי המזמין להתקשר בהסכם עם ספק אחר בנושא המכרז. </w:t>
      </w:r>
    </w:p>
    <w:p w:rsidR="004B2835" w:rsidRPr="00560ADA" w:rsidRDefault="004B2835"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rsidR="004B2835" w:rsidRPr="00560ADA" w:rsidRDefault="004B2835" w:rsidP="00EC0E54">
      <w:pPr>
        <w:pStyle w:val="af9"/>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560ADA">
        <w:rPr>
          <w:rFonts w:ascii="David" w:hAnsi="David" w:cs="David"/>
          <w:rtl/>
        </w:rPr>
        <w:t xml:space="preserve">אם ימונה קדם מפרק, מפרק זמני או קבוע לספק; </w:t>
      </w:r>
    </w:p>
    <w:p w:rsidR="004B2835" w:rsidRPr="00560ADA" w:rsidRDefault="004B2835" w:rsidP="00EC0E54">
      <w:pPr>
        <w:pStyle w:val="af9"/>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560ADA">
        <w:rPr>
          <w:rFonts w:ascii="David" w:hAnsi="David" w:cs="David"/>
          <w:rtl/>
        </w:rPr>
        <w:t xml:space="preserve">אם ימונה כונס נכסים זמני או קבוע לעסקי ו/או לרכוש הספק; </w:t>
      </w:r>
    </w:p>
    <w:p w:rsidR="004B2835" w:rsidRPr="00560ADA" w:rsidRDefault="004B2835" w:rsidP="00EC0E54">
      <w:pPr>
        <w:pStyle w:val="af9"/>
        <w:keepLines w:val="0"/>
        <w:widowControl w:val="0"/>
        <w:numPr>
          <w:ilvl w:val="2"/>
          <w:numId w:val="56"/>
        </w:numPr>
        <w:tabs>
          <w:tab w:val="clear" w:pos="1757"/>
          <w:tab w:val="num" w:pos="1817"/>
        </w:tabs>
        <w:spacing w:after="120" w:line="360" w:lineRule="auto"/>
        <w:ind w:left="1817"/>
        <w:jc w:val="both"/>
        <w:rPr>
          <w:rFonts w:ascii="David" w:hAnsi="David" w:cs="David"/>
        </w:rPr>
      </w:pPr>
      <w:r w:rsidRPr="00560ADA">
        <w:rPr>
          <w:rFonts w:ascii="David" w:hAnsi="David" w:cs="David"/>
          <w:rtl/>
        </w:rPr>
        <w:t xml:space="preserve">אם יינתן צו הקפאת הליכים לספק; </w:t>
      </w:r>
    </w:p>
    <w:p w:rsidR="004B2835" w:rsidRPr="00560ADA" w:rsidRDefault="004B2835" w:rsidP="00EC0E54">
      <w:pPr>
        <w:pStyle w:val="af9"/>
        <w:keepLines w:val="0"/>
        <w:widowControl w:val="0"/>
        <w:spacing w:after="120" w:line="360" w:lineRule="auto"/>
        <w:ind w:left="1020"/>
        <w:jc w:val="both"/>
        <w:rPr>
          <w:rFonts w:ascii="David" w:hAnsi="David" w:cs="David"/>
          <w:rtl/>
        </w:rPr>
      </w:pPr>
      <w:r w:rsidRPr="00560ADA">
        <w:rPr>
          <w:rFonts w:ascii="David" w:hAnsi="David" w:cs="David"/>
          <w:rtl/>
        </w:rPr>
        <w:t xml:space="preserve">על הספק להודיע מידית </w:t>
      </w:r>
      <w:r w:rsidR="0042795F" w:rsidRPr="00560ADA">
        <w:rPr>
          <w:rFonts w:ascii="David" w:hAnsi="David" w:cs="David"/>
          <w:rtl/>
        </w:rPr>
        <w:t>למזמין</w:t>
      </w:r>
      <w:r w:rsidRPr="00560ADA">
        <w:rPr>
          <w:rFonts w:ascii="David" w:hAnsi="David" w:cs="David"/>
          <w:rtl/>
        </w:rPr>
        <w:t xml:space="preserve"> על התרחשות אחד המקרים המפורטים בסעיף זה.</w:t>
      </w:r>
    </w:p>
    <w:p w:rsidR="0009150A" w:rsidRPr="00560ADA" w:rsidRDefault="0009150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הפרת ההסכם</w:t>
      </w:r>
    </w:p>
    <w:p w:rsidR="0009150A" w:rsidRPr="00560ADA" w:rsidRDefault="004B2835" w:rsidP="00EC0E54">
      <w:pPr>
        <w:pStyle w:val="af9"/>
        <w:keepLines w:val="0"/>
        <w:widowControl w:val="0"/>
        <w:numPr>
          <w:ilvl w:val="1"/>
          <w:numId w:val="56"/>
        </w:numPr>
        <w:spacing w:line="360" w:lineRule="auto"/>
        <w:jc w:val="both"/>
        <w:rPr>
          <w:rFonts w:ascii="David" w:hAnsi="David" w:cs="David"/>
        </w:rPr>
      </w:pPr>
      <w:bookmarkStart w:id="128" w:name="_Ref383953134"/>
      <w:r w:rsidRPr="00560ADA">
        <w:rPr>
          <w:rFonts w:ascii="David" w:hAnsi="David" w:cs="David"/>
          <w:rtl/>
        </w:rPr>
        <w:t xml:space="preserve">הפרה יסודית של ההסכם - </w:t>
      </w:r>
      <w:r w:rsidR="0009150A" w:rsidRPr="00560ADA">
        <w:rPr>
          <w:rFonts w:ascii="David" w:hAnsi="David" w:cs="David"/>
          <w:rtl/>
        </w:rPr>
        <w:t>אלה יחשבו כהפרה יסודית של הסכם זה (להלן – "</w:t>
      </w:r>
      <w:r w:rsidR="0009150A" w:rsidRPr="00560ADA">
        <w:rPr>
          <w:rFonts w:ascii="David" w:hAnsi="David" w:cs="David"/>
          <w:b/>
          <w:bCs/>
          <w:rtl/>
        </w:rPr>
        <w:t xml:space="preserve">הפרה </w:t>
      </w:r>
      <w:r w:rsidR="0009150A" w:rsidRPr="00560ADA">
        <w:rPr>
          <w:rFonts w:ascii="David" w:hAnsi="David" w:cs="David"/>
          <w:b/>
          <w:bCs/>
          <w:rtl/>
        </w:rPr>
        <w:lastRenderedPageBreak/>
        <w:t>יסודית</w:t>
      </w:r>
      <w:r w:rsidR="0009150A" w:rsidRPr="00560ADA">
        <w:rPr>
          <w:rFonts w:ascii="David" w:hAnsi="David" w:cs="David"/>
          <w:rtl/>
        </w:rPr>
        <w:t>"):</w:t>
      </w:r>
      <w:bookmarkEnd w:id="128"/>
    </w:p>
    <w:p w:rsidR="00F23BC2" w:rsidRPr="00560ADA" w:rsidRDefault="00F23BC2" w:rsidP="00EC0E54">
      <w:pPr>
        <w:pStyle w:val="af9"/>
        <w:keepLines w:val="0"/>
        <w:widowControl w:val="0"/>
        <w:numPr>
          <w:ilvl w:val="2"/>
          <w:numId w:val="56"/>
        </w:numPr>
        <w:spacing w:line="360" w:lineRule="auto"/>
        <w:jc w:val="both"/>
        <w:rPr>
          <w:rFonts w:ascii="David" w:hAnsi="David" w:cs="David"/>
        </w:rPr>
      </w:pPr>
      <w:r w:rsidRPr="00560ADA">
        <w:rPr>
          <w:rFonts w:ascii="David" w:hAnsi="David" w:cs="David"/>
          <w:rtl/>
        </w:rPr>
        <w:t>הפרת סעיפי ההסכם הבאים: 3, 4, 5,</w:t>
      </w:r>
      <w:r w:rsidR="004B2835" w:rsidRPr="00560ADA">
        <w:rPr>
          <w:rFonts w:ascii="David" w:hAnsi="David" w:cs="David"/>
          <w:rtl/>
        </w:rPr>
        <w:t xml:space="preserve"> 7,</w:t>
      </w:r>
      <w:r w:rsidRPr="00560ADA">
        <w:rPr>
          <w:rFonts w:ascii="David" w:hAnsi="David" w:cs="David"/>
          <w:rtl/>
        </w:rPr>
        <w:t xml:space="preserve"> </w:t>
      </w:r>
      <w:r w:rsidR="00D45295" w:rsidRPr="00560ADA">
        <w:rPr>
          <w:rFonts w:ascii="David" w:hAnsi="David" w:cs="David"/>
          <w:rtl/>
        </w:rPr>
        <w:t>9</w:t>
      </w:r>
      <w:r w:rsidRPr="00560ADA">
        <w:rPr>
          <w:rFonts w:ascii="David" w:hAnsi="David" w:cs="David"/>
          <w:rtl/>
        </w:rPr>
        <w:t>,</w:t>
      </w:r>
      <w:r w:rsidR="004B2835" w:rsidRPr="00560ADA">
        <w:rPr>
          <w:rFonts w:ascii="David" w:hAnsi="David" w:cs="David"/>
          <w:rtl/>
        </w:rPr>
        <w:t xml:space="preserve"> ו-</w:t>
      </w:r>
      <w:r w:rsidR="00D45295" w:rsidRPr="00560ADA">
        <w:rPr>
          <w:rFonts w:ascii="David" w:hAnsi="David" w:cs="David"/>
          <w:rtl/>
        </w:rPr>
        <w:t>10</w:t>
      </w:r>
      <w:r w:rsidRPr="00560ADA">
        <w:rPr>
          <w:rFonts w:ascii="David" w:hAnsi="David" w:cs="David"/>
          <w:rtl/>
        </w:rPr>
        <w:t>.</w:t>
      </w:r>
    </w:p>
    <w:p w:rsidR="0009150A" w:rsidRPr="00560ADA" w:rsidRDefault="0009150A" w:rsidP="00EC0E54">
      <w:pPr>
        <w:pStyle w:val="af9"/>
        <w:keepLines w:val="0"/>
        <w:widowControl w:val="0"/>
        <w:numPr>
          <w:ilvl w:val="2"/>
          <w:numId w:val="56"/>
        </w:numPr>
        <w:spacing w:line="360" w:lineRule="auto"/>
        <w:jc w:val="both"/>
        <w:rPr>
          <w:rFonts w:ascii="David" w:hAnsi="David" w:cs="David"/>
        </w:rPr>
      </w:pPr>
      <w:r w:rsidRPr="00560ADA">
        <w:rPr>
          <w:rFonts w:ascii="David" w:hAnsi="David" w:cs="David"/>
          <w:rtl/>
        </w:rPr>
        <w:t xml:space="preserve">חריגות משמעותיות </w:t>
      </w:r>
      <w:r w:rsidR="004B2835" w:rsidRPr="00560ADA">
        <w:rPr>
          <w:rFonts w:ascii="David" w:hAnsi="David" w:cs="David"/>
          <w:rtl/>
        </w:rPr>
        <w:t>מפרטי ההתקשרות</w:t>
      </w:r>
      <w:r w:rsidRPr="00560ADA">
        <w:rPr>
          <w:rFonts w:ascii="David" w:hAnsi="David" w:cs="David"/>
          <w:rtl/>
        </w:rPr>
        <w:t xml:space="preserve"> המבוקשים במכרז, כמפורט ב</w:t>
      </w:r>
      <w:r w:rsidRPr="00560ADA">
        <w:rPr>
          <w:rFonts w:ascii="David" w:hAnsi="David" w:cs="David"/>
          <w:b/>
          <w:bCs/>
          <w:rtl/>
        </w:rPr>
        <w:t xml:space="preserve">פרק </w:t>
      </w:r>
      <w:r w:rsidR="008042F6" w:rsidRPr="00560ADA">
        <w:rPr>
          <w:rFonts w:ascii="David" w:hAnsi="David" w:cs="David"/>
          <w:b/>
          <w:bCs/>
          <w:rtl/>
        </w:rPr>
        <w:t>ג</w:t>
      </w:r>
      <w:r w:rsidR="008042F6" w:rsidRPr="00560ADA">
        <w:rPr>
          <w:rFonts w:ascii="David" w:hAnsi="David" w:cs="David"/>
          <w:rtl/>
        </w:rPr>
        <w:t xml:space="preserve"> </w:t>
      </w:r>
      <w:r w:rsidRPr="00560ADA">
        <w:rPr>
          <w:rFonts w:ascii="David" w:hAnsi="David" w:cs="David"/>
          <w:rtl/>
        </w:rPr>
        <w:t>למכרז;</w:t>
      </w:r>
    </w:p>
    <w:p w:rsidR="00B6089C" w:rsidRPr="00560ADA" w:rsidRDefault="0009150A" w:rsidP="00EC0E54">
      <w:pPr>
        <w:pStyle w:val="af9"/>
        <w:keepLines w:val="0"/>
        <w:numPr>
          <w:ilvl w:val="2"/>
          <w:numId w:val="56"/>
        </w:numPr>
        <w:spacing w:before="0" w:beforeAutospacing="0" w:after="0" w:line="360" w:lineRule="auto"/>
        <w:jc w:val="both"/>
        <w:rPr>
          <w:rFonts w:ascii="David" w:hAnsi="David" w:cs="David"/>
        </w:rPr>
      </w:pPr>
      <w:bookmarkStart w:id="129" w:name="show_IsTovin_4"/>
      <w:r w:rsidRPr="00560ADA">
        <w:rPr>
          <w:rFonts w:ascii="David" w:hAnsi="David" w:cs="David"/>
          <w:rtl/>
        </w:rPr>
        <w:t xml:space="preserve">אספקת </w:t>
      </w:r>
      <w:r w:rsidR="001658B9" w:rsidRPr="00560ADA">
        <w:rPr>
          <w:rFonts w:ascii="David" w:hAnsi="David" w:cs="David"/>
          <w:rtl/>
        </w:rPr>
        <w:t>טובין</w:t>
      </w:r>
      <w:r w:rsidRPr="00560ADA">
        <w:rPr>
          <w:rFonts w:ascii="David" w:hAnsi="David" w:cs="David"/>
          <w:rtl/>
        </w:rPr>
        <w:t xml:space="preserve"> שלא עומד בדרישות המכרז וההסכם. </w:t>
      </w:r>
      <w:r w:rsidR="00B6089C" w:rsidRPr="00560ADA">
        <w:rPr>
          <w:rFonts w:ascii="David" w:hAnsi="David" w:cs="David"/>
          <w:rtl/>
        </w:rPr>
        <w:t xml:space="preserve"> או אספקת מוצרים שאינם במסגרת המוצרים המותרים לאספקה לפי מכרז זה.</w:t>
      </w:r>
    </w:p>
    <w:bookmarkEnd w:id="129"/>
    <w:p w:rsidR="0009150A" w:rsidRPr="00560ADA" w:rsidRDefault="0009150A" w:rsidP="00EC0E54">
      <w:pPr>
        <w:pStyle w:val="af9"/>
        <w:keepLines w:val="0"/>
        <w:numPr>
          <w:ilvl w:val="2"/>
          <w:numId w:val="56"/>
        </w:numPr>
        <w:spacing w:before="0" w:beforeAutospacing="0" w:after="0" w:line="360" w:lineRule="auto"/>
        <w:jc w:val="both"/>
        <w:rPr>
          <w:rFonts w:ascii="David" w:hAnsi="David" w:cs="David"/>
        </w:rPr>
      </w:pPr>
      <w:r w:rsidRPr="00560ADA">
        <w:rPr>
          <w:rFonts w:ascii="David" w:hAnsi="David" w:cs="David"/>
          <w:rtl/>
        </w:rPr>
        <w:t>הפעלת קבלן משנה בניגוד להוראות במכרז וההסכם.</w:t>
      </w:r>
    </w:p>
    <w:p w:rsidR="0009150A" w:rsidRPr="00560ADA" w:rsidRDefault="004B2835" w:rsidP="00EC0E54">
      <w:pPr>
        <w:pStyle w:val="af9"/>
        <w:keepLines w:val="0"/>
        <w:numPr>
          <w:ilvl w:val="2"/>
          <w:numId w:val="56"/>
        </w:numPr>
        <w:spacing w:before="0" w:beforeAutospacing="0" w:after="0" w:line="360" w:lineRule="auto"/>
        <w:jc w:val="both"/>
        <w:rPr>
          <w:rFonts w:ascii="David" w:hAnsi="David" w:cs="David"/>
        </w:rPr>
      </w:pPr>
      <w:r w:rsidRPr="00560ADA">
        <w:rPr>
          <w:rFonts w:ascii="David" w:hAnsi="David" w:cs="David"/>
          <w:rtl/>
        </w:rPr>
        <w:t>אם הספק הסתלק מביצוע ההסכם</w:t>
      </w:r>
      <w:r w:rsidR="0009150A" w:rsidRPr="00560ADA">
        <w:rPr>
          <w:rFonts w:ascii="David" w:hAnsi="David" w:cs="David"/>
          <w:rtl/>
        </w:rPr>
        <w:t>.</w:t>
      </w:r>
    </w:p>
    <w:p w:rsidR="008042F6" w:rsidRPr="00560ADA" w:rsidRDefault="008042F6" w:rsidP="00EC0E54">
      <w:pPr>
        <w:pStyle w:val="af9"/>
        <w:keepLines w:val="0"/>
        <w:widowControl w:val="0"/>
        <w:numPr>
          <w:ilvl w:val="1"/>
          <w:numId w:val="56"/>
        </w:numPr>
        <w:spacing w:line="360" w:lineRule="auto"/>
        <w:jc w:val="both"/>
        <w:rPr>
          <w:rFonts w:ascii="David" w:hAnsi="David" w:cs="David"/>
          <w:rtl/>
        </w:rPr>
      </w:pPr>
      <w:r w:rsidRPr="00560ADA">
        <w:rPr>
          <w:rFonts w:ascii="David" w:hAnsi="David" w:cs="David"/>
          <w:rtl/>
        </w:rPr>
        <w:t xml:space="preserve">הפר הספק את ההסכם הפרה יסודית רשאי </w:t>
      </w:r>
      <w:r w:rsidR="00361FDC" w:rsidRPr="00560ADA">
        <w:rPr>
          <w:rFonts w:ascii="David" w:hAnsi="David" w:cs="David"/>
          <w:rtl/>
        </w:rPr>
        <w:t>המזמין</w:t>
      </w:r>
      <w:r w:rsidRPr="00560ADA">
        <w:rPr>
          <w:rFonts w:ascii="David" w:hAnsi="David" w:cs="David"/>
          <w:rtl/>
        </w:rPr>
        <w:t xml:space="preserve">, לפי שיקול דעתו, להפסיק </w:t>
      </w:r>
      <w:proofErr w:type="spellStart"/>
      <w:r w:rsidRPr="00560ADA">
        <w:rPr>
          <w:rFonts w:ascii="David" w:hAnsi="David" w:cs="David"/>
          <w:rtl/>
        </w:rPr>
        <w:t>מיידית</w:t>
      </w:r>
      <w:proofErr w:type="spellEnd"/>
      <w:r w:rsidRPr="00560ADA">
        <w:rPr>
          <w:rFonts w:ascii="David" w:hAnsi="David" w:cs="David"/>
          <w:rtl/>
        </w:rPr>
        <w:t xml:space="preserve"> את ההתקשרות עם הספק או כל חלק ממנה ללא התראה נוספת ולבטל את ההסכם וזאת מבלי לגרוע מזכות </w:t>
      </w:r>
      <w:r w:rsidR="00361FDC" w:rsidRPr="00560ADA">
        <w:rPr>
          <w:rFonts w:ascii="David" w:hAnsi="David" w:cs="David"/>
          <w:rtl/>
        </w:rPr>
        <w:t>המזמין</w:t>
      </w:r>
      <w:r w:rsidRPr="00560ADA">
        <w:rPr>
          <w:rFonts w:ascii="David" w:hAnsi="David" w:cs="David"/>
          <w:rtl/>
        </w:rPr>
        <w:t xml:space="preserve"> לסעד או פיצוי כאמור במכרז, בהסכם או על פי כל דין. </w:t>
      </w:r>
    </w:p>
    <w:p w:rsidR="0009150A" w:rsidRPr="00560ADA" w:rsidRDefault="0009150A" w:rsidP="00EC0E54">
      <w:pPr>
        <w:pStyle w:val="af9"/>
        <w:keepLines w:val="0"/>
        <w:widowControl w:val="0"/>
        <w:spacing w:line="360" w:lineRule="auto"/>
        <w:ind w:left="397"/>
        <w:jc w:val="both"/>
        <w:rPr>
          <w:rFonts w:ascii="David" w:hAnsi="David" w:cs="David"/>
          <w:b/>
          <w:bCs/>
          <w:rtl/>
        </w:rPr>
      </w:pPr>
    </w:p>
    <w:p w:rsidR="008042F6" w:rsidRPr="00560ADA" w:rsidRDefault="008042F6" w:rsidP="00EC0E54">
      <w:pPr>
        <w:pStyle w:val="af9"/>
        <w:keepLines w:val="0"/>
        <w:widowControl w:val="0"/>
        <w:numPr>
          <w:ilvl w:val="1"/>
          <w:numId w:val="56"/>
        </w:numPr>
        <w:spacing w:line="360" w:lineRule="auto"/>
        <w:jc w:val="both"/>
        <w:rPr>
          <w:rFonts w:ascii="David" w:hAnsi="David" w:cs="David"/>
        </w:rPr>
      </w:pPr>
      <w:r w:rsidRPr="00560ADA">
        <w:rPr>
          <w:rFonts w:ascii="David" w:hAnsi="David" w:cs="David"/>
          <w:u w:val="single"/>
          <w:rtl/>
        </w:rPr>
        <w:t>ביטול</w:t>
      </w:r>
      <w:r w:rsidR="00083FC7" w:rsidRPr="00560ADA">
        <w:rPr>
          <w:rFonts w:ascii="David" w:hAnsi="David" w:cs="David"/>
          <w:u w:val="single"/>
          <w:rtl/>
        </w:rPr>
        <w:t xml:space="preserve"> ההתקשרות</w:t>
      </w:r>
      <w:r w:rsidRPr="00560ADA">
        <w:rPr>
          <w:rFonts w:ascii="David" w:hAnsi="David" w:cs="David"/>
          <w:u w:val="single"/>
          <w:rtl/>
        </w:rPr>
        <w:t xml:space="preserve"> עקב הפר</w:t>
      </w:r>
      <w:r w:rsidR="00F23BC2" w:rsidRPr="00560ADA">
        <w:rPr>
          <w:rFonts w:ascii="David" w:hAnsi="David" w:cs="David"/>
          <w:u w:val="single"/>
          <w:rtl/>
        </w:rPr>
        <w:t xml:space="preserve">ה </w:t>
      </w:r>
      <w:r w:rsidR="004B2835" w:rsidRPr="00560ADA">
        <w:rPr>
          <w:rFonts w:ascii="David" w:hAnsi="David" w:cs="David"/>
          <w:u w:val="single"/>
          <w:rtl/>
        </w:rPr>
        <w:t>או הפרה צפויה</w:t>
      </w:r>
      <w:r w:rsidRPr="00560ADA">
        <w:rPr>
          <w:rFonts w:ascii="David" w:hAnsi="David" w:cs="David"/>
          <w:rtl/>
        </w:rPr>
        <w:t xml:space="preserve"> -</w:t>
      </w:r>
    </w:p>
    <w:p w:rsidR="00FC40AA" w:rsidRPr="00560ADA" w:rsidRDefault="00FC40AA" w:rsidP="00EC0E54">
      <w:pPr>
        <w:pStyle w:val="af9"/>
        <w:keepLines w:val="0"/>
        <w:widowControl w:val="0"/>
        <w:numPr>
          <w:ilvl w:val="2"/>
          <w:numId w:val="56"/>
        </w:numPr>
        <w:spacing w:line="360" w:lineRule="auto"/>
        <w:jc w:val="both"/>
        <w:rPr>
          <w:rFonts w:ascii="David" w:hAnsi="David" w:cs="David"/>
        </w:rPr>
      </w:pPr>
      <w:r w:rsidRPr="00560ADA">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rsidR="00FC40AA" w:rsidRPr="00560ADA" w:rsidRDefault="00FC40AA" w:rsidP="00EC0E54">
      <w:pPr>
        <w:pStyle w:val="af9"/>
        <w:keepLines w:val="0"/>
        <w:widowControl w:val="0"/>
        <w:numPr>
          <w:ilvl w:val="2"/>
          <w:numId w:val="56"/>
        </w:numPr>
        <w:spacing w:after="120" w:line="360" w:lineRule="auto"/>
        <w:jc w:val="both"/>
        <w:rPr>
          <w:rFonts w:ascii="David" w:hAnsi="David" w:cs="David"/>
          <w:rtl/>
        </w:rPr>
      </w:pPr>
      <w:r w:rsidRPr="00560ADA">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rsidR="00FC40AA" w:rsidRPr="00560ADA" w:rsidRDefault="00FC40AA" w:rsidP="00EC0E54">
      <w:pPr>
        <w:pStyle w:val="af9"/>
        <w:keepLines w:val="0"/>
        <w:widowControl w:val="0"/>
        <w:numPr>
          <w:ilvl w:val="2"/>
          <w:numId w:val="56"/>
        </w:numPr>
        <w:spacing w:line="360" w:lineRule="auto"/>
        <w:jc w:val="both"/>
        <w:rPr>
          <w:rFonts w:ascii="David" w:hAnsi="David" w:cs="David"/>
          <w:rtl/>
        </w:rPr>
      </w:pPr>
      <w:r w:rsidRPr="00560ADA">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09150A" w:rsidRPr="00560ADA" w:rsidRDefault="0009150A" w:rsidP="00EC0E54">
      <w:pPr>
        <w:pStyle w:val="af9"/>
        <w:keepLines w:val="0"/>
        <w:widowControl w:val="0"/>
        <w:numPr>
          <w:ilvl w:val="1"/>
          <w:numId w:val="56"/>
        </w:numPr>
        <w:spacing w:line="360" w:lineRule="auto"/>
        <w:jc w:val="both"/>
        <w:rPr>
          <w:rFonts w:ascii="David" w:hAnsi="David" w:cs="David"/>
        </w:rPr>
      </w:pPr>
      <w:r w:rsidRPr="00560ADA">
        <w:rPr>
          <w:rFonts w:ascii="David" w:hAnsi="David" w:cs="David"/>
          <w:rtl/>
        </w:rPr>
        <w:t xml:space="preserve"> </w:t>
      </w:r>
    </w:p>
    <w:p w:rsidR="00083FC7" w:rsidRPr="00560ADA" w:rsidRDefault="00DE6A0E"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u w:val="single"/>
          <w:rtl/>
        </w:rPr>
        <w:t>קיזוז ועכבון</w:t>
      </w:r>
      <w:r w:rsidR="00083FC7" w:rsidRPr="00560ADA">
        <w:rPr>
          <w:rFonts w:ascii="David" w:hAnsi="David" w:cs="David"/>
          <w:rtl/>
        </w:rPr>
        <w:t xml:space="preserve"> </w:t>
      </w:r>
      <w:r w:rsidRPr="00560ADA">
        <w:rPr>
          <w:rFonts w:ascii="David" w:hAnsi="David" w:cs="David"/>
          <w:rtl/>
        </w:rPr>
        <w:t>–</w:t>
      </w:r>
    </w:p>
    <w:p w:rsidR="00DE6A0E" w:rsidRPr="00560ADA" w:rsidRDefault="00650860"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מבלי לגרוע מזכויות </w:t>
      </w:r>
      <w:r w:rsidR="00361FDC" w:rsidRPr="00560ADA">
        <w:rPr>
          <w:rFonts w:ascii="David" w:hAnsi="David" w:cs="David"/>
          <w:rtl/>
        </w:rPr>
        <w:t>המזמין</w:t>
      </w:r>
      <w:r w:rsidRPr="00560ADA">
        <w:rPr>
          <w:rFonts w:ascii="David" w:hAnsi="David" w:cs="David"/>
          <w:rtl/>
        </w:rPr>
        <w:t xml:space="preserve"> לפי הסכם זה או על פי כל דין, </w:t>
      </w:r>
      <w:r w:rsidR="00A83CC6" w:rsidRPr="00560ADA">
        <w:rPr>
          <w:rFonts w:ascii="David" w:hAnsi="David" w:cs="David"/>
          <w:rtl/>
        </w:rPr>
        <w:t>ל</w:t>
      </w:r>
      <w:r w:rsidR="00361FDC" w:rsidRPr="00560ADA">
        <w:rPr>
          <w:rFonts w:ascii="David" w:hAnsi="David" w:cs="David"/>
          <w:rtl/>
        </w:rPr>
        <w:t>מזמין</w:t>
      </w:r>
      <w:r w:rsidR="00DE6A0E" w:rsidRPr="00560ADA">
        <w:rPr>
          <w:rFonts w:ascii="David" w:hAnsi="David" w:cs="David"/>
          <w:rtl/>
        </w:rPr>
        <w:t xml:space="preserve"> </w:t>
      </w:r>
      <w:r w:rsidR="00A83CC6" w:rsidRPr="00560ADA">
        <w:rPr>
          <w:rFonts w:ascii="David" w:hAnsi="David" w:cs="David"/>
          <w:rtl/>
        </w:rPr>
        <w:t>תהיה זכות לקזז מסכומים שה</w:t>
      </w:r>
      <w:r w:rsidR="004264FC" w:rsidRPr="00560ADA">
        <w:rPr>
          <w:rFonts w:ascii="David" w:hAnsi="David" w:cs="David"/>
          <w:rtl/>
        </w:rPr>
        <w:t xml:space="preserve">וא </w:t>
      </w:r>
      <w:r w:rsidR="00A83CC6" w:rsidRPr="00560ADA">
        <w:rPr>
          <w:rFonts w:ascii="David" w:hAnsi="David" w:cs="David"/>
          <w:rtl/>
        </w:rPr>
        <w:t>חב לספק על פי ההסכם</w:t>
      </w:r>
      <w:r w:rsidRPr="00560ADA">
        <w:rPr>
          <w:rFonts w:ascii="David" w:hAnsi="David" w:cs="David"/>
          <w:rtl/>
        </w:rPr>
        <w:t>, כל חוב שהספק חייב ל</w:t>
      </w:r>
      <w:r w:rsidR="004264FC" w:rsidRPr="00560ADA">
        <w:rPr>
          <w:rFonts w:ascii="David" w:hAnsi="David" w:cs="David"/>
          <w:rtl/>
        </w:rPr>
        <w:t>ו</w:t>
      </w:r>
      <w:r w:rsidR="00A83CC6" w:rsidRPr="00560ADA">
        <w:rPr>
          <w:rFonts w:ascii="David" w:hAnsi="David" w:cs="David"/>
          <w:rtl/>
        </w:rPr>
        <w:t>, בי</w:t>
      </w:r>
      <w:r w:rsidR="00020C17" w:rsidRPr="00560ADA">
        <w:rPr>
          <w:rFonts w:ascii="David" w:hAnsi="David" w:cs="David"/>
          <w:rtl/>
        </w:rPr>
        <w:t>ן קצוב ובין שאינו קצוב.</w:t>
      </w:r>
      <w:r w:rsidR="008C3477" w:rsidRPr="00560ADA">
        <w:rPr>
          <w:rFonts w:ascii="David" w:hAnsi="David" w:cs="David"/>
          <w:rtl/>
        </w:rPr>
        <w:t xml:space="preserve"> כן יהיו </w:t>
      </w:r>
      <w:r w:rsidR="00361FDC" w:rsidRPr="00560ADA">
        <w:rPr>
          <w:rFonts w:ascii="David" w:hAnsi="David" w:cs="David"/>
          <w:rtl/>
        </w:rPr>
        <w:t>המזמין</w:t>
      </w:r>
      <w:r w:rsidR="008C3477" w:rsidRPr="00560ADA">
        <w:rPr>
          <w:rFonts w:ascii="David" w:hAnsi="David" w:cs="David"/>
          <w:rtl/>
        </w:rPr>
        <w:t xml:space="preserve"> והמזמינים רשאים</w:t>
      </w:r>
      <w:r w:rsidR="00A83CC6" w:rsidRPr="00560ADA">
        <w:rPr>
          <w:rFonts w:ascii="David" w:hAnsi="David" w:cs="David"/>
          <w:rtl/>
        </w:rPr>
        <w:t xml:space="preserve"> לעכב תחת יד</w:t>
      </w:r>
      <w:r w:rsidR="008C3477" w:rsidRPr="00560ADA">
        <w:rPr>
          <w:rFonts w:ascii="David" w:hAnsi="David" w:cs="David"/>
          <w:rtl/>
        </w:rPr>
        <w:t>ם</w:t>
      </w:r>
      <w:r w:rsidR="00A83CC6" w:rsidRPr="00560ADA">
        <w:rPr>
          <w:rFonts w:ascii="David" w:hAnsi="David" w:cs="David"/>
          <w:rtl/>
        </w:rPr>
        <w:t xml:space="preserve"> כל סכום שה</w:t>
      </w:r>
      <w:r w:rsidR="008C3477" w:rsidRPr="00560ADA">
        <w:rPr>
          <w:rFonts w:ascii="David" w:hAnsi="David" w:cs="David"/>
          <w:rtl/>
        </w:rPr>
        <w:t>ם חייבים</w:t>
      </w:r>
      <w:r w:rsidR="00A83CC6" w:rsidRPr="00560ADA">
        <w:rPr>
          <w:rFonts w:ascii="David" w:hAnsi="David" w:cs="David"/>
          <w:rtl/>
        </w:rPr>
        <w:t xml:space="preserve"> לספק, ע</w:t>
      </w:r>
      <w:r w:rsidR="008C3477" w:rsidRPr="00560ADA">
        <w:rPr>
          <w:rFonts w:ascii="David" w:hAnsi="David" w:cs="David"/>
          <w:rtl/>
        </w:rPr>
        <w:t>ד לתשלום כל חוב שיש לספק כלפי אחד מהם</w:t>
      </w:r>
      <w:r w:rsidR="00A83CC6" w:rsidRPr="00560ADA">
        <w:rPr>
          <w:rFonts w:ascii="David" w:hAnsi="David" w:cs="David"/>
          <w:rtl/>
        </w:rPr>
        <w:t xml:space="preserve">. </w:t>
      </w:r>
    </w:p>
    <w:p w:rsidR="00A83CC6" w:rsidRPr="00560ADA" w:rsidRDefault="00A83CC6"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לספק לא תהא כל זכות קיזוז או עכבון כלפי </w:t>
      </w:r>
      <w:r w:rsidR="00361FDC" w:rsidRPr="00560ADA">
        <w:rPr>
          <w:rFonts w:ascii="David" w:hAnsi="David" w:cs="David"/>
          <w:rtl/>
        </w:rPr>
        <w:t>המזמין</w:t>
      </w:r>
      <w:r w:rsidRPr="00560ADA">
        <w:rPr>
          <w:rFonts w:ascii="David" w:hAnsi="David" w:cs="David"/>
          <w:rtl/>
        </w:rPr>
        <w:t xml:space="preserve"> או מזמין כלשהו </w:t>
      </w:r>
      <w:r w:rsidR="008C3477" w:rsidRPr="00560ADA">
        <w:rPr>
          <w:rFonts w:ascii="David" w:hAnsi="David" w:cs="David"/>
          <w:rtl/>
        </w:rPr>
        <w:t>בגין כל סכום ש</w:t>
      </w:r>
      <w:r w:rsidR="00FC40AA" w:rsidRPr="00560ADA">
        <w:rPr>
          <w:rFonts w:ascii="David" w:hAnsi="David" w:cs="David"/>
          <w:rtl/>
        </w:rPr>
        <w:t xml:space="preserve">לטענתו </w:t>
      </w:r>
      <w:r w:rsidR="008C3477" w:rsidRPr="00560ADA">
        <w:rPr>
          <w:rFonts w:ascii="David" w:hAnsi="David" w:cs="David"/>
          <w:rtl/>
        </w:rPr>
        <w:t xml:space="preserve">אחת מהן </w:t>
      </w:r>
      <w:r w:rsidRPr="00560ADA">
        <w:rPr>
          <w:rFonts w:ascii="David" w:hAnsi="David" w:cs="David"/>
          <w:rtl/>
        </w:rPr>
        <w:t>חייבת לו.</w:t>
      </w:r>
    </w:p>
    <w:p w:rsidR="002F2B4B" w:rsidRPr="00560ADA" w:rsidRDefault="002F2B4B" w:rsidP="00EC0E54">
      <w:pPr>
        <w:pStyle w:val="af9"/>
        <w:keepLines w:val="0"/>
        <w:widowControl w:val="0"/>
        <w:numPr>
          <w:ilvl w:val="1"/>
          <w:numId w:val="56"/>
        </w:numPr>
        <w:spacing w:after="120" w:line="360" w:lineRule="auto"/>
        <w:jc w:val="both"/>
        <w:rPr>
          <w:rFonts w:ascii="David" w:hAnsi="David" w:cs="David"/>
          <w:u w:val="single"/>
        </w:rPr>
      </w:pPr>
      <w:r w:rsidRPr="00560ADA">
        <w:rPr>
          <w:rFonts w:ascii="David" w:hAnsi="David" w:cs="David"/>
          <w:u w:val="single"/>
          <w:rtl/>
        </w:rPr>
        <w:lastRenderedPageBreak/>
        <w:t>חילוט ערבות</w:t>
      </w:r>
      <w:r w:rsidRPr="00560ADA">
        <w:rPr>
          <w:rFonts w:ascii="David" w:hAnsi="David" w:cs="David"/>
          <w:rtl/>
        </w:rPr>
        <w:t xml:space="preserve"> –</w:t>
      </w:r>
    </w:p>
    <w:p w:rsidR="008C3477" w:rsidRPr="00560ADA" w:rsidRDefault="002F2B4B" w:rsidP="00D01BCA">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ערבות</w:t>
      </w:r>
      <w:r w:rsidR="008C3477" w:rsidRPr="00560ADA">
        <w:rPr>
          <w:rFonts w:ascii="David" w:hAnsi="David" w:cs="David"/>
          <w:rtl/>
        </w:rPr>
        <w:t xml:space="preserve"> </w:t>
      </w:r>
      <w:r w:rsidR="00F23BC2" w:rsidRPr="00560ADA">
        <w:rPr>
          <w:rFonts w:ascii="David" w:hAnsi="David" w:cs="David"/>
          <w:rtl/>
        </w:rPr>
        <w:t>ה</w:t>
      </w:r>
      <w:r w:rsidR="008C3477" w:rsidRPr="00560ADA">
        <w:rPr>
          <w:rFonts w:ascii="David" w:hAnsi="David" w:cs="David"/>
          <w:rtl/>
        </w:rPr>
        <w:t>ביצוע</w:t>
      </w:r>
      <w:r w:rsidRPr="00560ADA">
        <w:rPr>
          <w:rFonts w:ascii="David" w:hAnsi="David" w:cs="David"/>
          <w:rtl/>
        </w:rPr>
        <w:t xml:space="preserve"> ניתנת לחילוט על ידי </w:t>
      </w:r>
      <w:r w:rsidR="00361FDC" w:rsidRPr="00560ADA">
        <w:rPr>
          <w:rFonts w:ascii="David" w:hAnsi="David" w:cs="David"/>
          <w:rtl/>
        </w:rPr>
        <w:t>המזמין</w:t>
      </w:r>
      <w:r w:rsidRPr="00560ADA">
        <w:rPr>
          <w:rFonts w:ascii="David" w:hAnsi="David" w:cs="David"/>
          <w:rtl/>
        </w:rPr>
        <w:t xml:space="preserve"> עקב הפרת</w:t>
      </w:r>
      <w:r w:rsidR="00F23BC2" w:rsidRPr="00560ADA">
        <w:rPr>
          <w:rFonts w:ascii="David" w:hAnsi="David" w:cs="David"/>
          <w:rtl/>
        </w:rPr>
        <w:t xml:space="preserve"> תנאי</w:t>
      </w:r>
      <w:r w:rsidRPr="00560ADA">
        <w:rPr>
          <w:rFonts w:ascii="David" w:hAnsi="David" w:cs="David"/>
          <w:rtl/>
        </w:rPr>
        <w:t xml:space="preserve"> המכרז או ההסכם על ידי הספק או בגין התנהגות שאינה מקובלת ושאינה בתום לב, </w:t>
      </w:r>
      <w:r w:rsidR="00FC40AA" w:rsidRPr="00560ADA">
        <w:rPr>
          <w:rFonts w:ascii="David" w:hAnsi="David" w:cs="David"/>
          <w:rtl/>
        </w:rPr>
        <w:t xml:space="preserve">או לצורך כל תשלום אחר המגיע </w:t>
      </w:r>
      <w:r w:rsidR="0042795F" w:rsidRPr="00560ADA">
        <w:rPr>
          <w:rFonts w:ascii="David" w:hAnsi="David" w:cs="David"/>
          <w:rtl/>
        </w:rPr>
        <w:t>למזמין</w:t>
      </w:r>
      <w:r w:rsidR="00FC40AA" w:rsidRPr="00560ADA">
        <w:rPr>
          <w:rFonts w:ascii="David" w:hAnsi="David" w:cs="David"/>
          <w:rtl/>
        </w:rPr>
        <w:t xml:space="preserve"> או למזמינים מהספק, ובכלל זה פיצויים. </w:t>
      </w:r>
    </w:p>
    <w:p w:rsidR="002F2B4B" w:rsidRPr="00560ADA" w:rsidRDefault="002F2B4B" w:rsidP="00EC0E54">
      <w:pPr>
        <w:pStyle w:val="af9"/>
        <w:keepLines w:val="0"/>
        <w:widowControl w:val="0"/>
        <w:numPr>
          <w:ilvl w:val="2"/>
          <w:numId w:val="56"/>
        </w:numPr>
        <w:spacing w:after="120" w:line="360" w:lineRule="auto"/>
        <w:jc w:val="both"/>
        <w:rPr>
          <w:rFonts w:ascii="David" w:hAnsi="David" w:cs="David"/>
          <w:rtl/>
        </w:rPr>
      </w:pPr>
      <w:r w:rsidRPr="00560ADA">
        <w:rPr>
          <w:rFonts w:ascii="David" w:hAnsi="David" w:cs="David"/>
          <w:rtl/>
        </w:rPr>
        <w:t xml:space="preserve">לספק תינתן התראה בכתב 5 ימים בטרם יממש </w:t>
      </w:r>
      <w:r w:rsidR="00361FDC" w:rsidRPr="00560ADA">
        <w:rPr>
          <w:rFonts w:ascii="David" w:hAnsi="David" w:cs="David"/>
          <w:rtl/>
        </w:rPr>
        <w:t>המזמין</w:t>
      </w:r>
      <w:r w:rsidRPr="00560ADA">
        <w:rPr>
          <w:rFonts w:ascii="David" w:hAnsi="David" w:cs="David"/>
          <w:rtl/>
        </w:rPr>
        <w:t xml:space="preserve"> את סמכותו לפי סעיף זה.</w:t>
      </w:r>
    </w:p>
    <w:p w:rsidR="002F2B4B" w:rsidRPr="00560ADA" w:rsidRDefault="002F2B4B" w:rsidP="00EC0E54">
      <w:pPr>
        <w:pStyle w:val="af9"/>
        <w:keepLines w:val="0"/>
        <w:widowControl w:val="0"/>
        <w:numPr>
          <w:ilvl w:val="2"/>
          <w:numId w:val="56"/>
        </w:numPr>
        <w:spacing w:after="120" w:line="360" w:lineRule="auto"/>
        <w:jc w:val="both"/>
        <w:rPr>
          <w:rFonts w:ascii="David" w:hAnsi="David" w:cs="David"/>
          <w:rtl/>
        </w:rPr>
      </w:pPr>
      <w:r w:rsidRPr="00560ADA">
        <w:rPr>
          <w:rFonts w:ascii="David" w:hAnsi="David" w:cs="David"/>
          <w:rtl/>
        </w:rPr>
        <w:t>מובהר בזאת כי חילוט הערבות לא ייחשב כתשלום</w:t>
      </w:r>
      <w:r w:rsidR="008C3477" w:rsidRPr="00560ADA">
        <w:rPr>
          <w:rFonts w:ascii="David" w:hAnsi="David" w:cs="David"/>
          <w:rtl/>
        </w:rPr>
        <w:t xml:space="preserve"> מלוא הפיצויים בהתאם להסכם זה, </w:t>
      </w:r>
      <w:r w:rsidRPr="00560ADA">
        <w:rPr>
          <w:rFonts w:ascii="David" w:hAnsi="David" w:cs="David"/>
          <w:rtl/>
        </w:rPr>
        <w:t xml:space="preserve">וכי </w:t>
      </w:r>
      <w:r w:rsidR="00361FDC" w:rsidRPr="00560ADA">
        <w:rPr>
          <w:rFonts w:ascii="David" w:hAnsi="David" w:cs="David"/>
          <w:rtl/>
        </w:rPr>
        <w:t>המזמין</w:t>
      </w:r>
      <w:r w:rsidRPr="00560ADA">
        <w:rPr>
          <w:rFonts w:ascii="David" w:hAnsi="David" w:cs="David"/>
          <w:rtl/>
        </w:rPr>
        <w:t xml:space="preserve"> יהיה זכאי לקבל מן הספק את ההפרש בין הסכום ששולם עקב חילוט הערבות, ובין סכום הנזק שנגרם </w:t>
      </w:r>
      <w:r w:rsidR="0042795F" w:rsidRPr="00560ADA">
        <w:rPr>
          <w:rFonts w:ascii="David" w:hAnsi="David" w:cs="David"/>
          <w:rtl/>
        </w:rPr>
        <w:t>למזמין</w:t>
      </w:r>
      <w:r w:rsidRPr="00560ADA">
        <w:rPr>
          <w:rFonts w:ascii="David" w:hAnsi="David" w:cs="David"/>
          <w:rtl/>
        </w:rPr>
        <w:t xml:space="preserve"> בפועל. </w:t>
      </w:r>
    </w:p>
    <w:p w:rsidR="0009150A" w:rsidRPr="00560ADA" w:rsidRDefault="0009150A" w:rsidP="00EC0E54">
      <w:pPr>
        <w:pStyle w:val="af9"/>
        <w:keepLines w:val="0"/>
        <w:widowControl w:val="0"/>
        <w:numPr>
          <w:ilvl w:val="0"/>
          <w:numId w:val="56"/>
        </w:numPr>
        <w:spacing w:line="360" w:lineRule="auto"/>
        <w:jc w:val="both"/>
        <w:rPr>
          <w:rFonts w:ascii="David" w:hAnsi="David" w:cs="David"/>
          <w:b/>
          <w:bCs/>
          <w:rtl/>
        </w:rPr>
      </w:pPr>
      <w:r w:rsidRPr="00560ADA">
        <w:rPr>
          <w:rFonts w:ascii="David" w:hAnsi="David" w:cs="David"/>
          <w:b/>
          <w:bCs/>
          <w:rtl/>
        </w:rPr>
        <w:t>תרופות מצטברות</w:t>
      </w:r>
    </w:p>
    <w:p w:rsidR="0009150A" w:rsidRPr="00560ADA" w:rsidRDefault="0009150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התרופות, לרבות זכות הקיזוז והחילוט,</w:t>
      </w:r>
      <w:r w:rsidR="0071503A" w:rsidRPr="00560ADA">
        <w:rPr>
          <w:rFonts w:ascii="David" w:hAnsi="David" w:cs="David"/>
          <w:rtl/>
        </w:rPr>
        <w:t xml:space="preserve"> פיצויים מוסכמים,</w:t>
      </w:r>
      <w:r w:rsidRPr="00560ADA">
        <w:rPr>
          <w:rFonts w:ascii="David" w:hAnsi="David" w:cs="David"/>
          <w:rtl/>
        </w:rPr>
        <w:t xml:space="preserve"> וכל הפעולות שהורשה </w:t>
      </w:r>
      <w:r w:rsidR="00361FDC" w:rsidRPr="00560ADA">
        <w:rPr>
          <w:rFonts w:ascii="David" w:hAnsi="David" w:cs="David"/>
          <w:rtl/>
        </w:rPr>
        <w:t>המזמין</w:t>
      </w:r>
      <w:r w:rsidRPr="00560ADA">
        <w:rPr>
          <w:rFonts w:ascii="David" w:hAnsi="David" w:cs="David"/>
          <w:rtl/>
        </w:rPr>
        <w:t xml:space="preserve"> בהסכם זה לעשות בתגובה להפרת ההסכם בידי הספק, הן מצטברות, ואין בכל הוראה בהסכם זה כדי לשלול את זכותו של </w:t>
      </w:r>
      <w:r w:rsidR="00361FDC" w:rsidRPr="00560ADA">
        <w:rPr>
          <w:rFonts w:ascii="David" w:hAnsi="David" w:cs="David"/>
          <w:rtl/>
        </w:rPr>
        <w:t>המזמין</w:t>
      </w:r>
      <w:r w:rsidRPr="00560ADA">
        <w:rPr>
          <w:rFonts w:ascii="David" w:hAnsi="David" w:cs="David"/>
          <w:rtl/>
        </w:rPr>
        <w:t xml:space="preserve"> לכל סעד או תרופה בהתאם להסכם זה או לפי כל דין. </w:t>
      </w:r>
    </w:p>
    <w:p w:rsidR="0009150A" w:rsidRPr="00560ADA" w:rsidRDefault="0009150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ויתר </w:t>
      </w:r>
      <w:r w:rsidR="00361FDC" w:rsidRPr="00560ADA">
        <w:rPr>
          <w:rFonts w:ascii="David" w:hAnsi="David" w:cs="David"/>
          <w:rtl/>
        </w:rPr>
        <w:t>המזמין</w:t>
      </w:r>
      <w:r w:rsidRPr="00560ADA">
        <w:rPr>
          <w:rFonts w:ascii="David" w:hAnsi="David" w:cs="David"/>
          <w:rtl/>
        </w:rPr>
        <w:t xml:space="preserve"> על זכויותיו עקב הפרת הוראה מהוראות הסכם זה על ידי הספק, לא </w:t>
      </w:r>
      <w:r w:rsidR="00FC40AA" w:rsidRPr="00560ADA">
        <w:rPr>
          <w:rFonts w:ascii="David" w:hAnsi="David" w:cs="David"/>
          <w:rtl/>
        </w:rPr>
        <w:t>ייחשב</w:t>
      </w:r>
      <w:r w:rsidRPr="00560ADA">
        <w:rPr>
          <w:rFonts w:ascii="David" w:hAnsi="David" w:cs="David"/>
          <w:rtl/>
        </w:rPr>
        <w:t xml:space="preserve"> </w:t>
      </w:r>
      <w:proofErr w:type="spellStart"/>
      <w:r w:rsidRPr="00560ADA">
        <w:rPr>
          <w:rFonts w:ascii="David" w:hAnsi="David" w:cs="David"/>
          <w:rtl/>
        </w:rPr>
        <w:t>כויתור</w:t>
      </w:r>
      <w:proofErr w:type="spellEnd"/>
      <w:r w:rsidRPr="00560ADA">
        <w:rPr>
          <w:rFonts w:ascii="David" w:hAnsi="David" w:cs="David"/>
          <w:rtl/>
        </w:rPr>
        <w:t xml:space="preserve"> על כל הפרה אחרת של אותה הוראה או הוראה אחרת. </w:t>
      </w:r>
    </w:p>
    <w:p w:rsidR="004B2835" w:rsidRPr="00560ADA" w:rsidRDefault="004B2835" w:rsidP="00EC0E54">
      <w:pPr>
        <w:pStyle w:val="af9"/>
        <w:keepLines w:val="0"/>
        <w:widowControl w:val="0"/>
        <w:spacing w:after="120" w:line="360" w:lineRule="auto"/>
        <w:ind w:left="1020"/>
        <w:jc w:val="both"/>
        <w:rPr>
          <w:rFonts w:ascii="David" w:hAnsi="David" w:cs="David"/>
          <w:rtl/>
        </w:rPr>
      </w:pPr>
    </w:p>
    <w:p w:rsidR="0009150A" w:rsidRPr="00560ADA" w:rsidRDefault="0009150A" w:rsidP="00EC0E54">
      <w:pPr>
        <w:pStyle w:val="af9"/>
        <w:keepLines w:val="0"/>
        <w:widowControl w:val="0"/>
        <w:numPr>
          <w:ilvl w:val="0"/>
          <w:numId w:val="56"/>
        </w:numPr>
        <w:spacing w:after="120" w:line="360" w:lineRule="auto"/>
        <w:jc w:val="both"/>
        <w:rPr>
          <w:rFonts w:ascii="David" w:hAnsi="David" w:cs="David"/>
          <w:b/>
          <w:bCs/>
          <w:rtl/>
        </w:rPr>
      </w:pPr>
      <w:r w:rsidRPr="00560ADA">
        <w:rPr>
          <w:rFonts w:ascii="David" w:hAnsi="David" w:cs="David"/>
          <w:b/>
          <w:bCs/>
          <w:rtl/>
        </w:rPr>
        <w:t>כתובות הצדדים והודעות</w:t>
      </w:r>
    </w:p>
    <w:p w:rsidR="00FC40AA" w:rsidRPr="00560ADA" w:rsidRDefault="00FC40AA"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rsidR="00FC40AA" w:rsidRPr="00560ADA" w:rsidRDefault="00FC40A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משלוח דואר על פי הסכם זה יהיה לכתובת הבאות:</w:t>
      </w:r>
    </w:p>
    <w:p w:rsidR="00FC40AA" w:rsidRPr="00560ADA" w:rsidRDefault="0009150A" w:rsidP="00EC0E54">
      <w:pPr>
        <w:pStyle w:val="af9"/>
        <w:keepLines w:val="0"/>
        <w:widowControl w:val="0"/>
        <w:numPr>
          <w:ilvl w:val="2"/>
          <w:numId w:val="56"/>
        </w:numPr>
        <w:spacing w:after="120" w:line="360" w:lineRule="auto"/>
        <w:jc w:val="both"/>
        <w:rPr>
          <w:rFonts w:ascii="David" w:hAnsi="David" w:cs="David"/>
        </w:rPr>
      </w:pPr>
      <w:r w:rsidRPr="00560ADA">
        <w:rPr>
          <w:rFonts w:ascii="David" w:hAnsi="David" w:cs="David"/>
          <w:rtl/>
        </w:rPr>
        <w:t xml:space="preserve">כתובת </w:t>
      </w:r>
      <w:r w:rsidR="00361FDC" w:rsidRPr="00560ADA">
        <w:rPr>
          <w:rFonts w:ascii="David" w:hAnsi="David" w:cs="David"/>
          <w:rtl/>
        </w:rPr>
        <w:t>המזמין</w:t>
      </w:r>
      <w:r w:rsidRPr="00560ADA">
        <w:rPr>
          <w:rFonts w:ascii="David" w:hAnsi="David" w:cs="David"/>
          <w:rtl/>
        </w:rPr>
        <w:t xml:space="preserve">: </w:t>
      </w:r>
      <w:r w:rsidR="00986796" w:rsidRPr="00560ADA">
        <w:rPr>
          <w:rFonts w:ascii="David" w:hAnsi="David" w:cs="David"/>
          <w:rtl/>
        </w:rPr>
        <w:t>_____________________________________________</w:t>
      </w:r>
    </w:p>
    <w:p w:rsidR="0009150A" w:rsidRPr="00560ADA" w:rsidRDefault="00FC40AA" w:rsidP="00EC0E54">
      <w:pPr>
        <w:pStyle w:val="af9"/>
        <w:keepLines w:val="0"/>
        <w:widowControl w:val="0"/>
        <w:numPr>
          <w:ilvl w:val="2"/>
          <w:numId w:val="56"/>
        </w:numPr>
        <w:spacing w:after="120" w:line="360" w:lineRule="auto"/>
        <w:jc w:val="both"/>
        <w:rPr>
          <w:rFonts w:ascii="David" w:hAnsi="David" w:cs="David"/>
          <w:rtl/>
        </w:rPr>
      </w:pPr>
      <w:r w:rsidRPr="00560ADA">
        <w:rPr>
          <w:rFonts w:ascii="David" w:hAnsi="David" w:cs="David"/>
          <w:rtl/>
        </w:rPr>
        <w:t>כתובת הספק:  ______________________________.</w:t>
      </w:r>
      <w:r w:rsidR="0009150A" w:rsidRPr="00560ADA">
        <w:rPr>
          <w:rFonts w:ascii="David" w:hAnsi="David" w:cs="David"/>
          <w:rtl/>
        </w:rPr>
        <w:br/>
        <w:t xml:space="preserve"> </w:t>
      </w:r>
      <w:r w:rsidR="0009150A" w:rsidRPr="00560ADA">
        <w:rPr>
          <w:rFonts w:ascii="David" w:hAnsi="David" w:cs="David"/>
          <w:rtl/>
        </w:rPr>
        <w:br/>
      </w:r>
    </w:p>
    <w:p w:rsidR="0009150A" w:rsidRPr="00560ADA" w:rsidRDefault="0009150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560ADA" w:rsidRDefault="0009150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קבלה הנושאת חותמת רשות הדואר תשמש ראיה לתאריך המסירה. </w:t>
      </w:r>
    </w:p>
    <w:p w:rsidR="0009150A" w:rsidRPr="00560ADA" w:rsidRDefault="0009150A" w:rsidP="00EC0E54">
      <w:pPr>
        <w:pStyle w:val="af9"/>
        <w:keepLines w:val="0"/>
        <w:widowControl w:val="0"/>
        <w:numPr>
          <w:ilvl w:val="0"/>
          <w:numId w:val="56"/>
        </w:numPr>
        <w:spacing w:after="120" w:line="360" w:lineRule="auto"/>
        <w:jc w:val="both"/>
        <w:rPr>
          <w:rFonts w:ascii="David" w:hAnsi="David" w:cs="David"/>
          <w:b/>
          <w:bCs/>
          <w:rtl/>
        </w:rPr>
      </w:pPr>
      <w:r w:rsidRPr="00560ADA">
        <w:rPr>
          <w:rFonts w:ascii="David" w:hAnsi="David" w:cs="David"/>
          <w:b/>
          <w:bCs/>
          <w:rtl/>
        </w:rPr>
        <w:lastRenderedPageBreak/>
        <w:t>שונות</w:t>
      </w:r>
    </w:p>
    <w:p w:rsidR="00FC40AA" w:rsidRPr="00560ADA" w:rsidRDefault="00FC40AA" w:rsidP="00EC0E54">
      <w:pPr>
        <w:pStyle w:val="af9"/>
        <w:keepLines w:val="0"/>
        <w:widowControl w:val="0"/>
        <w:numPr>
          <w:ilvl w:val="1"/>
          <w:numId w:val="56"/>
        </w:numPr>
        <w:spacing w:after="120" w:line="360" w:lineRule="auto"/>
        <w:jc w:val="both"/>
        <w:rPr>
          <w:rFonts w:ascii="David" w:hAnsi="David" w:cs="David"/>
        </w:rPr>
      </w:pPr>
      <w:r w:rsidRPr="00560ADA">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rsidR="00FC40AA" w:rsidRPr="00560ADA" w:rsidRDefault="00FC40A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 xml:space="preserve">כל שינוי בהוראת הסכם זה ייעשה בהסכמת שני הצדדים, מראש ובכתב. </w:t>
      </w:r>
    </w:p>
    <w:p w:rsidR="00FC40AA" w:rsidRPr="00560ADA" w:rsidRDefault="00FC40AA" w:rsidP="00EC0E54">
      <w:pPr>
        <w:pStyle w:val="af9"/>
        <w:keepLines w:val="0"/>
        <w:widowControl w:val="0"/>
        <w:numPr>
          <w:ilvl w:val="1"/>
          <w:numId w:val="56"/>
        </w:numPr>
        <w:spacing w:after="120" w:line="360" w:lineRule="auto"/>
        <w:jc w:val="both"/>
        <w:rPr>
          <w:rFonts w:ascii="David" w:hAnsi="David" w:cs="David"/>
          <w:rtl/>
        </w:rPr>
      </w:pPr>
      <w:r w:rsidRPr="00560ADA">
        <w:rPr>
          <w:rFonts w:ascii="David" w:hAnsi="David" w:cs="David"/>
          <w:rtl/>
        </w:rPr>
        <w:t>הסכם זה ממצה את כל אשר הוסכם בין הצדדים, ולא יהיה תוקף לכל הסכם או הסדר שנערכו עובר לחתימתו של הסכם זה.</w:t>
      </w:r>
    </w:p>
    <w:p w:rsidR="0009150A" w:rsidRPr="00560ADA" w:rsidRDefault="0009150A" w:rsidP="00EC0E54">
      <w:pPr>
        <w:pStyle w:val="af9"/>
        <w:widowControl w:val="0"/>
        <w:spacing w:after="120" w:line="360" w:lineRule="auto"/>
        <w:ind w:left="397"/>
        <w:jc w:val="both"/>
        <w:rPr>
          <w:rFonts w:ascii="David" w:hAnsi="David" w:cs="David"/>
          <w:rtl/>
        </w:rPr>
      </w:pPr>
    </w:p>
    <w:p w:rsidR="0009150A" w:rsidRPr="00560ADA" w:rsidRDefault="0009150A" w:rsidP="00EC0E54">
      <w:pPr>
        <w:pStyle w:val="af9"/>
        <w:widowControl w:val="0"/>
        <w:spacing w:line="360" w:lineRule="auto"/>
        <w:jc w:val="center"/>
        <w:rPr>
          <w:rFonts w:ascii="David" w:hAnsi="David" w:cs="David"/>
          <w:b/>
          <w:bCs/>
          <w:rtl/>
        </w:rPr>
      </w:pPr>
      <w:r w:rsidRPr="00560ADA">
        <w:rPr>
          <w:rFonts w:ascii="David" w:hAnsi="David" w:cs="David"/>
          <w:b/>
          <w:bCs/>
          <w:rtl/>
        </w:rPr>
        <w:t>ולראיה באו הצדדים על החתום:</w:t>
      </w:r>
    </w:p>
    <w:p w:rsidR="0009150A" w:rsidRPr="00560ADA" w:rsidRDefault="0009150A" w:rsidP="00EC0E54">
      <w:pPr>
        <w:pStyle w:val="af9"/>
        <w:widowControl w:val="0"/>
        <w:spacing w:line="360" w:lineRule="auto"/>
        <w:ind w:firstLine="720"/>
        <w:rPr>
          <w:rFonts w:ascii="David" w:hAnsi="David" w:cs="David"/>
          <w:rtl/>
        </w:rPr>
      </w:pPr>
      <w:r w:rsidRPr="00560ADA">
        <w:rPr>
          <w:rFonts w:ascii="David" w:hAnsi="David" w:cs="David"/>
          <w:rtl/>
        </w:rPr>
        <w:t>___________________</w:t>
      </w:r>
      <w:r w:rsidRPr="00560ADA">
        <w:rPr>
          <w:rFonts w:ascii="David" w:hAnsi="David" w:cs="David"/>
          <w:rtl/>
        </w:rPr>
        <w:tab/>
      </w:r>
      <w:r w:rsidRPr="00560ADA">
        <w:rPr>
          <w:rFonts w:ascii="David" w:hAnsi="David" w:cs="David"/>
          <w:rtl/>
        </w:rPr>
        <w:tab/>
      </w:r>
      <w:r w:rsidRPr="00560ADA">
        <w:rPr>
          <w:rFonts w:ascii="David" w:hAnsi="David" w:cs="David"/>
          <w:rtl/>
        </w:rPr>
        <w:tab/>
        <w:t xml:space="preserve">    ________________</w:t>
      </w:r>
    </w:p>
    <w:p w:rsidR="0009150A" w:rsidRPr="00560ADA" w:rsidRDefault="00361FDC" w:rsidP="00EC0E54">
      <w:pPr>
        <w:pStyle w:val="af9"/>
        <w:widowControl w:val="0"/>
        <w:spacing w:line="360" w:lineRule="auto"/>
        <w:ind w:left="720" w:firstLine="720"/>
        <w:rPr>
          <w:rFonts w:ascii="David" w:hAnsi="David" w:cs="David"/>
          <w:b/>
          <w:bCs/>
          <w:sz w:val="20"/>
          <w:szCs w:val="36"/>
          <w:rtl/>
        </w:rPr>
      </w:pPr>
      <w:r w:rsidRPr="00560ADA">
        <w:rPr>
          <w:rFonts w:ascii="David" w:hAnsi="David" w:cs="David"/>
          <w:b/>
          <w:bCs/>
          <w:sz w:val="22"/>
          <w:szCs w:val="22"/>
          <w:rtl/>
        </w:rPr>
        <w:t>המזמין</w:t>
      </w:r>
      <w:r w:rsidR="0009150A" w:rsidRPr="00560ADA">
        <w:rPr>
          <w:rFonts w:ascii="David" w:hAnsi="David" w:cs="David"/>
          <w:sz w:val="22"/>
          <w:szCs w:val="22"/>
          <w:rtl/>
        </w:rPr>
        <w:tab/>
      </w:r>
      <w:r w:rsidR="0009150A" w:rsidRPr="00560ADA">
        <w:rPr>
          <w:rFonts w:ascii="David" w:hAnsi="David" w:cs="David"/>
          <w:sz w:val="22"/>
          <w:szCs w:val="22"/>
          <w:rtl/>
        </w:rPr>
        <w:tab/>
      </w:r>
      <w:r w:rsidR="0009150A" w:rsidRPr="00560ADA">
        <w:rPr>
          <w:rFonts w:ascii="David" w:hAnsi="David" w:cs="David"/>
          <w:sz w:val="22"/>
          <w:szCs w:val="22"/>
          <w:rtl/>
        </w:rPr>
        <w:tab/>
      </w:r>
      <w:r w:rsidR="0009150A" w:rsidRPr="00560ADA">
        <w:rPr>
          <w:rFonts w:ascii="David" w:hAnsi="David" w:cs="David"/>
          <w:sz w:val="22"/>
          <w:szCs w:val="22"/>
          <w:rtl/>
        </w:rPr>
        <w:tab/>
      </w:r>
      <w:r w:rsidR="0009150A" w:rsidRPr="00560ADA">
        <w:rPr>
          <w:rFonts w:ascii="David" w:hAnsi="David" w:cs="David"/>
          <w:sz w:val="22"/>
          <w:szCs w:val="22"/>
          <w:rtl/>
        </w:rPr>
        <w:tab/>
        <w:t xml:space="preserve">   </w:t>
      </w:r>
      <w:r w:rsidR="0009150A" w:rsidRPr="00560ADA">
        <w:rPr>
          <w:rFonts w:ascii="David" w:hAnsi="David" w:cs="David"/>
          <w:b/>
          <w:bCs/>
          <w:sz w:val="22"/>
          <w:szCs w:val="22"/>
          <w:rtl/>
        </w:rPr>
        <w:t xml:space="preserve">הספק </w:t>
      </w:r>
      <w:bookmarkStart w:id="130" w:name="_Toc330777765"/>
      <w:r w:rsidR="0009150A" w:rsidRPr="00560ADA">
        <w:rPr>
          <w:rFonts w:ascii="David" w:hAnsi="David" w:cs="David"/>
          <w:sz w:val="20"/>
          <w:rtl/>
        </w:rPr>
        <w:br w:type="page"/>
      </w:r>
    </w:p>
    <w:p w:rsidR="00225395" w:rsidRPr="00560ADA" w:rsidRDefault="00225395" w:rsidP="00EC0E54">
      <w:pPr>
        <w:spacing w:line="360" w:lineRule="auto"/>
        <w:rPr>
          <w:rFonts w:ascii="David" w:hAnsi="David" w:cs="David"/>
          <w:rtl/>
        </w:rPr>
      </w:pPr>
    </w:p>
    <w:p w:rsidR="0009150A" w:rsidRPr="00560ADA" w:rsidRDefault="0009150A" w:rsidP="00D01BCA">
      <w:pPr>
        <w:pStyle w:val="2"/>
        <w:numPr>
          <w:ilvl w:val="0"/>
          <w:numId w:val="0"/>
        </w:numPr>
        <w:spacing w:line="360" w:lineRule="auto"/>
        <w:jc w:val="center"/>
        <w:rPr>
          <w:rFonts w:ascii="David" w:hAnsi="David" w:cs="David"/>
          <w:u w:val="single"/>
          <w:rtl/>
        </w:rPr>
      </w:pPr>
      <w:r w:rsidRPr="00560ADA">
        <w:rPr>
          <w:rFonts w:ascii="David" w:hAnsi="David" w:cs="David"/>
          <w:u w:val="single"/>
          <w:rtl/>
        </w:rPr>
        <w:t xml:space="preserve">נספח </w:t>
      </w:r>
      <w:r w:rsidR="00CD6EC5" w:rsidRPr="00560ADA">
        <w:rPr>
          <w:rFonts w:ascii="David" w:hAnsi="David" w:cs="David"/>
          <w:u w:val="single"/>
          <w:rtl/>
        </w:rPr>
        <w:t>ה</w:t>
      </w:r>
      <w:r w:rsidRPr="00560ADA">
        <w:rPr>
          <w:rFonts w:ascii="David" w:hAnsi="David" w:cs="David"/>
          <w:u w:val="single"/>
          <w:rtl/>
        </w:rPr>
        <w:t xml:space="preserve">'– התחייבות </w:t>
      </w:r>
      <w:r w:rsidR="00DE3E2F" w:rsidRPr="00560ADA">
        <w:rPr>
          <w:rFonts w:ascii="David" w:hAnsi="David" w:cs="David"/>
          <w:u w:val="single"/>
          <w:rtl/>
        </w:rPr>
        <w:t>לסודיות והיעדר ניגוד עניינים</w:t>
      </w:r>
      <w:r w:rsidRPr="00560ADA">
        <w:rPr>
          <w:rFonts w:ascii="David" w:hAnsi="David" w:cs="David"/>
          <w:u w:val="single"/>
          <w:rtl/>
        </w:rPr>
        <w:t xml:space="preserve"> </w:t>
      </w:r>
    </w:p>
    <w:p w:rsidR="0009150A" w:rsidRPr="00560ADA" w:rsidRDefault="0009150A" w:rsidP="00EC0E54">
      <w:pPr>
        <w:widowControl w:val="0"/>
        <w:spacing w:before="40" w:line="360" w:lineRule="auto"/>
        <w:ind w:left="397"/>
        <w:jc w:val="center"/>
        <w:rPr>
          <w:rFonts w:ascii="David" w:hAnsi="David" w:cs="David"/>
          <w:rtl/>
        </w:rPr>
      </w:pPr>
      <w:r w:rsidRPr="00560ADA">
        <w:rPr>
          <w:rFonts w:ascii="David" w:hAnsi="David" w:cs="David"/>
          <w:sz w:val="28"/>
          <w:szCs w:val="28"/>
          <w:rtl/>
        </w:rPr>
        <w:t xml:space="preserve"> </w:t>
      </w:r>
    </w:p>
    <w:p w:rsidR="0009150A" w:rsidRPr="00560ADA" w:rsidRDefault="0009150A" w:rsidP="00EC0E54">
      <w:pPr>
        <w:spacing w:line="360" w:lineRule="auto"/>
        <w:jc w:val="both"/>
        <w:rPr>
          <w:rFonts w:ascii="David" w:hAnsi="David" w:cs="David"/>
          <w:b/>
          <w:bCs/>
          <w:rtl/>
        </w:rPr>
      </w:pPr>
      <w:r w:rsidRPr="00560ADA">
        <w:rPr>
          <w:rFonts w:ascii="David" w:hAnsi="David" w:cs="David"/>
          <w:b/>
          <w:bCs/>
          <w:rtl/>
        </w:rPr>
        <w:t>לכבוד</w:t>
      </w:r>
    </w:p>
    <w:p w:rsidR="0009150A" w:rsidRPr="00560ADA" w:rsidRDefault="007753CA" w:rsidP="00EC0E54">
      <w:pPr>
        <w:spacing w:line="360" w:lineRule="auto"/>
        <w:jc w:val="both"/>
        <w:rPr>
          <w:rFonts w:ascii="David" w:hAnsi="David" w:cs="David"/>
          <w:b/>
          <w:bCs/>
          <w:rtl/>
        </w:rPr>
      </w:pPr>
      <w:bookmarkStart w:id="131" w:name="office_12"/>
      <w:r w:rsidRPr="00560ADA">
        <w:rPr>
          <w:rFonts w:ascii="David" w:hAnsi="David" w:cs="David"/>
          <w:b/>
          <w:bCs/>
          <w:rtl/>
        </w:rPr>
        <w:t>_______________________</w:t>
      </w:r>
      <w:bookmarkEnd w:id="131"/>
      <w:r w:rsidR="0009150A" w:rsidRPr="00560ADA">
        <w:rPr>
          <w:rFonts w:ascii="David" w:hAnsi="David" w:cs="David"/>
          <w:b/>
          <w:bCs/>
          <w:rtl/>
        </w:rPr>
        <w:t xml:space="preserve"> </w:t>
      </w:r>
    </w:p>
    <w:p w:rsidR="0009150A" w:rsidRPr="00560ADA" w:rsidRDefault="0009150A" w:rsidP="00EC0E54">
      <w:pPr>
        <w:spacing w:before="40" w:after="40" w:line="360" w:lineRule="auto"/>
        <w:ind w:left="397"/>
        <w:jc w:val="both"/>
        <w:rPr>
          <w:rFonts w:ascii="David" w:hAnsi="David" w:cs="David"/>
          <w:rtl/>
        </w:rPr>
      </w:pPr>
    </w:p>
    <w:p w:rsidR="00DE3E2F" w:rsidRPr="00560ADA" w:rsidRDefault="00DE3E2F" w:rsidP="00EC0E54">
      <w:pPr>
        <w:spacing w:before="40" w:after="40" w:line="360" w:lineRule="auto"/>
        <w:jc w:val="both"/>
        <w:rPr>
          <w:rFonts w:ascii="David" w:hAnsi="David" w:cs="David"/>
          <w:u w:val="single"/>
          <w:rtl/>
        </w:rPr>
      </w:pPr>
      <w:r w:rsidRPr="00560ADA">
        <w:rPr>
          <w:rFonts w:ascii="David" w:hAnsi="David" w:cs="David"/>
          <w:rtl/>
        </w:rPr>
        <w:t>אני _______________________, ת.ז. __________________, אשר תפקידי אצל</w:t>
      </w:r>
      <w:r w:rsidR="00B77F16" w:rsidRPr="00560ADA">
        <w:rPr>
          <w:rFonts w:ascii="David" w:hAnsi="David" w:cs="David"/>
          <w:rtl/>
        </w:rPr>
        <w:t xml:space="preserve">  __________________________________ </w:t>
      </w:r>
      <w:r w:rsidR="00B77F16" w:rsidRPr="00560ADA">
        <w:rPr>
          <w:rFonts w:ascii="David" w:hAnsi="David" w:cs="David"/>
          <w:i/>
          <w:iCs/>
          <w:rtl/>
        </w:rPr>
        <w:t>[למלא שם הספק]</w:t>
      </w:r>
      <w:r w:rsidR="00B77F16" w:rsidRPr="00560ADA">
        <w:rPr>
          <w:rFonts w:ascii="David" w:hAnsi="David" w:cs="David"/>
          <w:rtl/>
        </w:rPr>
        <w:t xml:space="preserve"> (להלן - "</w:t>
      </w:r>
      <w:r w:rsidR="00B77F16" w:rsidRPr="00560ADA">
        <w:rPr>
          <w:rFonts w:ascii="David" w:hAnsi="David" w:cs="David"/>
          <w:b/>
          <w:bCs/>
          <w:rtl/>
        </w:rPr>
        <w:t>הספק</w:t>
      </w:r>
      <w:r w:rsidR="00B77F16" w:rsidRPr="00560ADA">
        <w:rPr>
          <w:rFonts w:ascii="David" w:hAnsi="David" w:cs="David"/>
          <w:rtl/>
        </w:rPr>
        <w:t>")</w:t>
      </w:r>
      <w:r w:rsidRPr="00560ADA">
        <w:rPr>
          <w:rFonts w:ascii="David" w:hAnsi="David" w:cs="David"/>
          <w:rtl/>
        </w:rPr>
        <w:t xml:space="preserve"> </w:t>
      </w:r>
      <w:r w:rsidR="00B77F16" w:rsidRPr="00560ADA">
        <w:rPr>
          <w:rFonts w:ascii="David" w:hAnsi="David" w:cs="David"/>
          <w:rtl/>
        </w:rPr>
        <w:t>ה</w:t>
      </w:r>
      <w:r w:rsidRPr="00560ADA">
        <w:rPr>
          <w:rFonts w:ascii="David" w:hAnsi="David" w:cs="David"/>
          <w:rtl/>
        </w:rPr>
        <w:t xml:space="preserve">ינו ______________________, נותן התחייבות זו בקשר </w:t>
      </w:r>
      <w:r w:rsidRPr="00560ADA">
        <w:rPr>
          <w:rFonts w:ascii="David" w:hAnsi="David" w:cs="David"/>
          <w:u w:val="single"/>
          <w:rtl/>
        </w:rPr>
        <w:t xml:space="preserve">מכרז  </w:t>
      </w:r>
      <w:r w:rsidRPr="00560ADA">
        <w:rPr>
          <w:rFonts w:ascii="David" w:hAnsi="David" w:cs="David"/>
          <w:rtl/>
        </w:rPr>
        <w:t>______________________ (להלן - "</w:t>
      </w:r>
      <w:r w:rsidRPr="00560ADA">
        <w:rPr>
          <w:rFonts w:ascii="David" w:hAnsi="David" w:cs="David"/>
          <w:b/>
          <w:bCs/>
          <w:rtl/>
        </w:rPr>
        <w:t>המכרז</w:t>
      </w:r>
      <w:r w:rsidRPr="00560ADA">
        <w:rPr>
          <w:rFonts w:ascii="David" w:hAnsi="David" w:cs="David"/>
          <w:rtl/>
        </w:rPr>
        <w:t>").</w:t>
      </w:r>
    </w:p>
    <w:p w:rsidR="00DE3E2F" w:rsidRPr="00560ADA" w:rsidRDefault="00DE3E2F" w:rsidP="00EC0E54">
      <w:pPr>
        <w:pStyle w:val="N1"/>
        <w:widowControl w:val="0"/>
        <w:numPr>
          <w:ilvl w:val="0"/>
          <w:numId w:val="70"/>
        </w:numPr>
        <w:spacing w:line="360" w:lineRule="auto"/>
        <w:rPr>
          <w:rFonts w:ascii="David" w:hAnsi="David"/>
          <w:sz w:val="24"/>
          <w:rtl/>
        </w:rPr>
      </w:pPr>
      <w:r w:rsidRPr="00560ADA">
        <w:rPr>
          <w:rFonts w:ascii="David" w:hAnsi="David"/>
          <w:sz w:val="24"/>
          <w:rtl/>
        </w:rPr>
        <w:t xml:space="preserve">בהתחייבות זו תהיה למונחים הבאים המשמעות המופיעה </w:t>
      </w:r>
      <w:proofErr w:type="spellStart"/>
      <w:r w:rsidRPr="00560ADA">
        <w:rPr>
          <w:rFonts w:ascii="David" w:hAnsi="David"/>
          <w:sz w:val="24"/>
          <w:rtl/>
        </w:rPr>
        <w:t>לצידם</w:t>
      </w:r>
      <w:proofErr w:type="spellEnd"/>
      <w:r w:rsidRPr="00560ADA">
        <w:rPr>
          <w:rFonts w:ascii="David" w:hAnsi="David"/>
          <w:sz w:val="24"/>
          <w:rtl/>
        </w:rPr>
        <w:t>:</w:t>
      </w:r>
    </w:p>
    <w:p w:rsidR="00DE3E2F" w:rsidRPr="00560ADA" w:rsidRDefault="00DE3E2F" w:rsidP="00EC0E54">
      <w:pPr>
        <w:pStyle w:val="affff1"/>
        <w:widowControl w:val="0"/>
        <w:spacing w:before="120" w:after="120" w:line="360" w:lineRule="auto"/>
        <w:ind w:left="1440" w:firstLine="0"/>
        <w:rPr>
          <w:rFonts w:ascii="David" w:hAnsi="David"/>
          <w:sz w:val="24"/>
          <w:rtl/>
        </w:rPr>
      </w:pPr>
      <w:r w:rsidRPr="00560ADA">
        <w:rPr>
          <w:rFonts w:ascii="David" w:hAnsi="David"/>
          <w:b/>
          <w:bCs/>
          <w:sz w:val="24"/>
          <w:rtl/>
        </w:rPr>
        <w:t>"מידע"</w:t>
      </w:r>
      <w:r w:rsidRPr="00560ADA">
        <w:rPr>
          <w:rFonts w:ascii="David" w:hAnsi="David"/>
          <w:sz w:val="24"/>
          <w:rtl/>
        </w:rPr>
        <w:t xml:space="preserve"> - כל מידע (</w:t>
      </w:r>
      <w:r w:rsidRPr="00560ADA">
        <w:rPr>
          <w:rFonts w:ascii="David" w:hAnsi="David"/>
          <w:sz w:val="24"/>
        </w:rPr>
        <w:t>Information</w:t>
      </w:r>
      <w:r w:rsidRPr="00560ADA">
        <w:rPr>
          <w:rFonts w:ascii="David" w:hAnsi="David"/>
          <w:sz w:val="24"/>
          <w:rtl/>
        </w:rPr>
        <w:t>), ידע (</w:t>
      </w:r>
      <w:r w:rsidRPr="00560ADA">
        <w:rPr>
          <w:rFonts w:ascii="David" w:hAnsi="David"/>
          <w:sz w:val="24"/>
        </w:rPr>
        <w:t>Know-How</w:t>
      </w:r>
      <w:r w:rsidRPr="00560ADA">
        <w:rPr>
          <w:rFonts w:ascii="David" w:hAnsi="David"/>
          <w:sz w:val="24"/>
          <w:rtl/>
        </w:rPr>
        <w:t xml:space="preserve">), ידיעה, מסמך, תכתובת, </w:t>
      </w:r>
      <w:proofErr w:type="spellStart"/>
      <w:r w:rsidRPr="00560ADA">
        <w:rPr>
          <w:rFonts w:ascii="David" w:hAnsi="David"/>
          <w:sz w:val="24"/>
          <w:rtl/>
        </w:rPr>
        <w:t>תוכנית</w:t>
      </w:r>
      <w:proofErr w:type="spellEnd"/>
      <w:r w:rsidRPr="00560ADA">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DE3E2F" w:rsidRPr="00560ADA" w:rsidRDefault="00DE3E2F" w:rsidP="00EC0E54">
      <w:pPr>
        <w:pStyle w:val="affff1"/>
        <w:widowControl w:val="0"/>
        <w:spacing w:before="120" w:after="120" w:line="360" w:lineRule="auto"/>
        <w:ind w:left="1440" w:firstLine="0"/>
        <w:rPr>
          <w:rFonts w:ascii="David" w:hAnsi="David"/>
          <w:sz w:val="24"/>
          <w:rtl/>
        </w:rPr>
      </w:pPr>
      <w:r w:rsidRPr="00560ADA">
        <w:rPr>
          <w:rFonts w:ascii="David" w:hAnsi="David"/>
          <w:b/>
          <w:bCs/>
          <w:sz w:val="24"/>
          <w:rtl/>
        </w:rPr>
        <w:t xml:space="preserve">"סודות מקצועיים" </w:t>
      </w:r>
      <w:r w:rsidRPr="00560AD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560ADA">
        <w:rPr>
          <w:rFonts w:ascii="David" w:hAnsi="David"/>
          <w:sz w:val="24"/>
          <w:rtl/>
        </w:rPr>
        <w:t>ימסר</w:t>
      </w:r>
      <w:proofErr w:type="spellEnd"/>
      <w:r w:rsidRPr="00560ADA">
        <w:rPr>
          <w:rFonts w:ascii="David" w:hAnsi="David"/>
          <w:sz w:val="24"/>
          <w:rtl/>
        </w:rPr>
        <w:t xml:space="preserve"> על ידי מדינת ישראל ו/או כל גורם אחר ו/או מי מטעמה. </w:t>
      </w:r>
    </w:p>
    <w:p w:rsidR="00DE3E2F" w:rsidRPr="00560ADA" w:rsidRDefault="00DE3E2F" w:rsidP="00EC0E54">
      <w:pPr>
        <w:pStyle w:val="af6"/>
        <w:numPr>
          <w:ilvl w:val="0"/>
          <w:numId w:val="70"/>
        </w:numPr>
        <w:spacing w:line="360" w:lineRule="auto"/>
        <w:jc w:val="both"/>
        <w:rPr>
          <w:rFonts w:ascii="David" w:hAnsi="David" w:cs="David"/>
        </w:rPr>
      </w:pPr>
      <w:r w:rsidRPr="00560ADA">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DE3E2F" w:rsidRPr="00560ADA" w:rsidRDefault="00DE3E2F" w:rsidP="00EC0E54">
      <w:pPr>
        <w:pStyle w:val="af6"/>
        <w:numPr>
          <w:ilvl w:val="0"/>
          <w:numId w:val="70"/>
        </w:numPr>
        <w:spacing w:line="360" w:lineRule="auto"/>
        <w:jc w:val="both"/>
        <w:rPr>
          <w:rFonts w:ascii="David" w:hAnsi="David" w:cs="David"/>
          <w:rtl/>
        </w:rPr>
      </w:pPr>
      <w:r w:rsidRPr="00560ADA">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DE3E2F" w:rsidRPr="00560ADA" w:rsidRDefault="00DE3E2F" w:rsidP="00EC0E54">
      <w:pPr>
        <w:pStyle w:val="af6"/>
        <w:numPr>
          <w:ilvl w:val="0"/>
          <w:numId w:val="70"/>
        </w:numPr>
        <w:spacing w:line="360" w:lineRule="auto"/>
        <w:jc w:val="both"/>
        <w:rPr>
          <w:rFonts w:ascii="David" w:hAnsi="David" w:cs="David"/>
          <w:rtl/>
        </w:rPr>
      </w:pPr>
      <w:r w:rsidRPr="00560ADA">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DE3E2F" w:rsidRPr="00560ADA" w:rsidRDefault="00DE3E2F" w:rsidP="00EC0E54">
      <w:pPr>
        <w:pStyle w:val="af6"/>
        <w:numPr>
          <w:ilvl w:val="0"/>
          <w:numId w:val="70"/>
        </w:numPr>
        <w:spacing w:line="360" w:lineRule="auto"/>
        <w:jc w:val="both"/>
        <w:rPr>
          <w:rFonts w:ascii="David" w:hAnsi="David" w:cs="David"/>
        </w:rPr>
      </w:pPr>
      <w:r w:rsidRPr="00560ADA">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DE3E2F" w:rsidRPr="00560ADA" w:rsidRDefault="00DE3E2F" w:rsidP="00EC0E54">
      <w:pPr>
        <w:pStyle w:val="af6"/>
        <w:numPr>
          <w:ilvl w:val="0"/>
          <w:numId w:val="70"/>
        </w:numPr>
        <w:spacing w:line="360" w:lineRule="auto"/>
        <w:jc w:val="both"/>
        <w:rPr>
          <w:rFonts w:ascii="David" w:hAnsi="David" w:cs="David"/>
          <w:rtl/>
        </w:rPr>
      </w:pPr>
      <w:r w:rsidRPr="00560ADA">
        <w:rPr>
          <w:rFonts w:ascii="David" w:hAnsi="David" w:cs="David"/>
          <w:rtl/>
        </w:rPr>
        <w:t xml:space="preserve">אני מתחייב להודיע </w:t>
      </w:r>
      <w:r w:rsidR="0042795F" w:rsidRPr="00560ADA">
        <w:rPr>
          <w:rFonts w:ascii="David" w:hAnsi="David" w:cs="David"/>
          <w:rtl/>
        </w:rPr>
        <w:t>למזמין</w:t>
      </w:r>
      <w:r w:rsidRPr="00560ADA">
        <w:rPr>
          <w:rFonts w:ascii="David" w:hAnsi="David" w:cs="David"/>
          <w:rtl/>
        </w:rPr>
        <w:t xml:space="preserve"> ולמזמין על כל </w:t>
      </w:r>
      <w:r w:rsidRPr="00560ADA">
        <w:rPr>
          <w:rFonts w:ascii="David" w:hAnsi="David" w:cs="David"/>
          <w:i/>
          <w:iCs/>
          <w:rtl/>
        </w:rPr>
        <w:t>חשש</w:t>
      </w:r>
      <w:r w:rsidRPr="00560ADA">
        <w:rPr>
          <w:rFonts w:ascii="David" w:hAnsi="David" w:cs="David"/>
          <w:rtl/>
        </w:rPr>
        <w:t xml:space="preserve"> לקיום ניגוד עניינים בין התחייבויותיי על פי ההסכם לבין פעילות אחרת שלי. </w:t>
      </w:r>
    </w:p>
    <w:p w:rsidR="00DE3E2F" w:rsidRPr="00560ADA" w:rsidRDefault="00DE3E2F" w:rsidP="00EC0E54">
      <w:pPr>
        <w:pStyle w:val="af6"/>
        <w:spacing w:line="360" w:lineRule="auto"/>
        <w:jc w:val="both"/>
        <w:rPr>
          <w:rFonts w:ascii="David" w:hAnsi="David" w:cs="David"/>
          <w:rtl/>
        </w:rPr>
      </w:pPr>
    </w:p>
    <w:p w:rsidR="00DE3E2F" w:rsidRPr="00560ADA" w:rsidRDefault="00DE3E2F" w:rsidP="00EC0E54">
      <w:pPr>
        <w:spacing w:after="200" w:line="360" w:lineRule="auto"/>
        <w:jc w:val="center"/>
        <w:rPr>
          <w:rFonts w:ascii="David" w:hAnsi="David" w:cs="David"/>
          <w:rtl/>
        </w:rPr>
      </w:pPr>
    </w:p>
    <w:p w:rsidR="00CF6B7B" w:rsidRPr="00560ADA" w:rsidRDefault="00DE3E2F" w:rsidP="00EC0E54">
      <w:pPr>
        <w:bidi w:val="0"/>
        <w:spacing w:before="200" w:after="200" w:line="360" w:lineRule="auto"/>
        <w:rPr>
          <w:rFonts w:ascii="David" w:hAnsi="David" w:cs="David"/>
          <w:sz w:val="22"/>
          <w:szCs w:val="22"/>
        </w:rPr>
      </w:pPr>
      <w:r w:rsidRPr="00560ADA">
        <w:rPr>
          <w:rFonts w:ascii="David" w:hAnsi="David" w:cs="David"/>
          <w:rtl/>
        </w:rPr>
        <w:t>שם: _________________ חתימה: _____________ תאריך:___________</w:t>
      </w:r>
      <w:r w:rsidRPr="00560ADA">
        <w:rPr>
          <w:rFonts w:ascii="David" w:hAnsi="David" w:cs="David"/>
          <w:sz w:val="20"/>
          <w:rtl/>
        </w:rPr>
        <w:t xml:space="preserve"> </w:t>
      </w:r>
      <w:bookmarkStart w:id="132" w:name="_Toc185193199"/>
      <w:bookmarkStart w:id="133" w:name="_Toc171667620"/>
      <w:bookmarkStart w:id="134" w:name="_Toc330777766"/>
      <w:bookmarkEnd w:id="130"/>
      <w:bookmarkEnd w:id="132"/>
      <w:bookmarkEnd w:id="133"/>
      <w:bookmarkEnd w:id="134"/>
      <w:r w:rsidR="00CF6B7B" w:rsidRPr="00560ADA">
        <w:rPr>
          <w:rFonts w:ascii="David" w:hAnsi="David" w:cs="David"/>
          <w:sz w:val="22"/>
          <w:szCs w:val="22"/>
        </w:rPr>
        <w:br w:type="page"/>
      </w:r>
    </w:p>
    <w:p w:rsidR="0009150A" w:rsidRPr="00560ADA" w:rsidRDefault="0009150A" w:rsidP="00EC0E54">
      <w:pPr>
        <w:bidi w:val="0"/>
        <w:spacing w:line="360" w:lineRule="auto"/>
        <w:rPr>
          <w:rFonts w:ascii="David" w:hAnsi="David" w:cs="David"/>
          <w:sz w:val="22"/>
          <w:szCs w:val="22"/>
          <w:rtl/>
        </w:rPr>
      </w:pPr>
    </w:p>
    <w:sectPr w:rsidR="0009150A" w:rsidRPr="00560AD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39C" w:rsidRDefault="0087339C">
      <w:r>
        <w:separator/>
      </w:r>
    </w:p>
  </w:endnote>
  <w:endnote w:type="continuationSeparator" w:id="0">
    <w:p w:rsidR="0087339C" w:rsidRDefault="00873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EB1" w:rsidRDefault="00E06EB1" w:rsidP="003236F8">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EB1" w:rsidRDefault="00E06EB1" w:rsidP="005B086D">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EB1" w:rsidRPr="003236F8" w:rsidRDefault="00E06EB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39C" w:rsidRDefault="0087339C">
      <w:r>
        <w:separator/>
      </w:r>
    </w:p>
  </w:footnote>
  <w:footnote w:type="continuationSeparator" w:id="0">
    <w:p w:rsidR="0087339C" w:rsidRDefault="008733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EB1" w:rsidRDefault="0066622D">
    <w:pPr>
      <w:pStyle w:val="afd"/>
    </w:pPr>
    <w:r>
      <w:pict w14:anchorId="5B0E3E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E06EB1" w:rsidRDefault="00E06EB1"/>
  <w:p w:rsidR="00E06EB1" w:rsidRDefault="0066622D" w:rsidP="00654526">
    <w:r>
      <w:pict w14:anchorId="4C883AF5">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06EB1" w:rsidRPr="00C66653">
      <w:rPr>
        <w:rFonts w:hint="cs"/>
        <w:b/>
        <w:bCs/>
        <w:sz w:val="22"/>
        <w:szCs w:val="22"/>
        <w:rtl/>
      </w:rPr>
      <w:t xml:space="preserve"> </w:t>
    </w:r>
    <w:r w:rsidR="00E06EB1" w:rsidRPr="00C66653">
      <w:rPr>
        <w:b/>
        <w:bCs/>
        <w:sz w:val="22"/>
        <w:szCs w:val="22"/>
        <w:rtl/>
      </w:rPr>
      <w:t>–</w:t>
    </w:r>
    <w:r w:rsidR="00E06EB1" w:rsidRPr="00C66653">
      <w:rPr>
        <w:rFonts w:hint="cs"/>
        <w:b/>
        <w:bCs/>
        <w:sz w:val="22"/>
        <w:szCs w:val="22"/>
        <w:rtl/>
      </w:rPr>
      <w:t xml:space="preserve"> </w:t>
    </w:r>
  </w:p>
  <w:p w:rsidR="00E06EB1" w:rsidRDefault="00E06EB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EB1" w:rsidRDefault="00E06EB1"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6622D">
      <w:rPr>
        <w:rFonts w:cs="David"/>
        <w:b/>
        <w:bCs/>
        <w:noProof/>
        <w:sz w:val="20"/>
        <w:szCs w:val="20"/>
        <w:rtl/>
      </w:rPr>
      <w:t>22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6622D">
      <w:rPr>
        <w:rFonts w:cs="David"/>
        <w:b/>
        <w:bCs/>
        <w:noProof/>
        <w:sz w:val="20"/>
        <w:szCs w:val="20"/>
        <w:rtl/>
      </w:rPr>
      <w:t>51</w:t>
    </w:r>
    <w:r w:rsidRPr="005C682F">
      <w:rPr>
        <w:rFonts w:cs="David"/>
        <w:b/>
        <w:bCs/>
        <w:sz w:val="20"/>
        <w:szCs w:val="20"/>
        <w:rtl/>
      </w:rPr>
      <w:fldChar w:fldCharType="end"/>
    </w:r>
  </w:p>
  <w:p w:rsidR="00E06EB1" w:rsidRPr="005C682F" w:rsidRDefault="00E06EB1" w:rsidP="00654526">
    <w:pPr>
      <w:pBdr>
        <w:bottom w:val="single" w:sz="4" w:space="1" w:color="auto"/>
      </w:pBdr>
      <w:tabs>
        <w:tab w:val="center" w:pos="4184"/>
        <w:tab w:val="right" w:pos="8787"/>
      </w:tabs>
      <w:spacing w:line="276" w:lineRule="auto"/>
      <w:jc w:val="center"/>
      <w:rPr>
        <w:rFonts w:cs="David"/>
        <w:b/>
        <w:bCs/>
        <w:sz w:val="20"/>
        <w:szCs w:val="20"/>
        <w:rtl/>
      </w:rPr>
    </w:pPr>
  </w:p>
  <w:p w:rsidR="00E06EB1" w:rsidRDefault="00E06EB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4D2D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E1EA4CBE"/>
    <w:lvl w:ilvl="0">
      <w:start w:val="1"/>
      <w:numFmt w:val="decimal"/>
      <w:pStyle w:val="HeadingPerek"/>
      <w:lvlText w:val="פרק %1."/>
      <w:lvlJc w:val="left"/>
      <w:pPr>
        <w:tabs>
          <w:tab w:val="num" w:pos="1105"/>
        </w:tabs>
        <w:ind w:left="1105" w:hanging="39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5"/>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4DB6567"/>
    <w:multiLevelType w:val="singleLevel"/>
    <w:tmpl w:val="04090001"/>
    <w:lvl w:ilvl="0">
      <w:start w:val="1"/>
      <w:numFmt w:val="bullet"/>
      <w:lvlText w:val=""/>
      <w:lvlJc w:val="left"/>
      <w:pPr>
        <w:ind w:left="720" w:hanging="360"/>
      </w:pPr>
      <w:rPr>
        <w:rFonts w:ascii="Symbol" w:hAnsi="Symbol" w:hint="default"/>
        <w:b w:val="0"/>
        <w:i w:val="0"/>
        <w:sz w:val="24"/>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0FC47ACD"/>
    <w:multiLevelType w:val="hybridMultilevel"/>
    <w:tmpl w:val="07DE2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E90006"/>
    <w:multiLevelType w:val="multilevel"/>
    <w:tmpl w:val="6B96FB9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645D0A"/>
    <w:multiLevelType w:val="hybridMultilevel"/>
    <w:tmpl w:val="49D295D6"/>
    <w:lvl w:ilvl="0" w:tplc="B1C425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2843EE"/>
    <w:multiLevelType w:val="hybridMultilevel"/>
    <w:tmpl w:val="85B03748"/>
    <w:lvl w:ilvl="0" w:tplc="C3761E76">
      <w:start w:val="1"/>
      <w:numFmt w:val="hebrew1"/>
      <w:lvlText w:val="%1."/>
      <w:lvlJc w:val="center"/>
      <w:pPr>
        <w:ind w:left="644" w:hanging="360"/>
      </w:pPr>
      <w:rPr>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15:restartNumberingAfterBreak="0">
    <w:nsid w:val="142F0745"/>
    <w:multiLevelType w:val="hybridMultilevel"/>
    <w:tmpl w:val="41ACEE54"/>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89C50A7"/>
    <w:multiLevelType w:val="multilevel"/>
    <w:tmpl w:val="CB2CFB36"/>
    <w:numStyleLink w:val="-1"/>
  </w:abstractNum>
  <w:abstractNum w:abstractNumId="32" w15:restartNumberingAfterBreak="0">
    <w:nsid w:val="1A4460C0"/>
    <w:multiLevelType w:val="multilevel"/>
    <w:tmpl w:val="F3A25754"/>
    <w:lvl w:ilvl="0">
      <w:start w:val="1"/>
      <w:numFmt w:val="decimal"/>
      <w:pStyle w:val="10"/>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1"/>
      <w:lvlText w:val="%1.%2.%3.%4"/>
      <w:lvlJc w:val="left"/>
      <w:pPr>
        <w:ind w:left="864" w:hanging="864"/>
      </w:pPr>
      <w:rPr>
        <w:rFonts w:hint="default"/>
      </w:rPr>
    </w:lvl>
    <w:lvl w:ilvl="4">
      <w:start w:val="1"/>
      <w:numFmt w:val="decimal"/>
      <w:pStyle w:val="52"/>
      <w:lvlText w:val="%1.%2.%3.%4.%5"/>
      <w:lvlJc w:val="left"/>
      <w:pPr>
        <w:ind w:left="1008" w:hanging="1008"/>
      </w:pPr>
      <w:rPr>
        <w:rFonts w:hint="default"/>
      </w:rPr>
    </w:lvl>
    <w:lvl w:ilvl="5">
      <w:start w:val="1"/>
      <w:numFmt w:val="decimal"/>
      <w:pStyle w:val="61"/>
      <w:lvlText w:val="%1.%2.%3.%4.%5.%6"/>
      <w:lvlJc w:val="left"/>
      <w:pPr>
        <w:ind w:left="1152" w:hanging="1152"/>
      </w:pPr>
      <w:rPr>
        <w:rFonts w:hint="default"/>
      </w:rPr>
    </w:lvl>
    <w:lvl w:ilvl="6">
      <w:start w:val="1"/>
      <w:numFmt w:val="decimal"/>
      <w:pStyle w:val="70"/>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3" w15:restartNumberingAfterBreak="0">
    <w:nsid w:val="1A9E63F9"/>
    <w:multiLevelType w:val="hybridMultilevel"/>
    <w:tmpl w:val="30385EFC"/>
    <w:lvl w:ilvl="0" w:tplc="DEBC7D6C">
      <w:start w:val="3"/>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1CBF79DD"/>
    <w:multiLevelType w:val="hybridMultilevel"/>
    <w:tmpl w:val="BF4677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1D613F06"/>
    <w:multiLevelType w:val="hybridMultilevel"/>
    <w:tmpl w:val="BD5640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1D05753"/>
    <w:multiLevelType w:val="multilevel"/>
    <w:tmpl w:val="CB2CFB36"/>
    <w:numStyleLink w:val="-1"/>
  </w:abstractNum>
  <w:abstractNum w:abstractNumId="40"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7AFCA6A4"/>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OC3"/>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8985437"/>
    <w:multiLevelType w:val="multilevel"/>
    <w:tmpl w:val="CB2CFB36"/>
    <w:numStyleLink w:val="-1"/>
  </w:abstractNum>
  <w:abstractNum w:abstractNumId="54" w15:restartNumberingAfterBreak="0">
    <w:nsid w:val="391F0708"/>
    <w:multiLevelType w:val="multilevel"/>
    <w:tmpl w:val="ECB8D10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522" w:hanging="432"/>
      </w:pPr>
      <w:rPr>
        <w:rFonts w:hint="default"/>
        <w:b w:val="0"/>
        <w:bCs w:val="0"/>
        <w:lang w:val="en-US"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365F91" w:themeColor="accent1" w:themeShade="BF"/>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12" w:hanging="792"/>
      </w:pPr>
      <w:rPr>
        <w:rFonts w:hint="default"/>
        <w:b w:val="0"/>
        <w:bCs w:val="0"/>
        <w:lang w:val="en-US"/>
      </w:rPr>
    </w:lvl>
    <w:lvl w:ilvl="5">
      <w:start w:val="1"/>
      <w:numFmt w:val="decimal"/>
      <w:lvlText w:val="%1.%2.%3.%4.%5.%6."/>
      <w:lvlJc w:val="left"/>
      <w:pPr>
        <w:ind w:left="36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191CE0"/>
    <w:multiLevelType w:val="multilevel"/>
    <w:tmpl w:val="FF0072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82161E7"/>
    <w:multiLevelType w:val="multilevel"/>
    <w:tmpl w:val="2CC858A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B127CC9"/>
    <w:multiLevelType w:val="multilevel"/>
    <w:tmpl w:val="A8E4C58E"/>
    <w:lvl w:ilvl="0">
      <w:start w:val="1"/>
      <w:numFmt w:val="none"/>
      <w:pStyle w:val="a6"/>
      <w:lvlText w:val="1"/>
      <w:lvlJc w:val="left"/>
      <w:pPr>
        <w:ind w:left="432" w:hanging="432"/>
      </w:pPr>
      <w:rPr>
        <w:rFonts w:hint="default"/>
      </w:rPr>
    </w:lvl>
    <w:lvl w:ilvl="1">
      <w:start w:val="1"/>
      <w:numFmt w:val="decimal"/>
      <w:lvlText w:val="%1.%2"/>
      <w:lvlJc w:val="left"/>
      <w:pPr>
        <w:ind w:left="846" w:hanging="576"/>
      </w:pPr>
      <w:rPr>
        <w:rFonts w:hint="default"/>
      </w:rPr>
    </w:lvl>
    <w:lvl w:ilvl="2">
      <w:start w:val="1"/>
      <w:numFmt w:val="decimal"/>
      <w:pStyle w:val="a7"/>
      <w:lvlText w:val="%1.%2.%3"/>
      <w:lvlJc w:val="left"/>
      <w:pPr>
        <w:ind w:left="720" w:hanging="720"/>
      </w:pPr>
      <w:rPr>
        <w:rFonts w:hint="default"/>
      </w:rPr>
    </w:lvl>
    <w:lvl w:ilvl="3">
      <w:start w:val="1"/>
      <w:numFmt w:val="decimal"/>
      <w:pStyle w:val="a8"/>
      <w:lvlText w:val="%1.%2.%3.%4"/>
      <w:lvlJc w:val="left"/>
      <w:pPr>
        <w:ind w:left="864" w:hanging="864"/>
      </w:pPr>
      <w:rPr>
        <w:rFonts w:hint="default"/>
      </w:rPr>
    </w:lvl>
    <w:lvl w:ilvl="4">
      <w:start w:val="1"/>
      <w:numFmt w:val="decimal"/>
      <w:pStyle w:val="5Heading50"/>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4" w15:restartNumberingAfterBreak="0">
    <w:nsid w:val="65F54132"/>
    <w:multiLevelType w:val="multilevel"/>
    <w:tmpl w:val="8BCC82E2"/>
    <w:lvl w:ilvl="0">
      <w:start w:val="1"/>
      <w:numFmt w:val="decimal"/>
      <w:lvlText w:val="%1."/>
      <w:lvlJc w:val="left"/>
      <w:pPr>
        <w:ind w:left="720" w:hanging="360"/>
      </w:pPr>
      <w:rPr>
        <w:rFonts w:hint="default"/>
      </w:r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9" w15:restartNumberingAfterBreak="0">
    <w:nsid w:val="69912E63"/>
    <w:multiLevelType w:val="hybridMultilevel"/>
    <w:tmpl w:val="C480DCA8"/>
    <w:lvl w:ilvl="0" w:tplc="04090005">
      <w:start w:val="1"/>
      <w:numFmt w:val="bullet"/>
      <w:lvlText w:val=""/>
      <w:lvlJc w:val="left"/>
      <w:pPr>
        <w:tabs>
          <w:tab w:val="num" w:pos="1400"/>
        </w:tabs>
        <w:ind w:left="1400" w:hanging="360"/>
      </w:pPr>
      <w:rPr>
        <w:rFonts w:ascii="Wingdings" w:hAnsi="Wingdings" w:hint="default"/>
      </w:rPr>
    </w:lvl>
    <w:lvl w:ilvl="1" w:tplc="C94AB922">
      <w:start w:val="1"/>
      <w:numFmt w:val="bullet"/>
      <w:lvlText w:val="o"/>
      <w:lvlJc w:val="left"/>
      <w:pPr>
        <w:tabs>
          <w:tab w:val="num" w:pos="2120"/>
        </w:tabs>
        <w:ind w:left="2120" w:hanging="360"/>
      </w:pPr>
      <w:rPr>
        <w:rFonts w:ascii="Courier New" w:hAnsi="Courier New" w:cs="Courier New" w:hint="default"/>
        <w:lang w:bidi="he-IL"/>
      </w:rPr>
    </w:lvl>
    <w:lvl w:ilvl="2" w:tplc="04090005" w:tentative="1">
      <w:start w:val="1"/>
      <w:numFmt w:val="bullet"/>
      <w:lvlText w:val=""/>
      <w:lvlJc w:val="left"/>
      <w:pPr>
        <w:tabs>
          <w:tab w:val="num" w:pos="2840"/>
        </w:tabs>
        <w:ind w:left="2840" w:hanging="360"/>
      </w:pPr>
      <w:rPr>
        <w:rFonts w:ascii="Wingdings" w:hAnsi="Wingdings" w:hint="default"/>
      </w:rPr>
    </w:lvl>
    <w:lvl w:ilvl="3" w:tplc="04090001" w:tentative="1">
      <w:start w:val="1"/>
      <w:numFmt w:val="bullet"/>
      <w:lvlText w:val=""/>
      <w:lvlJc w:val="left"/>
      <w:pPr>
        <w:tabs>
          <w:tab w:val="num" w:pos="3560"/>
        </w:tabs>
        <w:ind w:left="3560" w:hanging="360"/>
      </w:pPr>
      <w:rPr>
        <w:rFonts w:ascii="Symbol" w:hAnsi="Symbol" w:hint="default"/>
      </w:rPr>
    </w:lvl>
    <w:lvl w:ilvl="4" w:tplc="04090003" w:tentative="1">
      <w:start w:val="1"/>
      <w:numFmt w:val="bullet"/>
      <w:lvlText w:val="o"/>
      <w:lvlJc w:val="left"/>
      <w:pPr>
        <w:tabs>
          <w:tab w:val="num" w:pos="4280"/>
        </w:tabs>
        <w:ind w:left="4280" w:hanging="360"/>
      </w:pPr>
      <w:rPr>
        <w:rFonts w:ascii="Courier New" w:hAnsi="Courier New" w:cs="Courier New" w:hint="default"/>
      </w:rPr>
    </w:lvl>
    <w:lvl w:ilvl="5" w:tplc="04090005" w:tentative="1">
      <w:start w:val="1"/>
      <w:numFmt w:val="bullet"/>
      <w:lvlText w:val=""/>
      <w:lvlJc w:val="left"/>
      <w:pPr>
        <w:tabs>
          <w:tab w:val="num" w:pos="5000"/>
        </w:tabs>
        <w:ind w:left="5000" w:hanging="360"/>
      </w:pPr>
      <w:rPr>
        <w:rFonts w:ascii="Wingdings" w:hAnsi="Wingdings" w:hint="default"/>
      </w:rPr>
    </w:lvl>
    <w:lvl w:ilvl="6" w:tplc="04090001" w:tentative="1">
      <w:start w:val="1"/>
      <w:numFmt w:val="bullet"/>
      <w:lvlText w:val=""/>
      <w:lvlJc w:val="left"/>
      <w:pPr>
        <w:tabs>
          <w:tab w:val="num" w:pos="5720"/>
        </w:tabs>
        <w:ind w:left="5720" w:hanging="360"/>
      </w:pPr>
      <w:rPr>
        <w:rFonts w:ascii="Symbol" w:hAnsi="Symbol" w:hint="default"/>
      </w:rPr>
    </w:lvl>
    <w:lvl w:ilvl="7" w:tplc="04090003" w:tentative="1">
      <w:start w:val="1"/>
      <w:numFmt w:val="bullet"/>
      <w:lvlText w:val="o"/>
      <w:lvlJc w:val="left"/>
      <w:pPr>
        <w:tabs>
          <w:tab w:val="num" w:pos="6440"/>
        </w:tabs>
        <w:ind w:left="6440" w:hanging="360"/>
      </w:pPr>
      <w:rPr>
        <w:rFonts w:ascii="Courier New" w:hAnsi="Courier New" w:cs="Courier New" w:hint="default"/>
      </w:rPr>
    </w:lvl>
    <w:lvl w:ilvl="8" w:tplc="04090005" w:tentative="1">
      <w:start w:val="1"/>
      <w:numFmt w:val="bullet"/>
      <w:lvlText w:val=""/>
      <w:lvlJc w:val="left"/>
      <w:pPr>
        <w:tabs>
          <w:tab w:val="num" w:pos="7160"/>
        </w:tabs>
        <w:ind w:left="7160" w:hanging="360"/>
      </w:pPr>
      <w:rPr>
        <w:rFonts w:ascii="Wingdings" w:hAnsi="Wingdings" w:hint="default"/>
      </w:r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A242DA7"/>
    <w:multiLevelType w:val="hybridMultilevel"/>
    <w:tmpl w:val="235499E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6C9152D5"/>
    <w:multiLevelType w:val="multilevel"/>
    <w:tmpl w:val="C9BE302C"/>
    <w:lvl w:ilvl="0">
      <w:start w:val="2"/>
      <w:numFmt w:val="decimal"/>
      <w:lvlText w:val="%1."/>
      <w:lvlJc w:val="left"/>
      <w:pPr>
        <w:tabs>
          <w:tab w:val="num" w:pos="720"/>
        </w:tabs>
        <w:ind w:left="720" w:hanging="360"/>
      </w:pPr>
      <w:rPr>
        <w:rFonts w:ascii="David" w:hAnsi="David" w:cs="David" w:hint="default"/>
      </w:rPr>
    </w:lvl>
    <w:lvl w:ilvl="1">
      <w:start w:val="1"/>
      <w:numFmt w:val="decimal"/>
      <w:isLgl/>
      <w:lvlText w:val="%1.%2"/>
      <w:lvlJc w:val="left"/>
      <w:pPr>
        <w:ind w:left="1080" w:hanging="360"/>
      </w:pPr>
      <w:rPr>
        <w:rFonts w:cs="Times New Roman" w:hint="default"/>
        <w:b/>
      </w:rPr>
    </w:lvl>
    <w:lvl w:ilvl="2">
      <w:start w:val="1"/>
      <w:numFmt w:val="decimal"/>
      <w:isLgl/>
      <w:lvlText w:val="%1.%2.%3"/>
      <w:lvlJc w:val="left"/>
      <w:pPr>
        <w:ind w:left="1800" w:hanging="720"/>
      </w:pPr>
      <w:rPr>
        <w:rFonts w:cs="Times New Roman" w:hint="default"/>
        <w:b/>
      </w:rPr>
    </w:lvl>
    <w:lvl w:ilvl="3">
      <w:start w:val="1"/>
      <w:numFmt w:val="decimal"/>
      <w:isLgl/>
      <w:lvlText w:val="%1.%2.%3.%4"/>
      <w:lvlJc w:val="left"/>
      <w:pPr>
        <w:ind w:left="2160" w:hanging="720"/>
      </w:pPr>
      <w:rPr>
        <w:rFonts w:cs="Times New Roman" w:hint="default"/>
        <w:b/>
      </w:rPr>
    </w:lvl>
    <w:lvl w:ilvl="4">
      <w:start w:val="1"/>
      <w:numFmt w:val="decimal"/>
      <w:isLgl/>
      <w:lvlText w:val="%1.%2.%3.%4.%5"/>
      <w:lvlJc w:val="left"/>
      <w:pPr>
        <w:ind w:left="2880" w:hanging="1080"/>
      </w:pPr>
      <w:rPr>
        <w:rFonts w:cs="Times New Roman" w:hint="default"/>
        <w:b/>
      </w:rPr>
    </w:lvl>
    <w:lvl w:ilvl="5">
      <w:start w:val="1"/>
      <w:numFmt w:val="decimal"/>
      <w:isLgl/>
      <w:lvlText w:val="%1.%2.%3.%4.%5.%6"/>
      <w:lvlJc w:val="left"/>
      <w:pPr>
        <w:ind w:left="3240" w:hanging="1080"/>
      </w:pPr>
      <w:rPr>
        <w:rFonts w:cs="Times New Roman" w:hint="default"/>
        <w:b/>
      </w:rPr>
    </w:lvl>
    <w:lvl w:ilvl="6">
      <w:start w:val="1"/>
      <w:numFmt w:val="decimal"/>
      <w:isLgl/>
      <w:lvlText w:val="%1.%2.%3.%4.%5.%6.%7"/>
      <w:lvlJc w:val="left"/>
      <w:pPr>
        <w:ind w:left="3600" w:hanging="1080"/>
      </w:pPr>
      <w:rPr>
        <w:rFonts w:cs="Times New Roman" w:hint="default"/>
        <w:b/>
      </w:rPr>
    </w:lvl>
    <w:lvl w:ilvl="7">
      <w:start w:val="1"/>
      <w:numFmt w:val="decimal"/>
      <w:isLgl/>
      <w:lvlText w:val="%1.%2.%3.%4.%5.%6.%7.%8"/>
      <w:lvlJc w:val="left"/>
      <w:pPr>
        <w:ind w:left="4320" w:hanging="1440"/>
      </w:pPr>
      <w:rPr>
        <w:rFonts w:cs="Times New Roman" w:hint="default"/>
        <w:b/>
      </w:rPr>
    </w:lvl>
    <w:lvl w:ilvl="8">
      <w:start w:val="1"/>
      <w:numFmt w:val="decimal"/>
      <w:isLgl/>
      <w:lvlText w:val="%1.%2.%3.%4.%5.%6.%7.%8.%9"/>
      <w:lvlJc w:val="left"/>
      <w:pPr>
        <w:ind w:left="4680" w:hanging="1440"/>
      </w:pPr>
      <w:rPr>
        <w:rFonts w:cs="Times New Roman" w:hint="default"/>
        <w:b/>
      </w:rPr>
    </w:lvl>
  </w:abstractNum>
  <w:abstractNum w:abstractNumId="84"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9896386C">
      <w:start w:val="1"/>
      <w:numFmt w:val="bullet"/>
      <w:lvlText w:val=""/>
      <w:lvlJc w:val="left"/>
      <w:pPr>
        <w:tabs>
          <w:tab w:val="num" w:pos="1440"/>
        </w:tabs>
        <w:ind w:left="144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1970478"/>
    <w:multiLevelType w:val="hybridMultilevel"/>
    <w:tmpl w:val="211C94E2"/>
    <w:lvl w:ilvl="0" w:tplc="0409000F">
      <w:start w:val="1"/>
      <w:numFmt w:val="decimal"/>
      <w:lvlText w:val="%1."/>
      <w:lvlJc w:val="left"/>
      <w:pPr>
        <w:ind w:left="7560" w:hanging="360"/>
      </w:pPr>
    </w:lvl>
    <w:lvl w:ilvl="1" w:tplc="04090019" w:tentative="1">
      <w:start w:val="1"/>
      <w:numFmt w:val="lowerLetter"/>
      <w:lvlText w:val="%2."/>
      <w:lvlJc w:val="left"/>
      <w:pPr>
        <w:ind w:left="8280" w:hanging="360"/>
      </w:pPr>
    </w:lvl>
    <w:lvl w:ilvl="2" w:tplc="0409001B" w:tentative="1">
      <w:start w:val="1"/>
      <w:numFmt w:val="lowerRoman"/>
      <w:lvlText w:val="%3."/>
      <w:lvlJc w:val="right"/>
      <w:pPr>
        <w:ind w:left="9000" w:hanging="180"/>
      </w:pPr>
    </w:lvl>
    <w:lvl w:ilvl="3" w:tplc="0409000F" w:tentative="1">
      <w:start w:val="1"/>
      <w:numFmt w:val="decimal"/>
      <w:lvlText w:val="%4."/>
      <w:lvlJc w:val="left"/>
      <w:pPr>
        <w:ind w:left="9720" w:hanging="360"/>
      </w:pPr>
    </w:lvl>
    <w:lvl w:ilvl="4" w:tplc="04090019" w:tentative="1">
      <w:start w:val="1"/>
      <w:numFmt w:val="lowerLetter"/>
      <w:lvlText w:val="%5."/>
      <w:lvlJc w:val="left"/>
      <w:pPr>
        <w:ind w:left="10440" w:hanging="360"/>
      </w:pPr>
    </w:lvl>
    <w:lvl w:ilvl="5" w:tplc="0409001B" w:tentative="1">
      <w:start w:val="1"/>
      <w:numFmt w:val="lowerRoman"/>
      <w:lvlText w:val="%6."/>
      <w:lvlJc w:val="right"/>
      <w:pPr>
        <w:ind w:left="11160" w:hanging="180"/>
      </w:pPr>
    </w:lvl>
    <w:lvl w:ilvl="6" w:tplc="0409000F" w:tentative="1">
      <w:start w:val="1"/>
      <w:numFmt w:val="decimal"/>
      <w:lvlText w:val="%7."/>
      <w:lvlJc w:val="left"/>
      <w:pPr>
        <w:ind w:left="11880" w:hanging="360"/>
      </w:pPr>
    </w:lvl>
    <w:lvl w:ilvl="7" w:tplc="04090019" w:tentative="1">
      <w:start w:val="1"/>
      <w:numFmt w:val="lowerLetter"/>
      <w:lvlText w:val="%8."/>
      <w:lvlJc w:val="left"/>
      <w:pPr>
        <w:ind w:left="12600" w:hanging="360"/>
      </w:pPr>
    </w:lvl>
    <w:lvl w:ilvl="8" w:tplc="0409001B" w:tentative="1">
      <w:start w:val="1"/>
      <w:numFmt w:val="lowerRoman"/>
      <w:lvlText w:val="%9."/>
      <w:lvlJc w:val="right"/>
      <w:pPr>
        <w:ind w:left="13320" w:hanging="180"/>
      </w:pPr>
    </w:lvl>
  </w:abstractNum>
  <w:abstractNum w:abstractNumId="88"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7EA209D"/>
    <w:multiLevelType w:val="hybridMultilevel"/>
    <w:tmpl w:val="D00CF95A"/>
    <w:lvl w:ilvl="0" w:tplc="04090001">
      <w:start w:val="1"/>
      <w:numFmt w:val="bullet"/>
      <w:lvlText w:val=""/>
      <w:lvlJc w:val="left"/>
      <w:pPr>
        <w:ind w:left="2592" w:hanging="360"/>
      </w:pPr>
      <w:rPr>
        <w:rFonts w:ascii="Symbol" w:hAnsi="Symbol"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93"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FB46513"/>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67"/>
  </w:num>
  <w:num w:numId="2">
    <w:abstractNumId w:val="20"/>
  </w:num>
  <w:num w:numId="3">
    <w:abstractNumId w:val="0"/>
  </w:num>
  <w:num w:numId="4">
    <w:abstractNumId w:val="60"/>
  </w:num>
  <w:num w:numId="5">
    <w:abstractNumId w:val="1"/>
  </w:num>
  <w:num w:numId="6">
    <w:abstractNumId w:val="77"/>
  </w:num>
  <w:num w:numId="7">
    <w:abstractNumId w:val="43"/>
  </w:num>
  <w:num w:numId="8">
    <w:abstractNumId w:val="28"/>
  </w:num>
  <w:num w:numId="9">
    <w:abstractNumId w:val="65"/>
  </w:num>
  <w:num w:numId="10">
    <w:abstractNumId w:val="89"/>
  </w:num>
  <w:num w:numId="11">
    <w:abstractNumId w:val="40"/>
  </w:num>
  <w:num w:numId="12">
    <w:abstractNumId w:val="2"/>
  </w:num>
  <w:num w:numId="13">
    <w:abstractNumId w:val="25"/>
  </w:num>
  <w:num w:numId="14">
    <w:abstractNumId w:val="37"/>
  </w:num>
  <w:num w:numId="15">
    <w:abstractNumId w:val="69"/>
  </w:num>
  <w:num w:numId="16">
    <w:abstractNumId w:val="15"/>
  </w:num>
  <w:num w:numId="17">
    <w:abstractNumId w:val="62"/>
  </w:num>
  <w:num w:numId="18">
    <w:abstractNumId w:val="30"/>
  </w:num>
  <w:num w:numId="19">
    <w:abstractNumId w:val="51"/>
  </w:num>
  <w:num w:numId="20">
    <w:abstractNumId w:val="72"/>
  </w:num>
  <w:num w:numId="21">
    <w:abstractNumId w:val="49"/>
  </w:num>
  <w:num w:numId="22">
    <w:abstractNumId w:val="81"/>
  </w:num>
  <w:num w:numId="23">
    <w:abstractNumId w:val="5"/>
  </w:num>
  <w:num w:numId="24">
    <w:abstractNumId w:val="11"/>
  </w:num>
  <w:num w:numId="25">
    <w:abstractNumId w:val="46"/>
  </w:num>
  <w:num w:numId="26">
    <w:abstractNumId w:val="88"/>
  </w:num>
  <w:num w:numId="27">
    <w:abstractNumId w:val="78"/>
  </w:num>
  <w:num w:numId="28">
    <w:abstractNumId w:val="26"/>
  </w:num>
  <w:num w:numId="29">
    <w:abstractNumId w:val="71"/>
  </w:num>
  <w:num w:numId="30">
    <w:abstractNumId w:val="38"/>
  </w:num>
  <w:num w:numId="31">
    <w:abstractNumId w:val="41"/>
  </w:num>
  <w:num w:numId="32">
    <w:abstractNumId w:val="24"/>
  </w:num>
  <w:num w:numId="33">
    <w:abstractNumId w:val="68"/>
  </w:num>
  <w:num w:numId="34">
    <w:abstractNumId w:val="75"/>
  </w:num>
  <w:num w:numId="35">
    <w:abstractNumId w:val="52"/>
  </w:num>
  <w:num w:numId="36">
    <w:abstractNumId w:val="23"/>
  </w:num>
  <w:num w:numId="37">
    <w:abstractNumId w:val="61"/>
  </w:num>
  <w:num w:numId="38">
    <w:abstractNumId w:val="44"/>
  </w:num>
  <w:num w:numId="39">
    <w:abstractNumId w:val="95"/>
  </w:num>
  <w:num w:numId="40">
    <w:abstractNumId w:val="94"/>
  </w:num>
  <w:num w:numId="41">
    <w:abstractNumId w:val="85"/>
  </w:num>
  <w:num w:numId="42">
    <w:abstractNumId w:val="59"/>
  </w:num>
  <w:num w:numId="43">
    <w:abstractNumId w:val="96"/>
  </w:num>
  <w:num w:numId="44">
    <w:abstractNumId w:val="84"/>
  </w:num>
  <w:num w:numId="45">
    <w:abstractNumId w:val="13"/>
  </w:num>
  <w:num w:numId="46">
    <w:abstractNumId w:val="48"/>
  </w:num>
  <w:num w:numId="47">
    <w:abstractNumId w:val="14"/>
  </w:num>
  <w:num w:numId="48">
    <w:abstractNumId w:val="55"/>
  </w:num>
  <w:num w:numId="49">
    <w:abstractNumId w:val="8"/>
  </w:num>
  <w:num w:numId="50">
    <w:abstractNumId w:val="90"/>
  </w:num>
  <w:num w:numId="51">
    <w:abstractNumId w:val="45"/>
  </w:num>
  <w:num w:numId="52">
    <w:abstractNumId w:val="76"/>
  </w:num>
  <w:num w:numId="53">
    <w:abstractNumId w:val="80"/>
  </w:num>
  <w:num w:numId="54">
    <w:abstractNumId w:val="6"/>
  </w:num>
  <w:num w:numId="55">
    <w:abstractNumId w:val="47"/>
  </w:num>
  <w:num w:numId="56">
    <w:abstractNumId w:val="16"/>
  </w:num>
  <w:num w:numId="57">
    <w:abstractNumId w:val="4"/>
  </w:num>
  <w:num w:numId="58">
    <w:abstractNumId w:val="12"/>
  </w:num>
  <w:num w:numId="59">
    <w:abstractNumId w:val="91"/>
  </w:num>
  <w:num w:numId="60">
    <w:abstractNumId w:val="86"/>
  </w:num>
  <w:num w:numId="61">
    <w:abstractNumId w:val="93"/>
  </w:num>
  <w:num w:numId="62">
    <w:abstractNumId w:val="58"/>
  </w:num>
  <w:num w:numId="63">
    <w:abstractNumId w:val="42"/>
  </w:num>
  <w:num w:numId="64">
    <w:abstractNumId w:val="36"/>
  </w:num>
  <w:num w:numId="65">
    <w:abstractNumId w:val="22"/>
  </w:num>
  <w:num w:numId="66">
    <w:abstractNumId w:val="7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
  </w:num>
  <w:num w:numId="69">
    <w:abstractNumId w:val="27"/>
  </w:num>
  <w:num w:numId="70">
    <w:abstractNumId w:val="29"/>
  </w:num>
  <w:num w:numId="71">
    <w:abstractNumId w:val="54"/>
  </w:num>
  <w:num w:numId="72">
    <w:abstractNumId w:val="34"/>
  </w:num>
  <w:num w:numId="73">
    <w:abstractNumId w:val="10"/>
  </w:num>
  <w:num w:numId="74">
    <w:abstractNumId w:val="79"/>
  </w:num>
  <w:num w:numId="75">
    <w:abstractNumId w:val="19"/>
  </w:num>
  <w:num w:numId="76">
    <w:abstractNumId w:val="35"/>
  </w:num>
  <w:num w:numId="77">
    <w:abstractNumId w:val="74"/>
  </w:num>
  <w:num w:numId="78">
    <w:abstractNumId w:val="56"/>
  </w:num>
  <w:num w:numId="79">
    <w:abstractNumId w:val="66"/>
  </w:num>
  <w:num w:numId="80">
    <w:abstractNumId w:val="83"/>
  </w:num>
  <w:num w:numId="81">
    <w:abstractNumId w:val="97"/>
  </w:num>
  <w:num w:numId="82">
    <w:abstractNumId w:val="63"/>
  </w:num>
  <w:num w:numId="83">
    <w:abstractNumId w:val="33"/>
  </w:num>
  <w:num w:numId="84">
    <w:abstractNumId w:val="32"/>
  </w:num>
  <w:num w:numId="85">
    <w:abstractNumId w:val="53"/>
  </w:num>
  <w:num w:numId="86">
    <w:abstractNumId w:val="92"/>
  </w:num>
  <w:num w:numId="87">
    <w:abstractNumId w:val="31"/>
  </w:num>
  <w:num w:numId="88">
    <w:abstractNumId w:val="39"/>
  </w:num>
  <w:num w:numId="89">
    <w:abstractNumId w:val="18"/>
  </w:num>
  <w:num w:numId="90">
    <w:abstractNumId w:val="32"/>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
  </w:num>
  <w:num w:numId="92">
    <w:abstractNumId w:val="17"/>
  </w:num>
  <w:num w:numId="93">
    <w:abstractNumId w:val="87"/>
  </w:num>
  <w:num w:numId="94">
    <w:abstractNumId w:val="82"/>
  </w:num>
  <w:num w:numId="95">
    <w:abstractNumId w:val="32"/>
  </w:num>
  <w:num w:numId="96">
    <w:abstractNumId w:val="32"/>
  </w:num>
  <w:num w:numId="97">
    <w:abstractNumId w:val="32"/>
  </w:num>
  <w:num w:numId="98">
    <w:abstractNumId w:val="9"/>
  </w:num>
  <w:num w:numId="99">
    <w:abstractNumId w:val="36"/>
  </w:num>
  <w:num w:numId="100">
    <w:abstractNumId w:val="36"/>
  </w:num>
  <w:num w:numId="101">
    <w:abstractNumId w:val="2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ctiveWritingStyle w:appName="MSWord" w:lang="en-US" w:vendorID="64" w:dllVersion="131078" w:nlCheck="1" w:checkStyle="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trackedChanges" w:enforcement="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02C"/>
    <w:rsid w:val="0000054C"/>
    <w:rsid w:val="0000256D"/>
    <w:rsid w:val="00004DC7"/>
    <w:rsid w:val="00005333"/>
    <w:rsid w:val="000058C9"/>
    <w:rsid w:val="00006BC1"/>
    <w:rsid w:val="000077DE"/>
    <w:rsid w:val="00007BBD"/>
    <w:rsid w:val="00010655"/>
    <w:rsid w:val="00010EF3"/>
    <w:rsid w:val="00012355"/>
    <w:rsid w:val="000124F9"/>
    <w:rsid w:val="00014182"/>
    <w:rsid w:val="0001581F"/>
    <w:rsid w:val="00017D25"/>
    <w:rsid w:val="00020C17"/>
    <w:rsid w:val="000212DC"/>
    <w:rsid w:val="000213FF"/>
    <w:rsid w:val="0002233B"/>
    <w:rsid w:val="00022F15"/>
    <w:rsid w:val="00024056"/>
    <w:rsid w:val="00024446"/>
    <w:rsid w:val="0002564B"/>
    <w:rsid w:val="00026A6F"/>
    <w:rsid w:val="00030F02"/>
    <w:rsid w:val="00032754"/>
    <w:rsid w:val="0003542C"/>
    <w:rsid w:val="000373B8"/>
    <w:rsid w:val="00040931"/>
    <w:rsid w:val="0004191E"/>
    <w:rsid w:val="000462C1"/>
    <w:rsid w:val="00046BF2"/>
    <w:rsid w:val="0004782A"/>
    <w:rsid w:val="00047991"/>
    <w:rsid w:val="00047C97"/>
    <w:rsid w:val="000520B7"/>
    <w:rsid w:val="000534D2"/>
    <w:rsid w:val="000555A9"/>
    <w:rsid w:val="00055E41"/>
    <w:rsid w:val="000564C4"/>
    <w:rsid w:val="000568CE"/>
    <w:rsid w:val="000568D7"/>
    <w:rsid w:val="000609EC"/>
    <w:rsid w:val="000626ED"/>
    <w:rsid w:val="00063F68"/>
    <w:rsid w:val="00066383"/>
    <w:rsid w:val="0006674F"/>
    <w:rsid w:val="00075A91"/>
    <w:rsid w:val="0007633B"/>
    <w:rsid w:val="0007721F"/>
    <w:rsid w:val="000819DB"/>
    <w:rsid w:val="00081DF5"/>
    <w:rsid w:val="00083FC7"/>
    <w:rsid w:val="00087662"/>
    <w:rsid w:val="00087AB4"/>
    <w:rsid w:val="00090F85"/>
    <w:rsid w:val="0009150A"/>
    <w:rsid w:val="000925E9"/>
    <w:rsid w:val="00092C9B"/>
    <w:rsid w:val="00093B9D"/>
    <w:rsid w:val="00094B58"/>
    <w:rsid w:val="00097449"/>
    <w:rsid w:val="000977D6"/>
    <w:rsid w:val="00097C79"/>
    <w:rsid w:val="000A4915"/>
    <w:rsid w:val="000B02CF"/>
    <w:rsid w:val="000B070C"/>
    <w:rsid w:val="000B1DA9"/>
    <w:rsid w:val="000B269C"/>
    <w:rsid w:val="000B2E7C"/>
    <w:rsid w:val="000B442F"/>
    <w:rsid w:val="000B4CED"/>
    <w:rsid w:val="000B59FC"/>
    <w:rsid w:val="000B5A8B"/>
    <w:rsid w:val="000C04AE"/>
    <w:rsid w:val="000C1235"/>
    <w:rsid w:val="000C1E06"/>
    <w:rsid w:val="000C29FE"/>
    <w:rsid w:val="000C44CE"/>
    <w:rsid w:val="000C7091"/>
    <w:rsid w:val="000D1395"/>
    <w:rsid w:val="000D2C15"/>
    <w:rsid w:val="000D4146"/>
    <w:rsid w:val="000D6172"/>
    <w:rsid w:val="000E102B"/>
    <w:rsid w:val="000E2294"/>
    <w:rsid w:val="000E3621"/>
    <w:rsid w:val="000E439B"/>
    <w:rsid w:val="000E6098"/>
    <w:rsid w:val="000E632C"/>
    <w:rsid w:val="000E7C61"/>
    <w:rsid w:val="000F05E3"/>
    <w:rsid w:val="000F277B"/>
    <w:rsid w:val="000F33C4"/>
    <w:rsid w:val="000F39B1"/>
    <w:rsid w:val="000F71CF"/>
    <w:rsid w:val="000F71FC"/>
    <w:rsid w:val="001001C3"/>
    <w:rsid w:val="00100D1B"/>
    <w:rsid w:val="001015D6"/>
    <w:rsid w:val="00102E71"/>
    <w:rsid w:val="0010326C"/>
    <w:rsid w:val="00103A7A"/>
    <w:rsid w:val="00104142"/>
    <w:rsid w:val="00104BD0"/>
    <w:rsid w:val="00105D0D"/>
    <w:rsid w:val="0010709C"/>
    <w:rsid w:val="00110D49"/>
    <w:rsid w:val="001133DF"/>
    <w:rsid w:val="00122796"/>
    <w:rsid w:val="0012299B"/>
    <w:rsid w:val="00123C25"/>
    <w:rsid w:val="00124BB5"/>
    <w:rsid w:val="00125AFD"/>
    <w:rsid w:val="00127653"/>
    <w:rsid w:val="0013015A"/>
    <w:rsid w:val="0013061D"/>
    <w:rsid w:val="001307ED"/>
    <w:rsid w:val="001311E7"/>
    <w:rsid w:val="0013239E"/>
    <w:rsid w:val="001326DC"/>
    <w:rsid w:val="001347D5"/>
    <w:rsid w:val="001403C4"/>
    <w:rsid w:val="00140BB2"/>
    <w:rsid w:val="00142313"/>
    <w:rsid w:val="00143050"/>
    <w:rsid w:val="00144132"/>
    <w:rsid w:val="00144A23"/>
    <w:rsid w:val="00146C3C"/>
    <w:rsid w:val="0015204C"/>
    <w:rsid w:val="00152E57"/>
    <w:rsid w:val="001538FB"/>
    <w:rsid w:val="00153966"/>
    <w:rsid w:val="001572D9"/>
    <w:rsid w:val="001611C6"/>
    <w:rsid w:val="00161569"/>
    <w:rsid w:val="00161FE2"/>
    <w:rsid w:val="00163DEA"/>
    <w:rsid w:val="00164B30"/>
    <w:rsid w:val="001658B9"/>
    <w:rsid w:val="00166899"/>
    <w:rsid w:val="00166F8E"/>
    <w:rsid w:val="001731A9"/>
    <w:rsid w:val="00173EB1"/>
    <w:rsid w:val="001742B5"/>
    <w:rsid w:val="001749BB"/>
    <w:rsid w:val="001754C3"/>
    <w:rsid w:val="001760FE"/>
    <w:rsid w:val="00176F6E"/>
    <w:rsid w:val="0018050F"/>
    <w:rsid w:val="0018292D"/>
    <w:rsid w:val="00185B57"/>
    <w:rsid w:val="00187E31"/>
    <w:rsid w:val="001935DB"/>
    <w:rsid w:val="00193EFE"/>
    <w:rsid w:val="00194889"/>
    <w:rsid w:val="0019625B"/>
    <w:rsid w:val="00197662"/>
    <w:rsid w:val="001A1EC3"/>
    <w:rsid w:val="001A2789"/>
    <w:rsid w:val="001A28D3"/>
    <w:rsid w:val="001A3065"/>
    <w:rsid w:val="001A310F"/>
    <w:rsid w:val="001A7586"/>
    <w:rsid w:val="001A7C42"/>
    <w:rsid w:val="001A7F85"/>
    <w:rsid w:val="001B092F"/>
    <w:rsid w:val="001B0C3F"/>
    <w:rsid w:val="001B25D2"/>
    <w:rsid w:val="001B4065"/>
    <w:rsid w:val="001B4A98"/>
    <w:rsid w:val="001C04A9"/>
    <w:rsid w:val="001C1867"/>
    <w:rsid w:val="001C24E0"/>
    <w:rsid w:val="001C4356"/>
    <w:rsid w:val="001C45AF"/>
    <w:rsid w:val="001C4F6D"/>
    <w:rsid w:val="001C7208"/>
    <w:rsid w:val="001D2653"/>
    <w:rsid w:val="001D29A2"/>
    <w:rsid w:val="001D3334"/>
    <w:rsid w:val="001D55AB"/>
    <w:rsid w:val="001D55DD"/>
    <w:rsid w:val="001D6F19"/>
    <w:rsid w:val="001D7A2E"/>
    <w:rsid w:val="001E1307"/>
    <w:rsid w:val="001E1B13"/>
    <w:rsid w:val="001E4457"/>
    <w:rsid w:val="001E548A"/>
    <w:rsid w:val="001F00A9"/>
    <w:rsid w:val="001F1BDF"/>
    <w:rsid w:val="001F34C2"/>
    <w:rsid w:val="001F4AC1"/>
    <w:rsid w:val="001F7FA4"/>
    <w:rsid w:val="00204078"/>
    <w:rsid w:val="00207D8D"/>
    <w:rsid w:val="002102F1"/>
    <w:rsid w:val="00211F46"/>
    <w:rsid w:val="00215392"/>
    <w:rsid w:val="002171FC"/>
    <w:rsid w:val="002249A3"/>
    <w:rsid w:val="00225395"/>
    <w:rsid w:val="002256C7"/>
    <w:rsid w:val="00234970"/>
    <w:rsid w:val="002356E8"/>
    <w:rsid w:val="00243BE0"/>
    <w:rsid w:val="00243C1C"/>
    <w:rsid w:val="002445A8"/>
    <w:rsid w:val="00244C23"/>
    <w:rsid w:val="002470BC"/>
    <w:rsid w:val="00247ECD"/>
    <w:rsid w:val="002504FC"/>
    <w:rsid w:val="00250BDF"/>
    <w:rsid w:val="0025599F"/>
    <w:rsid w:val="00256628"/>
    <w:rsid w:val="002621A8"/>
    <w:rsid w:val="00262D2D"/>
    <w:rsid w:val="00263EF2"/>
    <w:rsid w:val="00263F6B"/>
    <w:rsid w:val="002651D9"/>
    <w:rsid w:val="002674DC"/>
    <w:rsid w:val="002674FF"/>
    <w:rsid w:val="00271502"/>
    <w:rsid w:val="0027331A"/>
    <w:rsid w:val="00273BBA"/>
    <w:rsid w:val="00274D40"/>
    <w:rsid w:val="00275887"/>
    <w:rsid w:val="00275BF0"/>
    <w:rsid w:val="00276452"/>
    <w:rsid w:val="00277D82"/>
    <w:rsid w:val="00281CEA"/>
    <w:rsid w:val="002855B4"/>
    <w:rsid w:val="00285EC1"/>
    <w:rsid w:val="00287F5B"/>
    <w:rsid w:val="00292900"/>
    <w:rsid w:val="00295408"/>
    <w:rsid w:val="002A54A3"/>
    <w:rsid w:val="002A6F38"/>
    <w:rsid w:val="002A7D65"/>
    <w:rsid w:val="002A7FEA"/>
    <w:rsid w:val="002B48D4"/>
    <w:rsid w:val="002B61C0"/>
    <w:rsid w:val="002B62A3"/>
    <w:rsid w:val="002B62E3"/>
    <w:rsid w:val="002C00FE"/>
    <w:rsid w:val="002C2B0C"/>
    <w:rsid w:val="002C2ECB"/>
    <w:rsid w:val="002C3E5C"/>
    <w:rsid w:val="002C4A31"/>
    <w:rsid w:val="002C633E"/>
    <w:rsid w:val="002C6974"/>
    <w:rsid w:val="002C754D"/>
    <w:rsid w:val="002D0691"/>
    <w:rsid w:val="002D184A"/>
    <w:rsid w:val="002D1D37"/>
    <w:rsid w:val="002D3773"/>
    <w:rsid w:val="002D7789"/>
    <w:rsid w:val="002D7A41"/>
    <w:rsid w:val="002E38F4"/>
    <w:rsid w:val="002E5C02"/>
    <w:rsid w:val="002E72C7"/>
    <w:rsid w:val="002F197C"/>
    <w:rsid w:val="002F2B4B"/>
    <w:rsid w:val="002F2F39"/>
    <w:rsid w:val="002F3F99"/>
    <w:rsid w:val="002F4F65"/>
    <w:rsid w:val="002F53B4"/>
    <w:rsid w:val="002F7280"/>
    <w:rsid w:val="00300F70"/>
    <w:rsid w:val="00302178"/>
    <w:rsid w:val="00304640"/>
    <w:rsid w:val="00306AFE"/>
    <w:rsid w:val="00313AB6"/>
    <w:rsid w:val="00314703"/>
    <w:rsid w:val="00316230"/>
    <w:rsid w:val="00317191"/>
    <w:rsid w:val="00320707"/>
    <w:rsid w:val="0032244D"/>
    <w:rsid w:val="003236F8"/>
    <w:rsid w:val="00324B05"/>
    <w:rsid w:val="00325E01"/>
    <w:rsid w:val="00327C31"/>
    <w:rsid w:val="00330BC1"/>
    <w:rsid w:val="00331BD6"/>
    <w:rsid w:val="00333408"/>
    <w:rsid w:val="00335C7F"/>
    <w:rsid w:val="00337599"/>
    <w:rsid w:val="00337CA7"/>
    <w:rsid w:val="00337D57"/>
    <w:rsid w:val="003410A8"/>
    <w:rsid w:val="00343B85"/>
    <w:rsid w:val="00344E20"/>
    <w:rsid w:val="00351BF7"/>
    <w:rsid w:val="00353410"/>
    <w:rsid w:val="00354F4F"/>
    <w:rsid w:val="00356A57"/>
    <w:rsid w:val="003579C5"/>
    <w:rsid w:val="00361114"/>
    <w:rsid w:val="003611FF"/>
    <w:rsid w:val="00361FDC"/>
    <w:rsid w:val="00362CBB"/>
    <w:rsid w:val="003638FF"/>
    <w:rsid w:val="00363AE5"/>
    <w:rsid w:val="00365008"/>
    <w:rsid w:val="003652CB"/>
    <w:rsid w:val="00366C1E"/>
    <w:rsid w:val="003736D6"/>
    <w:rsid w:val="00375191"/>
    <w:rsid w:val="00375AB2"/>
    <w:rsid w:val="00377479"/>
    <w:rsid w:val="0037771C"/>
    <w:rsid w:val="00381C34"/>
    <w:rsid w:val="00383D50"/>
    <w:rsid w:val="003840FE"/>
    <w:rsid w:val="00385688"/>
    <w:rsid w:val="003872C1"/>
    <w:rsid w:val="003874D1"/>
    <w:rsid w:val="00390B5E"/>
    <w:rsid w:val="00391993"/>
    <w:rsid w:val="00393247"/>
    <w:rsid w:val="00393C6A"/>
    <w:rsid w:val="00393DEB"/>
    <w:rsid w:val="00393EF4"/>
    <w:rsid w:val="00394AD2"/>
    <w:rsid w:val="003950CD"/>
    <w:rsid w:val="00396000"/>
    <w:rsid w:val="0039653E"/>
    <w:rsid w:val="003A0454"/>
    <w:rsid w:val="003A1D7A"/>
    <w:rsid w:val="003A2C1C"/>
    <w:rsid w:val="003A372E"/>
    <w:rsid w:val="003A4CDC"/>
    <w:rsid w:val="003A4CDD"/>
    <w:rsid w:val="003A5896"/>
    <w:rsid w:val="003A5BD1"/>
    <w:rsid w:val="003A6292"/>
    <w:rsid w:val="003A745B"/>
    <w:rsid w:val="003A7620"/>
    <w:rsid w:val="003B519F"/>
    <w:rsid w:val="003C3729"/>
    <w:rsid w:val="003C3A5C"/>
    <w:rsid w:val="003C661F"/>
    <w:rsid w:val="003C6AEC"/>
    <w:rsid w:val="003C6DDD"/>
    <w:rsid w:val="003C7905"/>
    <w:rsid w:val="003D2CE0"/>
    <w:rsid w:val="003D39B3"/>
    <w:rsid w:val="003D5415"/>
    <w:rsid w:val="003D6B71"/>
    <w:rsid w:val="003E0345"/>
    <w:rsid w:val="003E0852"/>
    <w:rsid w:val="003E1E39"/>
    <w:rsid w:val="003E279E"/>
    <w:rsid w:val="003E44D9"/>
    <w:rsid w:val="003E47B9"/>
    <w:rsid w:val="003E4F5C"/>
    <w:rsid w:val="003E5BEF"/>
    <w:rsid w:val="003E78BD"/>
    <w:rsid w:val="003F1396"/>
    <w:rsid w:val="003F1E7C"/>
    <w:rsid w:val="003F2E38"/>
    <w:rsid w:val="003F47E1"/>
    <w:rsid w:val="003F50A1"/>
    <w:rsid w:val="003F5D1D"/>
    <w:rsid w:val="0040055E"/>
    <w:rsid w:val="0040463B"/>
    <w:rsid w:val="00405A75"/>
    <w:rsid w:val="00407BA7"/>
    <w:rsid w:val="004106D4"/>
    <w:rsid w:val="004108A2"/>
    <w:rsid w:val="00412469"/>
    <w:rsid w:val="004130C2"/>
    <w:rsid w:val="00413FEE"/>
    <w:rsid w:val="004150C4"/>
    <w:rsid w:val="00415346"/>
    <w:rsid w:val="00415532"/>
    <w:rsid w:val="0041691F"/>
    <w:rsid w:val="004219EB"/>
    <w:rsid w:val="00423D6A"/>
    <w:rsid w:val="00424468"/>
    <w:rsid w:val="004264FC"/>
    <w:rsid w:val="00426A89"/>
    <w:rsid w:val="00426E0E"/>
    <w:rsid w:val="0042795F"/>
    <w:rsid w:val="00430CAE"/>
    <w:rsid w:val="004323EF"/>
    <w:rsid w:val="00434B55"/>
    <w:rsid w:val="00437716"/>
    <w:rsid w:val="00440FCD"/>
    <w:rsid w:val="004410DE"/>
    <w:rsid w:val="004430BE"/>
    <w:rsid w:val="0044394F"/>
    <w:rsid w:val="0044663B"/>
    <w:rsid w:val="00450399"/>
    <w:rsid w:val="00451F2E"/>
    <w:rsid w:val="004523EB"/>
    <w:rsid w:val="00452D7A"/>
    <w:rsid w:val="00453835"/>
    <w:rsid w:val="004555E5"/>
    <w:rsid w:val="0045615A"/>
    <w:rsid w:val="004572C3"/>
    <w:rsid w:val="0046196C"/>
    <w:rsid w:val="00461C5E"/>
    <w:rsid w:val="00464AC2"/>
    <w:rsid w:val="00464ACD"/>
    <w:rsid w:val="004671BB"/>
    <w:rsid w:val="0047173B"/>
    <w:rsid w:val="00473CB4"/>
    <w:rsid w:val="0047524C"/>
    <w:rsid w:val="00475681"/>
    <w:rsid w:val="00475CFB"/>
    <w:rsid w:val="00480CA4"/>
    <w:rsid w:val="004813F5"/>
    <w:rsid w:val="00483746"/>
    <w:rsid w:val="00483A7E"/>
    <w:rsid w:val="004868AD"/>
    <w:rsid w:val="00492C35"/>
    <w:rsid w:val="00493FBC"/>
    <w:rsid w:val="004A0602"/>
    <w:rsid w:val="004A2D0A"/>
    <w:rsid w:val="004A368B"/>
    <w:rsid w:val="004A39CF"/>
    <w:rsid w:val="004A486B"/>
    <w:rsid w:val="004A4DF4"/>
    <w:rsid w:val="004A52BD"/>
    <w:rsid w:val="004A54DB"/>
    <w:rsid w:val="004B0094"/>
    <w:rsid w:val="004B12ED"/>
    <w:rsid w:val="004B19B3"/>
    <w:rsid w:val="004B2835"/>
    <w:rsid w:val="004B4B45"/>
    <w:rsid w:val="004B50CB"/>
    <w:rsid w:val="004B727E"/>
    <w:rsid w:val="004B7736"/>
    <w:rsid w:val="004B77DE"/>
    <w:rsid w:val="004B7AB3"/>
    <w:rsid w:val="004B7DD3"/>
    <w:rsid w:val="004C127D"/>
    <w:rsid w:val="004C2420"/>
    <w:rsid w:val="004C354C"/>
    <w:rsid w:val="004C4BA6"/>
    <w:rsid w:val="004C514F"/>
    <w:rsid w:val="004C5538"/>
    <w:rsid w:val="004C5A0E"/>
    <w:rsid w:val="004C7DEB"/>
    <w:rsid w:val="004C7F32"/>
    <w:rsid w:val="004D068C"/>
    <w:rsid w:val="004D2220"/>
    <w:rsid w:val="004D37BC"/>
    <w:rsid w:val="004D3C91"/>
    <w:rsid w:val="004D3FD9"/>
    <w:rsid w:val="004D4053"/>
    <w:rsid w:val="004D65A1"/>
    <w:rsid w:val="004E1531"/>
    <w:rsid w:val="004E1E45"/>
    <w:rsid w:val="004E394B"/>
    <w:rsid w:val="004E465B"/>
    <w:rsid w:val="004E479D"/>
    <w:rsid w:val="004E4E07"/>
    <w:rsid w:val="004E548F"/>
    <w:rsid w:val="004E56F4"/>
    <w:rsid w:val="004F05D9"/>
    <w:rsid w:val="004F1288"/>
    <w:rsid w:val="004F1811"/>
    <w:rsid w:val="004F32E0"/>
    <w:rsid w:val="004F3773"/>
    <w:rsid w:val="004F3D10"/>
    <w:rsid w:val="004F43DB"/>
    <w:rsid w:val="004F7AD7"/>
    <w:rsid w:val="005028F9"/>
    <w:rsid w:val="005046F3"/>
    <w:rsid w:val="00504AF1"/>
    <w:rsid w:val="00504F4E"/>
    <w:rsid w:val="005053E8"/>
    <w:rsid w:val="00505BC0"/>
    <w:rsid w:val="00505D36"/>
    <w:rsid w:val="005066ED"/>
    <w:rsid w:val="00506A6A"/>
    <w:rsid w:val="00506C41"/>
    <w:rsid w:val="0050715A"/>
    <w:rsid w:val="00507F4C"/>
    <w:rsid w:val="00515321"/>
    <w:rsid w:val="00515576"/>
    <w:rsid w:val="00515DAC"/>
    <w:rsid w:val="00515E5C"/>
    <w:rsid w:val="00516E44"/>
    <w:rsid w:val="0051731C"/>
    <w:rsid w:val="005179D1"/>
    <w:rsid w:val="005179F0"/>
    <w:rsid w:val="00520E06"/>
    <w:rsid w:val="005235B1"/>
    <w:rsid w:val="00525EFB"/>
    <w:rsid w:val="00530F17"/>
    <w:rsid w:val="005325F8"/>
    <w:rsid w:val="00533322"/>
    <w:rsid w:val="0053411D"/>
    <w:rsid w:val="0053418A"/>
    <w:rsid w:val="00534452"/>
    <w:rsid w:val="00536753"/>
    <w:rsid w:val="005371D8"/>
    <w:rsid w:val="00537524"/>
    <w:rsid w:val="00537E5B"/>
    <w:rsid w:val="00540ECC"/>
    <w:rsid w:val="00556BE2"/>
    <w:rsid w:val="00557F2F"/>
    <w:rsid w:val="00560ADA"/>
    <w:rsid w:val="00560F17"/>
    <w:rsid w:val="00565A4A"/>
    <w:rsid w:val="00567D4E"/>
    <w:rsid w:val="00570FB6"/>
    <w:rsid w:val="0057525B"/>
    <w:rsid w:val="00582DF4"/>
    <w:rsid w:val="00584EA4"/>
    <w:rsid w:val="00592BDF"/>
    <w:rsid w:val="00592C5F"/>
    <w:rsid w:val="0059352D"/>
    <w:rsid w:val="00597E70"/>
    <w:rsid w:val="005A0218"/>
    <w:rsid w:val="005A083A"/>
    <w:rsid w:val="005A1EF9"/>
    <w:rsid w:val="005A2190"/>
    <w:rsid w:val="005A359D"/>
    <w:rsid w:val="005A5E72"/>
    <w:rsid w:val="005A75DA"/>
    <w:rsid w:val="005B086D"/>
    <w:rsid w:val="005B0BF6"/>
    <w:rsid w:val="005B0CC9"/>
    <w:rsid w:val="005B0F00"/>
    <w:rsid w:val="005B1B5C"/>
    <w:rsid w:val="005B38AF"/>
    <w:rsid w:val="005B38CD"/>
    <w:rsid w:val="005B3E0F"/>
    <w:rsid w:val="005B4B44"/>
    <w:rsid w:val="005B5F21"/>
    <w:rsid w:val="005B6911"/>
    <w:rsid w:val="005B7FED"/>
    <w:rsid w:val="005C0769"/>
    <w:rsid w:val="005C5103"/>
    <w:rsid w:val="005C5697"/>
    <w:rsid w:val="005C7856"/>
    <w:rsid w:val="005D004D"/>
    <w:rsid w:val="005D0A83"/>
    <w:rsid w:val="005D16E4"/>
    <w:rsid w:val="005D3C04"/>
    <w:rsid w:val="005D406F"/>
    <w:rsid w:val="005D42E4"/>
    <w:rsid w:val="005D59F9"/>
    <w:rsid w:val="005D7327"/>
    <w:rsid w:val="005E042A"/>
    <w:rsid w:val="005E5255"/>
    <w:rsid w:val="005E53E1"/>
    <w:rsid w:val="005E6FB5"/>
    <w:rsid w:val="005E7C05"/>
    <w:rsid w:val="005F053C"/>
    <w:rsid w:val="005F0EAD"/>
    <w:rsid w:val="005F1F02"/>
    <w:rsid w:val="005F3369"/>
    <w:rsid w:val="005F5AE9"/>
    <w:rsid w:val="005F6356"/>
    <w:rsid w:val="005F7858"/>
    <w:rsid w:val="006003C3"/>
    <w:rsid w:val="00600B1D"/>
    <w:rsid w:val="00600BFA"/>
    <w:rsid w:val="00600F1F"/>
    <w:rsid w:val="00602DAD"/>
    <w:rsid w:val="00603869"/>
    <w:rsid w:val="00605797"/>
    <w:rsid w:val="006069E1"/>
    <w:rsid w:val="006072E2"/>
    <w:rsid w:val="0060732A"/>
    <w:rsid w:val="00610EA9"/>
    <w:rsid w:val="006110C8"/>
    <w:rsid w:val="00611147"/>
    <w:rsid w:val="0061250B"/>
    <w:rsid w:val="006129BD"/>
    <w:rsid w:val="00612DF0"/>
    <w:rsid w:val="0061503E"/>
    <w:rsid w:val="00617A06"/>
    <w:rsid w:val="0062128D"/>
    <w:rsid w:val="006234DD"/>
    <w:rsid w:val="006309B0"/>
    <w:rsid w:val="00631038"/>
    <w:rsid w:val="00634423"/>
    <w:rsid w:val="006371A2"/>
    <w:rsid w:val="00641472"/>
    <w:rsid w:val="00641B5C"/>
    <w:rsid w:val="00642A31"/>
    <w:rsid w:val="006432F2"/>
    <w:rsid w:val="0064598C"/>
    <w:rsid w:val="00647E56"/>
    <w:rsid w:val="00650860"/>
    <w:rsid w:val="00651D65"/>
    <w:rsid w:val="00653192"/>
    <w:rsid w:val="00653880"/>
    <w:rsid w:val="00654526"/>
    <w:rsid w:val="006563CC"/>
    <w:rsid w:val="00656486"/>
    <w:rsid w:val="006564A1"/>
    <w:rsid w:val="00657354"/>
    <w:rsid w:val="006579F1"/>
    <w:rsid w:val="00660308"/>
    <w:rsid w:val="00660543"/>
    <w:rsid w:val="006619E4"/>
    <w:rsid w:val="00661F27"/>
    <w:rsid w:val="00663B85"/>
    <w:rsid w:val="00665FA7"/>
    <w:rsid w:val="0066622D"/>
    <w:rsid w:val="0066664E"/>
    <w:rsid w:val="0066790E"/>
    <w:rsid w:val="006679C9"/>
    <w:rsid w:val="00670460"/>
    <w:rsid w:val="006750B1"/>
    <w:rsid w:val="00675F03"/>
    <w:rsid w:val="00680587"/>
    <w:rsid w:val="00680757"/>
    <w:rsid w:val="0068527F"/>
    <w:rsid w:val="00685883"/>
    <w:rsid w:val="00686A2C"/>
    <w:rsid w:val="00687229"/>
    <w:rsid w:val="00690E2E"/>
    <w:rsid w:val="00692C69"/>
    <w:rsid w:val="0069392D"/>
    <w:rsid w:val="006948EB"/>
    <w:rsid w:val="006952CA"/>
    <w:rsid w:val="00696A30"/>
    <w:rsid w:val="006A13C9"/>
    <w:rsid w:val="006A1BF8"/>
    <w:rsid w:val="006A2503"/>
    <w:rsid w:val="006A3011"/>
    <w:rsid w:val="006A5446"/>
    <w:rsid w:val="006A667E"/>
    <w:rsid w:val="006A7B93"/>
    <w:rsid w:val="006B038D"/>
    <w:rsid w:val="006B352E"/>
    <w:rsid w:val="006B4079"/>
    <w:rsid w:val="006B5229"/>
    <w:rsid w:val="006B64EF"/>
    <w:rsid w:val="006C0787"/>
    <w:rsid w:val="006C1920"/>
    <w:rsid w:val="006C2F2E"/>
    <w:rsid w:val="006C4B4F"/>
    <w:rsid w:val="006C55AF"/>
    <w:rsid w:val="006C79AD"/>
    <w:rsid w:val="006C7BC5"/>
    <w:rsid w:val="006D0744"/>
    <w:rsid w:val="006D2F7E"/>
    <w:rsid w:val="006D5CE4"/>
    <w:rsid w:val="006D686D"/>
    <w:rsid w:val="006D6922"/>
    <w:rsid w:val="006E164F"/>
    <w:rsid w:val="006E16C1"/>
    <w:rsid w:val="006E2893"/>
    <w:rsid w:val="006E5942"/>
    <w:rsid w:val="006E7761"/>
    <w:rsid w:val="006E7BCD"/>
    <w:rsid w:val="006F18EA"/>
    <w:rsid w:val="006F2667"/>
    <w:rsid w:val="006F4816"/>
    <w:rsid w:val="006F4990"/>
    <w:rsid w:val="006F7930"/>
    <w:rsid w:val="00700336"/>
    <w:rsid w:val="007020A4"/>
    <w:rsid w:val="00704278"/>
    <w:rsid w:val="00704EB9"/>
    <w:rsid w:val="00706164"/>
    <w:rsid w:val="0070679B"/>
    <w:rsid w:val="0071106D"/>
    <w:rsid w:val="00714FBD"/>
    <w:rsid w:val="0071503A"/>
    <w:rsid w:val="00715DCD"/>
    <w:rsid w:val="00721471"/>
    <w:rsid w:val="00721BE1"/>
    <w:rsid w:val="00721E12"/>
    <w:rsid w:val="00722B8F"/>
    <w:rsid w:val="007243A8"/>
    <w:rsid w:val="00733E96"/>
    <w:rsid w:val="00735D55"/>
    <w:rsid w:val="007365DD"/>
    <w:rsid w:val="007400DC"/>
    <w:rsid w:val="00742E75"/>
    <w:rsid w:val="00743847"/>
    <w:rsid w:val="00743F43"/>
    <w:rsid w:val="007454E1"/>
    <w:rsid w:val="00747CBB"/>
    <w:rsid w:val="0075129F"/>
    <w:rsid w:val="00751B50"/>
    <w:rsid w:val="00752A0A"/>
    <w:rsid w:val="00757313"/>
    <w:rsid w:val="00757879"/>
    <w:rsid w:val="00760136"/>
    <w:rsid w:val="007611DA"/>
    <w:rsid w:val="00762771"/>
    <w:rsid w:val="007628BA"/>
    <w:rsid w:val="00767DFC"/>
    <w:rsid w:val="00767FE3"/>
    <w:rsid w:val="00773438"/>
    <w:rsid w:val="007753CA"/>
    <w:rsid w:val="0077620A"/>
    <w:rsid w:val="0077789A"/>
    <w:rsid w:val="00782EDE"/>
    <w:rsid w:val="007836F7"/>
    <w:rsid w:val="00783C9D"/>
    <w:rsid w:val="007853D3"/>
    <w:rsid w:val="00785C26"/>
    <w:rsid w:val="00786F87"/>
    <w:rsid w:val="00790F64"/>
    <w:rsid w:val="007911F9"/>
    <w:rsid w:val="00791E77"/>
    <w:rsid w:val="00793E5C"/>
    <w:rsid w:val="00796152"/>
    <w:rsid w:val="00796B54"/>
    <w:rsid w:val="00797E52"/>
    <w:rsid w:val="007A07E4"/>
    <w:rsid w:val="007A373A"/>
    <w:rsid w:val="007A5375"/>
    <w:rsid w:val="007A5946"/>
    <w:rsid w:val="007A7B2F"/>
    <w:rsid w:val="007A7EA7"/>
    <w:rsid w:val="007B06EF"/>
    <w:rsid w:val="007B0BBD"/>
    <w:rsid w:val="007B3F8C"/>
    <w:rsid w:val="007B451D"/>
    <w:rsid w:val="007B54EE"/>
    <w:rsid w:val="007B5D78"/>
    <w:rsid w:val="007B645D"/>
    <w:rsid w:val="007B6A91"/>
    <w:rsid w:val="007B76DA"/>
    <w:rsid w:val="007C044A"/>
    <w:rsid w:val="007C3B87"/>
    <w:rsid w:val="007C5BC2"/>
    <w:rsid w:val="007C6DDC"/>
    <w:rsid w:val="007D0B7A"/>
    <w:rsid w:val="007D0EC6"/>
    <w:rsid w:val="007D10C7"/>
    <w:rsid w:val="007D1934"/>
    <w:rsid w:val="007D26B9"/>
    <w:rsid w:val="007D4118"/>
    <w:rsid w:val="007D43AE"/>
    <w:rsid w:val="007E0594"/>
    <w:rsid w:val="007E096D"/>
    <w:rsid w:val="007E0C34"/>
    <w:rsid w:val="007E211C"/>
    <w:rsid w:val="007E2692"/>
    <w:rsid w:val="007E4497"/>
    <w:rsid w:val="007E662E"/>
    <w:rsid w:val="007E7C29"/>
    <w:rsid w:val="007F1F31"/>
    <w:rsid w:val="007F243C"/>
    <w:rsid w:val="007F3BB7"/>
    <w:rsid w:val="007F4EFE"/>
    <w:rsid w:val="007F6A0D"/>
    <w:rsid w:val="00800AF8"/>
    <w:rsid w:val="00800C60"/>
    <w:rsid w:val="0080160A"/>
    <w:rsid w:val="008042F6"/>
    <w:rsid w:val="008046E5"/>
    <w:rsid w:val="00806190"/>
    <w:rsid w:val="008064A0"/>
    <w:rsid w:val="00807909"/>
    <w:rsid w:val="008136DA"/>
    <w:rsid w:val="00814CFC"/>
    <w:rsid w:val="00815AE4"/>
    <w:rsid w:val="00821BCD"/>
    <w:rsid w:val="00822589"/>
    <w:rsid w:val="008225F7"/>
    <w:rsid w:val="0082739B"/>
    <w:rsid w:val="00831069"/>
    <w:rsid w:val="00836351"/>
    <w:rsid w:val="0083785F"/>
    <w:rsid w:val="0084239F"/>
    <w:rsid w:val="00845C5F"/>
    <w:rsid w:val="00851043"/>
    <w:rsid w:val="00853370"/>
    <w:rsid w:val="0085567B"/>
    <w:rsid w:val="00864D9E"/>
    <w:rsid w:val="00864DB3"/>
    <w:rsid w:val="00865455"/>
    <w:rsid w:val="0086553A"/>
    <w:rsid w:val="008669C4"/>
    <w:rsid w:val="00867AE5"/>
    <w:rsid w:val="00870D78"/>
    <w:rsid w:val="00870D8A"/>
    <w:rsid w:val="008732BA"/>
    <w:rsid w:val="0087339C"/>
    <w:rsid w:val="00873FD3"/>
    <w:rsid w:val="00875A80"/>
    <w:rsid w:val="00876514"/>
    <w:rsid w:val="008770E8"/>
    <w:rsid w:val="0088430B"/>
    <w:rsid w:val="00886292"/>
    <w:rsid w:val="00886FA8"/>
    <w:rsid w:val="00890004"/>
    <w:rsid w:val="008942D6"/>
    <w:rsid w:val="00895D4D"/>
    <w:rsid w:val="00897B7D"/>
    <w:rsid w:val="008A059E"/>
    <w:rsid w:val="008A1FD3"/>
    <w:rsid w:val="008A2717"/>
    <w:rsid w:val="008A2C04"/>
    <w:rsid w:val="008A32D2"/>
    <w:rsid w:val="008A4288"/>
    <w:rsid w:val="008A5C9E"/>
    <w:rsid w:val="008B04FA"/>
    <w:rsid w:val="008B39D7"/>
    <w:rsid w:val="008B77D1"/>
    <w:rsid w:val="008C3477"/>
    <w:rsid w:val="008C3BAE"/>
    <w:rsid w:val="008C674D"/>
    <w:rsid w:val="008D01FC"/>
    <w:rsid w:val="008D07F5"/>
    <w:rsid w:val="008D1661"/>
    <w:rsid w:val="008D1F71"/>
    <w:rsid w:val="008D24C6"/>
    <w:rsid w:val="008D4CE9"/>
    <w:rsid w:val="008D4F16"/>
    <w:rsid w:val="008D5480"/>
    <w:rsid w:val="008D55D3"/>
    <w:rsid w:val="008D636F"/>
    <w:rsid w:val="008D6695"/>
    <w:rsid w:val="008D6CDF"/>
    <w:rsid w:val="008D753C"/>
    <w:rsid w:val="008D75A3"/>
    <w:rsid w:val="008D7E13"/>
    <w:rsid w:val="008E2341"/>
    <w:rsid w:val="008E27B7"/>
    <w:rsid w:val="008E293B"/>
    <w:rsid w:val="008E2CE8"/>
    <w:rsid w:val="008E4A49"/>
    <w:rsid w:val="008E77BE"/>
    <w:rsid w:val="008E7D65"/>
    <w:rsid w:val="008F1E64"/>
    <w:rsid w:val="008F1E6D"/>
    <w:rsid w:val="008F32B1"/>
    <w:rsid w:val="008F650B"/>
    <w:rsid w:val="00900CA3"/>
    <w:rsid w:val="00901284"/>
    <w:rsid w:val="00901518"/>
    <w:rsid w:val="00901AF4"/>
    <w:rsid w:val="009022B8"/>
    <w:rsid w:val="009028BE"/>
    <w:rsid w:val="009032DE"/>
    <w:rsid w:val="00903EFB"/>
    <w:rsid w:val="009068C2"/>
    <w:rsid w:val="00907612"/>
    <w:rsid w:val="00907DC0"/>
    <w:rsid w:val="00910BC9"/>
    <w:rsid w:val="00911404"/>
    <w:rsid w:val="0091493E"/>
    <w:rsid w:val="009151E9"/>
    <w:rsid w:val="009153BE"/>
    <w:rsid w:val="00915C9A"/>
    <w:rsid w:val="00930809"/>
    <w:rsid w:val="00931C77"/>
    <w:rsid w:val="00931DDC"/>
    <w:rsid w:val="00932008"/>
    <w:rsid w:val="00935870"/>
    <w:rsid w:val="00935E81"/>
    <w:rsid w:val="00943361"/>
    <w:rsid w:val="0094535B"/>
    <w:rsid w:val="009502AB"/>
    <w:rsid w:val="00952EA8"/>
    <w:rsid w:val="00953C68"/>
    <w:rsid w:val="009565E5"/>
    <w:rsid w:val="00956B16"/>
    <w:rsid w:val="00956D09"/>
    <w:rsid w:val="00963C92"/>
    <w:rsid w:val="00965294"/>
    <w:rsid w:val="00967D36"/>
    <w:rsid w:val="009711FF"/>
    <w:rsid w:val="0097257D"/>
    <w:rsid w:val="00973E12"/>
    <w:rsid w:val="00976E05"/>
    <w:rsid w:val="0097734A"/>
    <w:rsid w:val="0097741A"/>
    <w:rsid w:val="00977A4B"/>
    <w:rsid w:val="009808B4"/>
    <w:rsid w:val="00980CC7"/>
    <w:rsid w:val="00983262"/>
    <w:rsid w:val="009838AA"/>
    <w:rsid w:val="00985128"/>
    <w:rsid w:val="0098621B"/>
    <w:rsid w:val="00986444"/>
    <w:rsid w:val="00986796"/>
    <w:rsid w:val="009878AD"/>
    <w:rsid w:val="00987A3B"/>
    <w:rsid w:val="0099029D"/>
    <w:rsid w:val="00990A24"/>
    <w:rsid w:val="00990C34"/>
    <w:rsid w:val="00993AAA"/>
    <w:rsid w:val="0099682D"/>
    <w:rsid w:val="009A5662"/>
    <w:rsid w:val="009A5F0C"/>
    <w:rsid w:val="009A70E2"/>
    <w:rsid w:val="009B015A"/>
    <w:rsid w:val="009B464B"/>
    <w:rsid w:val="009B4E94"/>
    <w:rsid w:val="009B5349"/>
    <w:rsid w:val="009B5436"/>
    <w:rsid w:val="009B64FE"/>
    <w:rsid w:val="009B66A9"/>
    <w:rsid w:val="009B7ED8"/>
    <w:rsid w:val="009C141F"/>
    <w:rsid w:val="009C3038"/>
    <w:rsid w:val="009C63B0"/>
    <w:rsid w:val="009C687D"/>
    <w:rsid w:val="009D074D"/>
    <w:rsid w:val="009D11EE"/>
    <w:rsid w:val="009D24EF"/>
    <w:rsid w:val="009D2D5C"/>
    <w:rsid w:val="009D3B48"/>
    <w:rsid w:val="009D3E1C"/>
    <w:rsid w:val="009D40D2"/>
    <w:rsid w:val="009D5C7D"/>
    <w:rsid w:val="009D668F"/>
    <w:rsid w:val="009D6D89"/>
    <w:rsid w:val="009D7681"/>
    <w:rsid w:val="009D7F06"/>
    <w:rsid w:val="009E0A45"/>
    <w:rsid w:val="009E336F"/>
    <w:rsid w:val="009E3A33"/>
    <w:rsid w:val="009E4744"/>
    <w:rsid w:val="009E52B5"/>
    <w:rsid w:val="009E67D2"/>
    <w:rsid w:val="009E7C2C"/>
    <w:rsid w:val="009F0BDB"/>
    <w:rsid w:val="009F12D8"/>
    <w:rsid w:val="009F2E33"/>
    <w:rsid w:val="009F4A46"/>
    <w:rsid w:val="009F4F37"/>
    <w:rsid w:val="009F519B"/>
    <w:rsid w:val="009F6609"/>
    <w:rsid w:val="009F753C"/>
    <w:rsid w:val="009F7F7A"/>
    <w:rsid w:val="00A004D2"/>
    <w:rsid w:val="00A017FF"/>
    <w:rsid w:val="00A018EF"/>
    <w:rsid w:val="00A02CB8"/>
    <w:rsid w:val="00A062DA"/>
    <w:rsid w:val="00A06BE6"/>
    <w:rsid w:val="00A10168"/>
    <w:rsid w:val="00A10F74"/>
    <w:rsid w:val="00A11A4E"/>
    <w:rsid w:val="00A12501"/>
    <w:rsid w:val="00A12D9A"/>
    <w:rsid w:val="00A15876"/>
    <w:rsid w:val="00A15D5D"/>
    <w:rsid w:val="00A2076B"/>
    <w:rsid w:val="00A20A6C"/>
    <w:rsid w:val="00A229C4"/>
    <w:rsid w:val="00A234BD"/>
    <w:rsid w:val="00A2600C"/>
    <w:rsid w:val="00A30921"/>
    <w:rsid w:val="00A3227E"/>
    <w:rsid w:val="00A323D4"/>
    <w:rsid w:val="00A32715"/>
    <w:rsid w:val="00A32F3F"/>
    <w:rsid w:val="00A34E4C"/>
    <w:rsid w:val="00A3672D"/>
    <w:rsid w:val="00A3734C"/>
    <w:rsid w:val="00A37B5E"/>
    <w:rsid w:val="00A37CE7"/>
    <w:rsid w:val="00A403CA"/>
    <w:rsid w:val="00A412A2"/>
    <w:rsid w:val="00A414FC"/>
    <w:rsid w:val="00A422F9"/>
    <w:rsid w:val="00A51198"/>
    <w:rsid w:val="00A555DC"/>
    <w:rsid w:val="00A5751E"/>
    <w:rsid w:val="00A60E14"/>
    <w:rsid w:val="00A617CA"/>
    <w:rsid w:val="00A62608"/>
    <w:rsid w:val="00A633EC"/>
    <w:rsid w:val="00A63942"/>
    <w:rsid w:val="00A63DC5"/>
    <w:rsid w:val="00A654F9"/>
    <w:rsid w:val="00A65605"/>
    <w:rsid w:val="00A673A6"/>
    <w:rsid w:val="00A67A4F"/>
    <w:rsid w:val="00A706B5"/>
    <w:rsid w:val="00A7396A"/>
    <w:rsid w:val="00A73972"/>
    <w:rsid w:val="00A73C46"/>
    <w:rsid w:val="00A75D6E"/>
    <w:rsid w:val="00A778C9"/>
    <w:rsid w:val="00A80F4D"/>
    <w:rsid w:val="00A810CB"/>
    <w:rsid w:val="00A81DA8"/>
    <w:rsid w:val="00A836E5"/>
    <w:rsid w:val="00A83CC6"/>
    <w:rsid w:val="00A84333"/>
    <w:rsid w:val="00A84658"/>
    <w:rsid w:val="00A85920"/>
    <w:rsid w:val="00A9128C"/>
    <w:rsid w:val="00A9129F"/>
    <w:rsid w:val="00A921E5"/>
    <w:rsid w:val="00A927DA"/>
    <w:rsid w:val="00A92F99"/>
    <w:rsid w:val="00A965B8"/>
    <w:rsid w:val="00AA027F"/>
    <w:rsid w:val="00AA10BE"/>
    <w:rsid w:val="00AA4752"/>
    <w:rsid w:val="00AA4FEA"/>
    <w:rsid w:val="00AA6396"/>
    <w:rsid w:val="00AA66C7"/>
    <w:rsid w:val="00AA770A"/>
    <w:rsid w:val="00AA783C"/>
    <w:rsid w:val="00AB01B4"/>
    <w:rsid w:val="00AB1C7A"/>
    <w:rsid w:val="00AB28F6"/>
    <w:rsid w:val="00AB2E8F"/>
    <w:rsid w:val="00AB2EE8"/>
    <w:rsid w:val="00AB513B"/>
    <w:rsid w:val="00AB5355"/>
    <w:rsid w:val="00AC0823"/>
    <w:rsid w:val="00AC093C"/>
    <w:rsid w:val="00AC0FA6"/>
    <w:rsid w:val="00AC386F"/>
    <w:rsid w:val="00AC3A50"/>
    <w:rsid w:val="00AC439A"/>
    <w:rsid w:val="00AC5DE7"/>
    <w:rsid w:val="00AC6424"/>
    <w:rsid w:val="00AC6880"/>
    <w:rsid w:val="00AD0167"/>
    <w:rsid w:val="00AD027F"/>
    <w:rsid w:val="00AD31B3"/>
    <w:rsid w:val="00AD6908"/>
    <w:rsid w:val="00AD6EFC"/>
    <w:rsid w:val="00AE09D6"/>
    <w:rsid w:val="00AF103A"/>
    <w:rsid w:val="00AF1BC4"/>
    <w:rsid w:val="00AF1C47"/>
    <w:rsid w:val="00AF3D38"/>
    <w:rsid w:val="00AF7C3C"/>
    <w:rsid w:val="00B001B9"/>
    <w:rsid w:val="00B00EF0"/>
    <w:rsid w:val="00B012BD"/>
    <w:rsid w:val="00B01615"/>
    <w:rsid w:val="00B02251"/>
    <w:rsid w:val="00B027E4"/>
    <w:rsid w:val="00B03E2B"/>
    <w:rsid w:val="00B041F7"/>
    <w:rsid w:val="00B047D5"/>
    <w:rsid w:val="00B0516D"/>
    <w:rsid w:val="00B10E4B"/>
    <w:rsid w:val="00B11AFD"/>
    <w:rsid w:val="00B1292B"/>
    <w:rsid w:val="00B12B13"/>
    <w:rsid w:val="00B15648"/>
    <w:rsid w:val="00B15D1D"/>
    <w:rsid w:val="00B17AE1"/>
    <w:rsid w:val="00B23653"/>
    <w:rsid w:val="00B238C7"/>
    <w:rsid w:val="00B304C3"/>
    <w:rsid w:val="00B311D4"/>
    <w:rsid w:val="00B314E1"/>
    <w:rsid w:val="00B32A50"/>
    <w:rsid w:val="00B340CE"/>
    <w:rsid w:val="00B41858"/>
    <w:rsid w:val="00B429D7"/>
    <w:rsid w:val="00B43F26"/>
    <w:rsid w:val="00B4459F"/>
    <w:rsid w:val="00B45A37"/>
    <w:rsid w:val="00B46926"/>
    <w:rsid w:val="00B50C52"/>
    <w:rsid w:val="00B526A4"/>
    <w:rsid w:val="00B55A7F"/>
    <w:rsid w:val="00B55CC5"/>
    <w:rsid w:val="00B56758"/>
    <w:rsid w:val="00B576A7"/>
    <w:rsid w:val="00B6089C"/>
    <w:rsid w:val="00B60EE6"/>
    <w:rsid w:val="00B6220A"/>
    <w:rsid w:val="00B632D4"/>
    <w:rsid w:val="00B63569"/>
    <w:rsid w:val="00B6473B"/>
    <w:rsid w:val="00B64A8A"/>
    <w:rsid w:val="00B64CA0"/>
    <w:rsid w:val="00B65F7D"/>
    <w:rsid w:val="00B66033"/>
    <w:rsid w:val="00B66443"/>
    <w:rsid w:val="00B67385"/>
    <w:rsid w:val="00B711AE"/>
    <w:rsid w:val="00B73863"/>
    <w:rsid w:val="00B73E3F"/>
    <w:rsid w:val="00B75504"/>
    <w:rsid w:val="00B77B76"/>
    <w:rsid w:val="00B77F16"/>
    <w:rsid w:val="00B82DF0"/>
    <w:rsid w:val="00B847B3"/>
    <w:rsid w:val="00B849D8"/>
    <w:rsid w:val="00B87495"/>
    <w:rsid w:val="00B87A0B"/>
    <w:rsid w:val="00B87A4E"/>
    <w:rsid w:val="00B93390"/>
    <w:rsid w:val="00B93983"/>
    <w:rsid w:val="00B93A25"/>
    <w:rsid w:val="00B96028"/>
    <w:rsid w:val="00B96FA1"/>
    <w:rsid w:val="00BA55C0"/>
    <w:rsid w:val="00BA603F"/>
    <w:rsid w:val="00BB11DE"/>
    <w:rsid w:val="00BB11E1"/>
    <w:rsid w:val="00BB391F"/>
    <w:rsid w:val="00BB393A"/>
    <w:rsid w:val="00BB5D6A"/>
    <w:rsid w:val="00BB60A5"/>
    <w:rsid w:val="00BB7B71"/>
    <w:rsid w:val="00BC1194"/>
    <w:rsid w:val="00BC7BD7"/>
    <w:rsid w:val="00BD0622"/>
    <w:rsid w:val="00BD4277"/>
    <w:rsid w:val="00BD50E9"/>
    <w:rsid w:val="00BD57AC"/>
    <w:rsid w:val="00BD67E7"/>
    <w:rsid w:val="00BD6BF9"/>
    <w:rsid w:val="00BD767C"/>
    <w:rsid w:val="00BE0724"/>
    <w:rsid w:val="00BE13A5"/>
    <w:rsid w:val="00BF5222"/>
    <w:rsid w:val="00BF6DC6"/>
    <w:rsid w:val="00C00EB3"/>
    <w:rsid w:val="00C01906"/>
    <w:rsid w:val="00C025D1"/>
    <w:rsid w:val="00C0425E"/>
    <w:rsid w:val="00C048F3"/>
    <w:rsid w:val="00C06EAE"/>
    <w:rsid w:val="00C10C50"/>
    <w:rsid w:val="00C1173D"/>
    <w:rsid w:val="00C13CB7"/>
    <w:rsid w:val="00C14DCF"/>
    <w:rsid w:val="00C15DEF"/>
    <w:rsid w:val="00C15E43"/>
    <w:rsid w:val="00C1618D"/>
    <w:rsid w:val="00C16ADD"/>
    <w:rsid w:val="00C171DC"/>
    <w:rsid w:val="00C2122C"/>
    <w:rsid w:val="00C21C08"/>
    <w:rsid w:val="00C23BCA"/>
    <w:rsid w:val="00C24C00"/>
    <w:rsid w:val="00C258CF"/>
    <w:rsid w:val="00C26127"/>
    <w:rsid w:val="00C26BFA"/>
    <w:rsid w:val="00C27AC8"/>
    <w:rsid w:val="00C30B01"/>
    <w:rsid w:val="00C31067"/>
    <w:rsid w:val="00C310AF"/>
    <w:rsid w:val="00C3132E"/>
    <w:rsid w:val="00C31A6A"/>
    <w:rsid w:val="00C32583"/>
    <w:rsid w:val="00C32DBE"/>
    <w:rsid w:val="00C35D8A"/>
    <w:rsid w:val="00C36482"/>
    <w:rsid w:val="00C37F33"/>
    <w:rsid w:val="00C40BB3"/>
    <w:rsid w:val="00C411C5"/>
    <w:rsid w:val="00C42CC1"/>
    <w:rsid w:val="00C436CD"/>
    <w:rsid w:val="00C4380A"/>
    <w:rsid w:val="00C4577F"/>
    <w:rsid w:val="00C45A00"/>
    <w:rsid w:val="00C4619B"/>
    <w:rsid w:val="00C46282"/>
    <w:rsid w:val="00C474D0"/>
    <w:rsid w:val="00C505E9"/>
    <w:rsid w:val="00C512A3"/>
    <w:rsid w:val="00C51390"/>
    <w:rsid w:val="00C5182F"/>
    <w:rsid w:val="00C52D9F"/>
    <w:rsid w:val="00C56201"/>
    <w:rsid w:val="00C5787D"/>
    <w:rsid w:val="00C57F93"/>
    <w:rsid w:val="00C626B0"/>
    <w:rsid w:val="00C67D4D"/>
    <w:rsid w:val="00C718AA"/>
    <w:rsid w:val="00C749FD"/>
    <w:rsid w:val="00C74AEA"/>
    <w:rsid w:val="00C77940"/>
    <w:rsid w:val="00C84ABA"/>
    <w:rsid w:val="00C84B61"/>
    <w:rsid w:val="00C911C4"/>
    <w:rsid w:val="00C93462"/>
    <w:rsid w:val="00CA16F8"/>
    <w:rsid w:val="00CA2248"/>
    <w:rsid w:val="00CA27D0"/>
    <w:rsid w:val="00CA2E65"/>
    <w:rsid w:val="00CA4E7B"/>
    <w:rsid w:val="00CA61AF"/>
    <w:rsid w:val="00CA6343"/>
    <w:rsid w:val="00CA66CD"/>
    <w:rsid w:val="00CA7874"/>
    <w:rsid w:val="00CB10D9"/>
    <w:rsid w:val="00CB12A5"/>
    <w:rsid w:val="00CB1566"/>
    <w:rsid w:val="00CB40A4"/>
    <w:rsid w:val="00CB4172"/>
    <w:rsid w:val="00CB5BB8"/>
    <w:rsid w:val="00CC102C"/>
    <w:rsid w:val="00CC3072"/>
    <w:rsid w:val="00CC356E"/>
    <w:rsid w:val="00CC43F6"/>
    <w:rsid w:val="00CC5285"/>
    <w:rsid w:val="00CC6A33"/>
    <w:rsid w:val="00CC7A50"/>
    <w:rsid w:val="00CD1B61"/>
    <w:rsid w:val="00CD665E"/>
    <w:rsid w:val="00CD6DB8"/>
    <w:rsid w:val="00CD6EC5"/>
    <w:rsid w:val="00CE0517"/>
    <w:rsid w:val="00CE7757"/>
    <w:rsid w:val="00CF36EF"/>
    <w:rsid w:val="00CF3742"/>
    <w:rsid w:val="00CF393B"/>
    <w:rsid w:val="00CF44BB"/>
    <w:rsid w:val="00CF476C"/>
    <w:rsid w:val="00CF6B7B"/>
    <w:rsid w:val="00D01685"/>
    <w:rsid w:val="00D01BCA"/>
    <w:rsid w:val="00D01DA0"/>
    <w:rsid w:val="00D03E55"/>
    <w:rsid w:val="00D04401"/>
    <w:rsid w:val="00D05631"/>
    <w:rsid w:val="00D067A9"/>
    <w:rsid w:val="00D12E4F"/>
    <w:rsid w:val="00D12F56"/>
    <w:rsid w:val="00D14AF1"/>
    <w:rsid w:val="00D22258"/>
    <w:rsid w:val="00D2325E"/>
    <w:rsid w:val="00D239FA"/>
    <w:rsid w:val="00D23D18"/>
    <w:rsid w:val="00D25C72"/>
    <w:rsid w:val="00D3206B"/>
    <w:rsid w:val="00D32383"/>
    <w:rsid w:val="00D33979"/>
    <w:rsid w:val="00D3543B"/>
    <w:rsid w:val="00D37CF3"/>
    <w:rsid w:val="00D4273A"/>
    <w:rsid w:val="00D43BEC"/>
    <w:rsid w:val="00D43FAB"/>
    <w:rsid w:val="00D4484E"/>
    <w:rsid w:val="00D45295"/>
    <w:rsid w:val="00D457CB"/>
    <w:rsid w:val="00D45FA3"/>
    <w:rsid w:val="00D5253D"/>
    <w:rsid w:val="00D534A0"/>
    <w:rsid w:val="00D561AF"/>
    <w:rsid w:val="00D56C59"/>
    <w:rsid w:val="00D60211"/>
    <w:rsid w:val="00D605E0"/>
    <w:rsid w:val="00D6425E"/>
    <w:rsid w:val="00D64684"/>
    <w:rsid w:val="00D646E2"/>
    <w:rsid w:val="00D64B3D"/>
    <w:rsid w:val="00D66453"/>
    <w:rsid w:val="00D6721A"/>
    <w:rsid w:val="00D674F7"/>
    <w:rsid w:val="00D71450"/>
    <w:rsid w:val="00D72771"/>
    <w:rsid w:val="00D72FCF"/>
    <w:rsid w:val="00D73083"/>
    <w:rsid w:val="00D731DA"/>
    <w:rsid w:val="00D73581"/>
    <w:rsid w:val="00D750B3"/>
    <w:rsid w:val="00D75FCD"/>
    <w:rsid w:val="00D76B82"/>
    <w:rsid w:val="00D77095"/>
    <w:rsid w:val="00D771C6"/>
    <w:rsid w:val="00D773D4"/>
    <w:rsid w:val="00D77CC6"/>
    <w:rsid w:val="00D80EB5"/>
    <w:rsid w:val="00D81942"/>
    <w:rsid w:val="00D82F85"/>
    <w:rsid w:val="00D8391D"/>
    <w:rsid w:val="00D8527F"/>
    <w:rsid w:val="00D90238"/>
    <w:rsid w:val="00D915B6"/>
    <w:rsid w:val="00D969C1"/>
    <w:rsid w:val="00D97503"/>
    <w:rsid w:val="00DA0DE1"/>
    <w:rsid w:val="00DA1232"/>
    <w:rsid w:val="00DA16F9"/>
    <w:rsid w:val="00DA262E"/>
    <w:rsid w:val="00DA5360"/>
    <w:rsid w:val="00DA6A93"/>
    <w:rsid w:val="00DB58F2"/>
    <w:rsid w:val="00DC0303"/>
    <w:rsid w:val="00DC06C2"/>
    <w:rsid w:val="00DC17BA"/>
    <w:rsid w:val="00DC2D63"/>
    <w:rsid w:val="00DC6CB1"/>
    <w:rsid w:val="00DD0D0F"/>
    <w:rsid w:val="00DD1BFE"/>
    <w:rsid w:val="00DD2AE0"/>
    <w:rsid w:val="00DD327C"/>
    <w:rsid w:val="00DD4EF8"/>
    <w:rsid w:val="00DD5320"/>
    <w:rsid w:val="00DD5A25"/>
    <w:rsid w:val="00DD6934"/>
    <w:rsid w:val="00DD714D"/>
    <w:rsid w:val="00DD77DB"/>
    <w:rsid w:val="00DE069A"/>
    <w:rsid w:val="00DE2E56"/>
    <w:rsid w:val="00DE3E2F"/>
    <w:rsid w:val="00DE4544"/>
    <w:rsid w:val="00DE47AE"/>
    <w:rsid w:val="00DE5E6C"/>
    <w:rsid w:val="00DE69DD"/>
    <w:rsid w:val="00DE6A0E"/>
    <w:rsid w:val="00DE7CC8"/>
    <w:rsid w:val="00DF1CD5"/>
    <w:rsid w:val="00DF2C3B"/>
    <w:rsid w:val="00DF4660"/>
    <w:rsid w:val="00DF4BDA"/>
    <w:rsid w:val="00DF6A03"/>
    <w:rsid w:val="00DF73FF"/>
    <w:rsid w:val="00E04DFF"/>
    <w:rsid w:val="00E06274"/>
    <w:rsid w:val="00E064B6"/>
    <w:rsid w:val="00E06EB1"/>
    <w:rsid w:val="00E07780"/>
    <w:rsid w:val="00E109CE"/>
    <w:rsid w:val="00E11121"/>
    <w:rsid w:val="00E1216B"/>
    <w:rsid w:val="00E14A36"/>
    <w:rsid w:val="00E21B31"/>
    <w:rsid w:val="00E21ECF"/>
    <w:rsid w:val="00E245D8"/>
    <w:rsid w:val="00E24FF4"/>
    <w:rsid w:val="00E25A4F"/>
    <w:rsid w:val="00E262DD"/>
    <w:rsid w:val="00E306CD"/>
    <w:rsid w:val="00E33000"/>
    <w:rsid w:val="00E34821"/>
    <w:rsid w:val="00E356A1"/>
    <w:rsid w:val="00E377DA"/>
    <w:rsid w:val="00E41B31"/>
    <w:rsid w:val="00E43299"/>
    <w:rsid w:val="00E449F8"/>
    <w:rsid w:val="00E44A95"/>
    <w:rsid w:val="00E451C7"/>
    <w:rsid w:val="00E46158"/>
    <w:rsid w:val="00E47048"/>
    <w:rsid w:val="00E51226"/>
    <w:rsid w:val="00E513FC"/>
    <w:rsid w:val="00E519A6"/>
    <w:rsid w:val="00E541F9"/>
    <w:rsid w:val="00E55327"/>
    <w:rsid w:val="00E564C7"/>
    <w:rsid w:val="00E56588"/>
    <w:rsid w:val="00E56C45"/>
    <w:rsid w:val="00E60638"/>
    <w:rsid w:val="00E61EC5"/>
    <w:rsid w:val="00E62ACD"/>
    <w:rsid w:val="00E62E14"/>
    <w:rsid w:val="00E642E3"/>
    <w:rsid w:val="00E65568"/>
    <w:rsid w:val="00E70828"/>
    <w:rsid w:val="00E7441A"/>
    <w:rsid w:val="00E7455D"/>
    <w:rsid w:val="00E815FF"/>
    <w:rsid w:val="00E81860"/>
    <w:rsid w:val="00E81F28"/>
    <w:rsid w:val="00E833D4"/>
    <w:rsid w:val="00E84A3E"/>
    <w:rsid w:val="00E86C02"/>
    <w:rsid w:val="00E878FE"/>
    <w:rsid w:val="00E87BFE"/>
    <w:rsid w:val="00E9116A"/>
    <w:rsid w:val="00E92DA3"/>
    <w:rsid w:val="00E92E57"/>
    <w:rsid w:val="00E93234"/>
    <w:rsid w:val="00E93DFF"/>
    <w:rsid w:val="00E954F5"/>
    <w:rsid w:val="00E9585C"/>
    <w:rsid w:val="00E95EEF"/>
    <w:rsid w:val="00E97BEF"/>
    <w:rsid w:val="00EA1BC8"/>
    <w:rsid w:val="00EA207E"/>
    <w:rsid w:val="00EA21A1"/>
    <w:rsid w:val="00EA2D77"/>
    <w:rsid w:val="00EA2F14"/>
    <w:rsid w:val="00EA6729"/>
    <w:rsid w:val="00EA7958"/>
    <w:rsid w:val="00EA7C11"/>
    <w:rsid w:val="00EB0326"/>
    <w:rsid w:val="00EB0AAB"/>
    <w:rsid w:val="00EB4CFF"/>
    <w:rsid w:val="00EB64E9"/>
    <w:rsid w:val="00EB7592"/>
    <w:rsid w:val="00EC01C1"/>
    <w:rsid w:val="00EC0E54"/>
    <w:rsid w:val="00EC303E"/>
    <w:rsid w:val="00EC32CC"/>
    <w:rsid w:val="00EC4579"/>
    <w:rsid w:val="00EC4625"/>
    <w:rsid w:val="00EC5ECF"/>
    <w:rsid w:val="00ED3AFA"/>
    <w:rsid w:val="00EE184A"/>
    <w:rsid w:val="00EE2218"/>
    <w:rsid w:val="00EE2753"/>
    <w:rsid w:val="00EE27DC"/>
    <w:rsid w:val="00EE4E6A"/>
    <w:rsid w:val="00EF0417"/>
    <w:rsid w:val="00EF0BBC"/>
    <w:rsid w:val="00EF2398"/>
    <w:rsid w:val="00EF362A"/>
    <w:rsid w:val="00EF3D7A"/>
    <w:rsid w:val="00EF4FC4"/>
    <w:rsid w:val="00EF5707"/>
    <w:rsid w:val="00EF5B9B"/>
    <w:rsid w:val="00EF5E4F"/>
    <w:rsid w:val="00EF71D7"/>
    <w:rsid w:val="00F00D41"/>
    <w:rsid w:val="00F03501"/>
    <w:rsid w:val="00F03914"/>
    <w:rsid w:val="00F0592A"/>
    <w:rsid w:val="00F06D62"/>
    <w:rsid w:val="00F06E0F"/>
    <w:rsid w:val="00F07200"/>
    <w:rsid w:val="00F07683"/>
    <w:rsid w:val="00F10886"/>
    <w:rsid w:val="00F168FF"/>
    <w:rsid w:val="00F176AD"/>
    <w:rsid w:val="00F23BC2"/>
    <w:rsid w:val="00F24CEA"/>
    <w:rsid w:val="00F2558C"/>
    <w:rsid w:val="00F25ABF"/>
    <w:rsid w:val="00F26C5E"/>
    <w:rsid w:val="00F26D95"/>
    <w:rsid w:val="00F27C88"/>
    <w:rsid w:val="00F30A81"/>
    <w:rsid w:val="00F33C88"/>
    <w:rsid w:val="00F4021C"/>
    <w:rsid w:val="00F425DB"/>
    <w:rsid w:val="00F43C9A"/>
    <w:rsid w:val="00F45781"/>
    <w:rsid w:val="00F4659B"/>
    <w:rsid w:val="00F509E4"/>
    <w:rsid w:val="00F51BB3"/>
    <w:rsid w:val="00F575B7"/>
    <w:rsid w:val="00F6569B"/>
    <w:rsid w:val="00F658C4"/>
    <w:rsid w:val="00F703D2"/>
    <w:rsid w:val="00F71085"/>
    <w:rsid w:val="00F72201"/>
    <w:rsid w:val="00F74EF7"/>
    <w:rsid w:val="00F80DA7"/>
    <w:rsid w:val="00F81260"/>
    <w:rsid w:val="00F82E9F"/>
    <w:rsid w:val="00F85527"/>
    <w:rsid w:val="00F85880"/>
    <w:rsid w:val="00F86A68"/>
    <w:rsid w:val="00F86BA4"/>
    <w:rsid w:val="00F925D2"/>
    <w:rsid w:val="00F928C3"/>
    <w:rsid w:val="00F943F2"/>
    <w:rsid w:val="00F94DBB"/>
    <w:rsid w:val="00F974C6"/>
    <w:rsid w:val="00F975CB"/>
    <w:rsid w:val="00F97AB5"/>
    <w:rsid w:val="00FA1F7A"/>
    <w:rsid w:val="00FA32D1"/>
    <w:rsid w:val="00FA5F04"/>
    <w:rsid w:val="00FB0577"/>
    <w:rsid w:val="00FB4601"/>
    <w:rsid w:val="00FB4A77"/>
    <w:rsid w:val="00FB679B"/>
    <w:rsid w:val="00FC104D"/>
    <w:rsid w:val="00FC20A7"/>
    <w:rsid w:val="00FC40AA"/>
    <w:rsid w:val="00FC756D"/>
    <w:rsid w:val="00FD61A3"/>
    <w:rsid w:val="00FD7B0E"/>
    <w:rsid w:val="00FE1441"/>
    <w:rsid w:val="00FE2404"/>
    <w:rsid w:val="00FE2412"/>
    <w:rsid w:val="00FE246B"/>
    <w:rsid w:val="00FE3193"/>
    <w:rsid w:val="00FE3F33"/>
    <w:rsid w:val="00FE4B92"/>
    <w:rsid w:val="00FE4F50"/>
    <w:rsid w:val="00FE560D"/>
    <w:rsid w:val="00FE6B7A"/>
    <w:rsid w:val="00FF10C3"/>
    <w:rsid w:val="00FF311D"/>
    <w:rsid w:val="00FF437E"/>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8BE0DEA"/>
  <w15:docId w15:val="{C6CD20BB-548D-4536-BB18-2035E8ABF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rsid w:val="004C514F"/>
    <w:pPr>
      <w:bidi/>
      <w:spacing w:before="0"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f"/>
    <w:next w:val="af"/>
    <w:link w:val="15"/>
    <w:qFormat/>
    <w:rsid w:val="003A1D7A"/>
    <w:pPr>
      <w:widowControl w:val="0"/>
      <w:numPr>
        <w:numId w:val="84"/>
      </w:num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
    <w:next w:val="af"/>
    <w:link w:val="25"/>
    <w:unhideWhenUsed/>
    <w:qFormat/>
    <w:rsid w:val="003A1D7A"/>
    <w:pPr>
      <w:widowControl w:val="0"/>
      <w:numPr>
        <w:ilvl w:val="1"/>
        <w:numId w:val="84"/>
      </w:numPr>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f"/>
    <w:next w:val="af"/>
    <w:link w:val="31"/>
    <w:unhideWhenUsed/>
    <w:qFormat/>
    <w:rsid w:val="001611C6"/>
    <w:pPr>
      <w:widowControl w:val="0"/>
      <w:numPr>
        <w:ilvl w:val="2"/>
        <w:numId w:val="84"/>
      </w:numPr>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
    <w:next w:val="af"/>
    <w:link w:val="42"/>
    <w:unhideWhenUsed/>
    <w:qFormat/>
    <w:rsid w:val="003A1D7A"/>
    <w:pPr>
      <w:numPr>
        <w:ilvl w:val="3"/>
        <w:numId w:val="84"/>
      </w:numPr>
      <w:bidi w:val="0"/>
      <w:spacing w:before="300"/>
      <w:outlineLvl w:val="3"/>
    </w:pPr>
    <w:rPr>
      <w:b/>
      <w:bCs/>
      <w:caps/>
      <w:spacing w:val="10"/>
    </w:rPr>
  </w:style>
  <w:style w:type="paragraph" w:styleId="52">
    <w:name w:val="heading 5"/>
    <w:aliases w:val="Heading 5 תו,ASAPHeading 5, תו12,Heading 5 Char Char,תו12"/>
    <w:basedOn w:val="af"/>
    <w:next w:val="af"/>
    <w:link w:val="54"/>
    <w:unhideWhenUsed/>
    <w:qFormat/>
    <w:rsid w:val="003A1D7A"/>
    <w:pPr>
      <w:widowControl w:val="0"/>
      <w:numPr>
        <w:ilvl w:val="4"/>
        <w:numId w:val="84"/>
      </w:numPr>
      <w:bidi w:val="0"/>
      <w:spacing w:before="300"/>
      <w:outlineLvl w:val="4"/>
    </w:pPr>
    <w:rPr>
      <w:b/>
      <w:bCs/>
      <w:caps/>
      <w:spacing w:val="10"/>
    </w:rPr>
  </w:style>
  <w:style w:type="paragraph" w:styleId="61">
    <w:name w:val="heading 6"/>
    <w:aliases w:val="ASAPHeading 6"/>
    <w:basedOn w:val="af"/>
    <w:next w:val="af"/>
    <w:link w:val="62"/>
    <w:unhideWhenUsed/>
    <w:qFormat/>
    <w:rsid w:val="00066383"/>
    <w:pPr>
      <w:widowControl w:val="0"/>
      <w:numPr>
        <w:ilvl w:val="5"/>
        <w:numId w:val="84"/>
      </w:numPr>
      <w:bidi w:val="0"/>
      <w:spacing w:before="300"/>
      <w:outlineLvl w:val="5"/>
    </w:pPr>
    <w:rPr>
      <w:b/>
      <w:bCs/>
      <w:caps/>
      <w:spacing w:val="10"/>
    </w:rPr>
  </w:style>
  <w:style w:type="paragraph" w:styleId="70">
    <w:name w:val="heading 7"/>
    <w:aliases w:val="ASAPHeading 7"/>
    <w:basedOn w:val="af"/>
    <w:next w:val="af"/>
    <w:link w:val="72"/>
    <w:unhideWhenUsed/>
    <w:qFormat/>
    <w:rsid w:val="003A1D7A"/>
    <w:pPr>
      <w:widowControl w:val="0"/>
      <w:numPr>
        <w:ilvl w:val="6"/>
        <w:numId w:val="84"/>
      </w:numPr>
      <w:bidi w:val="0"/>
      <w:spacing w:before="300"/>
      <w:outlineLvl w:val="6"/>
    </w:pPr>
    <w:rPr>
      <w:b/>
      <w:bCs/>
      <w:caps/>
      <w:spacing w:val="10"/>
    </w:rPr>
  </w:style>
  <w:style w:type="paragraph" w:styleId="8">
    <w:name w:val="heading 8"/>
    <w:aliases w:val="ASAPHeading 8"/>
    <w:basedOn w:val="af"/>
    <w:next w:val="af"/>
    <w:link w:val="80"/>
    <w:unhideWhenUsed/>
    <w:qFormat/>
    <w:rsid w:val="00014182"/>
    <w:pPr>
      <w:numPr>
        <w:ilvl w:val="7"/>
        <w:numId w:val="84"/>
      </w:numPr>
      <w:bidi w:val="0"/>
      <w:spacing w:before="300"/>
      <w:outlineLvl w:val="7"/>
    </w:pPr>
    <w:rPr>
      <w:caps/>
      <w:spacing w:val="10"/>
      <w:sz w:val="18"/>
      <w:szCs w:val="18"/>
    </w:rPr>
  </w:style>
  <w:style w:type="paragraph" w:styleId="9">
    <w:name w:val="heading 9"/>
    <w:aliases w:val="ASAPHeading 9"/>
    <w:basedOn w:val="af"/>
    <w:next w:val="af"/>
    <w:link w:val="90"/>
    <w:unhideWhenUsed/>
    <w:qFormat/>
    <w:rsid w:val="00014182"/>
    <w:pPr>
      <w:numPr>
        <w:ilvl w:val="8"/>
        <w:numId w:val="84"/>
      </w:num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f0"/>
    <w:link w:val="10"/>
    <w:rsid w:val="003A1D7A"/>
    <w:rPr>
      <w:rFonts w:ascii="Times New Roman" w:eastAsia="Times New Roman" w:hAnsi="Times New Roman" w:cs="Times New Roman"/>
      <w:b/>
      <w:bCs/>
      <w:caps/>
      <w:spacing w:val="15"/>
      <w:sz w:val="36"/>
      <w:szCs w:val="36"/>
    </w:rPr>
  </w:style>
  <w:style w:type="paragraph" w:styleId="af3">
    <w:name w:val="Quote"/>
    <w:basedOn w:val="af"/>
    <w:next w:val="af"/>
    <w:link w:val="af4"/>
    <w:qFormat/>
    <w:rsid w:val="003A1D7A"/>
    <w:pPr>
      <w:widowControl w:val="0"/>
      <w:ind w:left="567" w:right="567"/>
    </w:pPr>
    <w:rPr>
      <w:i/>
      <w:iCs/>
    </w:rPr>
  </w:style>
  <w:style w:type="character" w:customStyle="1" w:styleId="af4">
    <w:name w:val="ציטוט תו"/>
    <w:basedOn w:val="af0"/>
    <w:link w:val="af3"/>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0"/>
    <w:link w:val="2"/>
    <w:rsid w:val="003A1D7A"/>
    <w:rPr>
      <w:rFonts w:ascii="Times New Roman" w:eastAsia="Times New Roman" w:hAnsi="Times New Roman" w:cs="Times New Roman"/>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f0"/>
    <w:link w:val="3"/>
    <w:rsid w:val="001611C6"/>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0"/>
    <w:link w:val="41"/>
    <w:rsid w:val="003A1D7A"/>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f0"/>
    <w:link w:val="52"/>
    <w:rsid w:val="003A1D7A"/>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f0"/>
    <w:link w:val="61"/>
    <w:rsid w:val="00066383"/>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f0"/>
    <w:link w:val="70"/>
    <w:rsid w:val="003A1D7A"/>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f0"/>
    <w:link w:val="8"/>
    <w:rsid w:val="00014182"/>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f0"/>
    <w:link w:val="9"/>
    <w:rsid w:val="00014182"/>
    <w:rPr>
      <w:rFonts w:ascii="Times New Roman" w:eastAsia="Times New Roman" w:hAnsi="Times New Roman" w:cs="Times New Roman"/>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f"/>
    <w:uiPriority w:val="39"/>
    <w:unhideWhenUsed/>
    <w:qFormat/>
    <w:rsid w:val="00014182"/>
    <w:pPr>
      <w:numPr>
        <w:numId w:val="79"/>
      </w:numPr>
      <w:bidi w:val="0"/>
      <w:outlineLvl w:val="9"/>
    </w:pPr>
    <w:rPr>
      <w:lang w:bidi="en-US"/>
    </w:rPr>
  </w:style>
  <w:style w:type="paragraph" w:styleId="TOC3">
    <w:name w:val="toc 3"/>
    <w:basedOn w:val="af"/>
    <w:next w:val="af"/>
    <w:autoRedefine/>
    <w:uiPriority w:val="39"/>
    <w:unhideWhenUsed/>
    <w:rsid w:val="00E07780"/>
    <w:pPr>
      <w:widowControl w:val="0"/>
      <w:numPr>
        <w:ilvl w:val="4"/>
        <w:numId w:val="51"/>
      </w:numPr>
      <w:tabs>
        <w:tab w:val="right" w:leader="dot" w:pos="8296"/>
      </w:tabs>
      <w:spacing w:before="100" w:after="100" w:line="360" w:lineRule="auto"/>
    </w:pPr>
  </w:style>
  <w:style w:type="paragraph" w:styleId="TOC1">
    <w:name w:val="toc 1"/>
    <w:basedOn w:val="af"/>
    <w:next w:val="af"/>
    <w:autoRedefine/>
    <w:uiPriority w:val="39"/>
    <w:unhideWhenUsed/>
    <w:rsid w:val="007E0594"/>
    <w:pPr>
      <w:widowControl w:val="0"/>
      <w:tabs>
        <w:tab w:val="left" w:pos="483"/>
        <w:tab w:val="right" w:leader="dot" w:pos="8296"/>
      </w:tabs>
      <w:spacing w:before="100" w:after="100"/>
    </w:pPr>
  </w:style>
  <w:style w:type="paragraph" w:styleId="TOC2">
    <w:name w:val="toc 2"/>
    <w:basedOn w:val="af"/>
    <w:next w:val="af"/>
    <w:autoRedefine/>
    <w:uiPriority w:val="39"/>
    <w:unhideWhenUsed/>
    <w:rsid w:val="00600BFA"/>
    <w:pPr>
      <w:widowControl w:val="0"/>
      <w:tabs>
        <w:tab w:val="right" w:leader="dot" w:pos="8296"/>
      </w:tabs>
      <w:spacing w:before="100" w:after="100"/>
      <w:ind w:left="238"/>
    </w:pPr>
  </w:style>
  <w:style w:type="paragraph" w:styleId="TOC7">
    <w:name w:val="toc 7"/>
    <w:basedOn w:val="af"/>
    <w:next w:val="af"/>
    <w:autoRedefine/>
    <w:uiPriority w:val="39"/>
    <w:unhideWhenUsed/>
    <w:rsid w:val="00600BFA"/>
    <w:pPr>
      <w:widowControl w:val="0"/>
      <w:tabs>
        <w:tab w:val="right" w:leader="dot" w:pos="8296"/>
      </w:tabs>
      <w:spacing w:before="100" w:after="100"/>
      <w:ind w:left="1440"/>
    </w:pPr>
  </w:style>
  <w:style w:type="paragraph" w:styleId="TOC6">
    <w:name w:val="toc 6"/>
    <w:basedOn w:val="af"/>
    <w:next w:val="af"/>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
    <w:next w:val="af"/>
    <w:autoRedefine/>
    <w:uiPriority w:val="39"/>
    <w:unhideWhenUsed/>
    <w:rsid w:val="00600BFA"/>
    <w:pPr>
      <w:widowControl w:val="0"/>
      <w:tabs>
        <w:tab w:val="right" w:leader="dot" w:pos="8296"/>
      </w:tabs>
      <w:spacing w:before="100" w:after="100"/>
      <w:ind w:left="958"/>
    </w:pPr>
  </w:style>
  <w:style w:type="paragraph" w:styleId="TOC4">
    <w:name w:val="toc 4"/>
    <w:basedOn w:val="af"/>
    <w:next w:val="af"/>
    <w:autoRedefine/>
    <w:uiPriority w:val="39"/>
    <w:unhideWhenUsed/>
    <w:rsid w:val="00600BFA"/>
    <w:pPr>
      <w:widowControl w:val="0"/>
      <w:spacing w:before="100" w:after="100"/>
      <w:ind w:left="720"/>
    </w:pPr>
  </w:style>
  <w:style w:type="paragraph" w:styleId="af6">
    <w:name w:val="List Paragraph"/>
    <w:basedOn w:val="af"/>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qFormat/>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1015D6"/>
    <w:pPr>
      <w:tabs>
        <w:tab w:val="left" w:pos="1476"/>
      </w:tabs>
      <w:spacing w:line="360" w:lineRule="auto"/>
    </w:pPr>
    <w:rPr>
      <w:sz w:val="24"/>
      <w:szCs w:val="24"/>
    </w:rPr>
  </w:style>
  <w:style w:type="paragraph" w:customStyle="1" w:styleId="33">
    <w:name w:val="כותרת 3 חדש"/>
    <w:basedOn w:val="27"/>
    <w:next w:val="Normal3"/>
    <w:qFormat/>
    <w:rsid w:val="001015D6"/>
    <w:pPr>
      <w:keepNext w:val="0"/>
      <w:keepLines w:val="0"/>
      <w:tabs>
        <w:tab w:val="right" w:pos="1192"/>
      </w:tabs>
      <w:ind w:left="1496" w:hanging="504"/>
    </w:pPr>
    <w:rPr>
      <w:sz w:val="32"/>
      <w:szCs w:val="32"/>
    </w:rPr>
  </w:style>
  <w:style w:type="paragraph" w:customStyle="1" w:styleId="27">
    <w:name w:val="כותרת2"/>
    <w:basedOn w:val="2"/>
    <w:next w:val="af"/>
    <w:uiPriority w:val="99"/>
    <w:rsid w:val="001015D6"/>
    <w:pPr>
      <w:keepNext/>
      <w:keepLines/>
      <w:widowControl/>
      <w:numPr>
        <w:ilvl w:val="0"/>
        <w:numId w:val="0"/>
      </w:numPr>
      <w:tabs>
        <w:tab w:val="left" w:pos="1050"/>
      </w:tabs>
      <w:spacing w:before="240" w:after="240"/>
      <w:ind w:left="846" w:hanging="576"/>
    </w:pPr>
    <w:rPr>
      <w:rFonts w:cs="David"/>
      <w:caps w:val="0"/>
      <w:spacing w:val="0"/>
      <w:sz w:val="36"/>
      <w:szCs w:val="36"/>
    </w:rPr>
  </w:style>
  <w:style w:type="character" w:customStyle="1" w:styleId="34">
    <w:name w:val="ממוספר 3 תו תו"/>
    <w:link w:val="32"/>
    <w:uiPriority w:val="99"/>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qFormat/>
    <w:rsid w:val="001015D6"/>
    <w:pPr>
      <w:tabs>
        <w:tab w:val="clear" w:pos="1759"/>
        <w:tab w:val="num" w:pos="360"/>
        <w:tab w:val="left" w:pos="2043"/>
      </w:tabs>
      <w:ind w:left="2043" w:hanging="1028"/>
    </w:pPr>
  </w:style>
  <w:style w:type="paragraph" w:customStyle="1" w:styleId="13">
    <w:name w:val="כותרת1"/>
    <w:basedOn w:val="af"/>
    <w:next w:val="af"/>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basedOn w:val="af0"/>
    <w:link w:val="afb"/>
    <w:uiPriority w:val="99"/>
    <w:rsid w:val="001015D6"/>
  </w:style>
  <w:style w:type="paragraph" w:styleId="afb">
    <w:name w:val="annotation text"/>
    <w:basedOn w:val="af"/>
    <w:link w:val="afa"/>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0"/>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f"/>
    <w:link w:val="afe"/>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0"/>
    <w:link w:val="afd"/>
    <w:uiPriority w:val="99"/>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3">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0"/>
    <w:link w:val="Normal1"/>
    <w:uiPriority w:val="99"/>
    <w:rsid w:val="001015D6"/>
    <w:rPr>
      <w:rFonts w:ascii="Times New Roman" w:eastAsia="Times New Roman" w:hAnsi="Times New Roman" w:cs="David"/>
    </w:rPr>
  </w:style>
  <w:style w:type="paragraph" w:customStyle="1" w:styleId="-3">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f"/>
    <w:link w:val="aff1"/>
    <w:uiPriority w:val="99"/>
    <w:rsid w:val="001015D6"/>
    <w:rPr>
      <w:sz w:val="26"/>
      <w:szCs w:val="26"/>
    </w:rPr>
  </w:style>
  <w:style w:type="character" w:customStyle="1" w:styleId="aff1">
    <w:name w:val="גוף טקסט תו"/>
    <w:basedOn w:val="af0"/>
    <w:link w:val="aff0"/>
    <w:uiPriority w:val="99"/>
    <w:rsid w:val="001015D6"/>
    <w:rPr>
      <w:rFonts w:ascii="Times New Roman" w:eastAsia="Times New Roman" w:hAnsi="Times New Roman" w:cs="Times New Roman"/>
      <w:sz w:val="26"/>
      <w:szCs w:val="26"/>
    </w:rPr>
  </w:style>
  <w:style w:type="paragraph" w:styleId="28">
    <w:name w:val="Body Text 2"/>
    <w:basedOn w:val="af"/>
    <w:link w:val="29"/>
    <w:uiPriority w:val="99"/>
    <w:rsid w:val="001015D6"/>
    <w:pPr>
      <w:spacing w:before="240" w:line="360" w:lineRule="auto"/>
    </w:pPr>
    <w:rPr>
      <w:rFonts w:cs="David"/>
      <w:noProof/>
      <w:sz w:val="26"/>
      <w:szCs w:val="22"/>
    </w:rPr>
  </w:style>
  <w:style w:type="character" w:customStyle="1" w:styleId="29">
    <w:name w:val="גוף טקסט 2 תו"/>
    <w:basedOn w:val="af0"/>
    <w:link w:val="28"/>
    <w:uiPriority w:val="99"/>
    <w:rsid w:val="001015D6"/>
    <w:rPr>
      <w:rFonts w:ascii="Times New Roman" w:eastAsia="Times New Roman" w:hAnsi="Times New Roman" w:cs="David"/>
      <w:noProof/>
      <w:sz w:val="26"/>
    </w:rPr>
  </w:style>
  <w:style w:type="paragraph" w:styleId="36">
    <w:name w:val="Body Text 3"/>
    <w:basedOn w:val="af"/>
    <w:link w:val="37"/>
    <w:uiPriority w:val="99"/>
    <w:rsid w:val="001015D6"/>
    <w:pPr>
      <w:jc w:val="center"/>
    </w:pPr>
    <w:rPr>
      <w:rFonts w:cs="Narkisim"/>
      <w:sz w:val="26"/>
    </w:rPr>
  </w:style>
  <w:style w:type="character" w:customStyle="1" w:styleId="37">
    <w:name w:val="גוף טקסט 3 תו"/>
    <w:basedOn w:val="af0"/>
    <w:link w:val="36"/>
    <w:uiPriority w:val="99"/>
    <w:rsid w:val="001015D6"/>
    <w:rPr>
      <w:rFonts w:ascii="Times New Roman" w:eastAsia="Times New Roman" w:hAnsi="Times New Roman" w:cs="Narkisim"/>
      <w:sz w:val="26"/>
      <w:szCs w:val="24"/>
    </w:rPr>
  </w:style>
  <w:style w:type="paragraph" w:styleId="aff2">
    <w:name w:val="Body Text Indent"/>
    <w:basedOn w:val="af"/>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0"/>
    <w:link w:val="aff2"/>
    <w:rsid w:val="001015D6"/>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3"/>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f"/>
    <w:link w:val="aff7"/>
    <w:uiPriority w:val="99"/>
    <w:qFormat/>
    <w:rsid w:val="001015D6"/>
    <w:pPr>
      <w:spacing w:before="240"/>
      <w:jc w:val="center"/>
    </w:pPr>
    <w:rPr>
      <w:rFonts w:cs="David"/>
      <w:noProof/>
      <w:sz w:val="20"/>
      <w:u w:val="single"/>
    </w:rPr>
  </w:style>
  <w:style w:type="character" w:customStyle="1" w:styleId="aff7">
    <w:name w:val="כותרת טקסט תו"/>
    <w:basedOn w:val="af0"/>
    <w:link w:val="aff6"/>
    <w:uiPriority w:val="99"/>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rPr>
      <w:sz w:val="22"/>
      <w:szCs w:val="22"/>
    </w:rPr>
  </w:style>
  <w:style w:type="paragraph" w:styleId="TOC9">
    <w:name w:val="toc 9"/>
    <w:basedOn w:val="af"/>
    <w:next w:val="af"/>
    <w:autoRedefine/>
    <w:uiPriority w:val="39"/>
    <w:rsid w:val="001015D6"/>
    <w:rPr>
      <w:sz w:val="22"/>
      <w:szCs w:val="22"/>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b"/>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7">
    <w:name w:val="מלל בטבלא"/>
    <w:basedOn w:val="3"/>
    <w:uiPriority w:val="99"/>
    <w:rsid w:val="001015D6"/>
    <w:pPr>
      <w:keepNext/>
      <w:keepLines/>
      <w:widowControl/>
      <w:numPr>
        <w:numId w:val="79"/>
      </w:numPr>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f"/>
    <w:uiPriority w:val="99"/>
    <w:rsid w:val="001015D6"/>
    <w:pPr>
      <w:bidi w:val="0"/>
      <w:jc w:val="center"/>
    </w:pPr>
    <w:rPr>
      <w:rFonts w:cs="David"/>
      <w:snapToGrid w:val="0"/>
      <w:color w:val="000000"/>
      <w:sz w:val="20"/>
      <w:szCs w:val="20"/>
      <w:lang w:eastAsia="he-IL"/>
    </w:rPr>
  </w:style>
  <w:style w:type="paragraph" w:styleId="2c">
    <w:name w:val="Body Text Indent 2"/>
    <w:basedOn w:val="af"/>
    <w:link w:val="2d"/>
    <w:uiPriority w:val="99"/>
    <w:rsid w:val="001015D6"/>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f0"/>
    <w:link w:val="2c"/>
    <w:uiPriority w:val="99"/>
    <w:rsid w:val="001015D6"/>
    <w:rPr>
      <w:rFonts w:ascii="David" w:eastAsia="Times New Roman" w:hAnsi="David" w:cs="David"/>
      <w:noProof/>
    </w:rPr>
  </w:style>
  <w:style w:type="paragraph" w:styleId="2e">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f"/>
    <w:link w:val="afff"/>
    <w:rsid w:val="001015D6"/>
    <w:rPr>
      <w:rFonts w:ascii="Tahoma" w:hAnsi="Tahoma" w:cs="Tahoma"/>
      <w:sz w:val="16"/>
      <w:szCs w:val="16"/>
    </w:rPr>
  </w:style>
  <w:style w:type="character" w:customStyle="1" w:styleId="afff">
    <w:name w:val="טקסט בלונים תו"/>
    <w:basedOn w:val="af0"/>
    <w:link w:val="affe"/>
    <w:rsid w:val="001015D6"/>
    <w:rPr>
      <w:rFonts w:ascii="Tahoma" w:eastAsia="Times New Roman" w:hAnsi="Tahoma" w:cs="Tahoma"/>
      <w:sz w:val="16"/>
      <w:szCs w:val="16"/>
    </w:rPr>
  </w:style>
  <w:style w:type="paragraph" w:styleId="afff0">
    <w:name w:val="Document Map"/>
    <w:basedOn w:val="af"/>
    <w:link w:val="afff1"/>
    <w:uiPriority w:val="99"/>
    <w:rsid w:val="001015D6"/>
    <w:pPr>
      <w:shd w:val="clear" w:color="auto" w:fill="000080"/>
    </w:pPr>
    <w:rPr>
      <w:rFonts w:ascii="Tahoma" w:hAnsi="Tahoma" w:cs="Tahoma"/>
    </w:rPr>
  </w:style>
  <w:style w:type="character" w:customStyle="1" w:styleId="afff1">
    <w:name w:val="מפת מסמך תו"/>
    <w:basedOn w:val="af0"/>
    <w:link w:val="afff0"/>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b"/>
    <w:next w:val="afb"/>
    <w:link w:val="afff4"/>
    <w:uiPriority w:val="99"/>
    <w:rsid w:val="001015D6"/>
    <w:rPr>
      <w:b/>
      <w:bCs/>
    </w:rPr>
  </w:style>
  <w:style w:type="character" w:customStyle="1" w:styleId="afff4">
    <w:name w:val="נושא הערה תו"/>
    <w:basedOn w:val="16"/>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qFormat/>
    <w:rsid w:val="001015D6"/>
    <w:pPr>
      <w:spacing w:before="360" w:after="600" w:line="480" w:lineRule="auto"/>
      <w:jc w:val="center"/>
    </w:pPr>
    <w:rPr>
      <w:b/>
      <w:bCs/>
      <w:spacing w:val="20"/>
      <w:sz w:val="28"/>
      <w:szCs w:val="28"/>
    </w:rPr>
  </w:style>
  <w:style w:type="character" w:customStyle="1" w:styleId="afff8">
    <w:name w:val="כותרת משנה תו"/>
    <w:basedOn w:val="af0"/>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f"/>
    <w:link w:val="afffa"/>
    <w:uiPriority w:val="99"/>
    <w:rsid w:val="001015D6"/>
    <w:rPr>
      <w:sz w:val="20"/>
      <w:szCs w:val="20"/>
    </w:rPr>
  </w:style>
  <w:style w:type="character" w:customStyle="1" w:styleId="afffa">
    <w:name w:val="טקסט הערת שוליים תו"/>
    <w:basedOn w:val="af0"/>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f"/>
    <w:uiPriority w:val="99"/>
    <w:rsid w:val="001015D6"/>
    <w:pPr>
      <w:spacing w:before="75" w:line="280" w:lineRule="atLeast"/>
    </w:pPr>
    <w:rPr>
      <w:rFonts w:cs="David"/>
      <w:sz w:val="22"/>
      <w:lang w:eastAsia="he-IL"/>
    </w:rPr>
  </w:style>
  <w:style w:type="paragraph" w:styleId="afffb">
    <w:name w:val="Plain Text"/>
    <w:basedOn w:val="af"/>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f0"/>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8">
    <w:name w:val="תהליך"/>
    <w:basedOn w:val="41"/>
    <w:uiPriority w:val="99"/>
    <w:rsid w:val="001015D6"/>
    <w:pPr>
      <w:numPr>
        <w:numId w:val="79"/>
      </w:num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1015D6"/>
    <w:pPr>
      <w:keepNext/>
      <w:pageBreakBefore/>
      <w:widowControl/>
      <w:numPr>
        <w:numId w:val="0"/>
      </w:numPr>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f"/>
    <w:next w:val="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
    <w:uiPriority w:val="99"/>
    <w:rsid w:val="001015D6"/>
    <w:pPr>
      <w:widowControl/>
      <w:numPr>
        <w:ilvl w:val="0"/>
        <w:numId w:val="0"/>
      </w:numPr>
      <w:tabs>
        <w:tab w:val="left" w:pos="1050"/>
      </w:tabs>
      <w:spacing w:before="240"/>
      <w:ind w:left="846"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f1"/>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f"/>
    <w:uiPriority w:val="99"/>
    <w:rsid w:val="001015D6"/>
    <w:pPr>
      <w:ind w:left="720" w:hanging="360"/>
    </w:pPr>
  </w:style>
  <w:style w:type="paragraph" w:customStyle="1" w:styleId="30">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
    <w:uiPriority w:val="99"/>
    <w:rsid w:val="001015D6"/>
    <w:pPr>
      <w:keepNext/>
      <w:keepLines/>
      <w:spacing w:before="120" w:after="120"/>
      <w:ind w:right="969"/>
      <w:outlineLvl w:val="2"/>
    </w:pPr>
    <w:rPr>
      <w:rFonts w:cs="David"/>
      <w:sz w:val="22"/>
    </w:rPr>
  </w:style>
  <w:style w:type="paragraph" w:customStyle="1" w:styleId="22">
    <w:name w:val="רמה 2"/>
    <w:basedOn w:val="af9"/>
    <w:link w:val="2f1"/>
    <w:uiPriority w:val="99"/>
    <w:rsid w:val="001015D6"/>
    <w:pPr>
      <w:numPr>
        <w:numId w:val="35"/>
      </w:numPr>
      <w:tabs>
        <w:tab w:val="clear" w:pos="360"/>
        <w:tab w:val="num" w:pos="3240"/>
      </w:tabs>
      <w:spacing w:line="360" w:lineRule="auto"/>
      <w:ind w:left="2880" w:right="2880"/>
    </w:pPr>
  </w:style>
  <w:style w:type="character" w:customStyle="1" w:styleId="2f1">
    <w:name w:val="רמה 2 תו"/>
    <w:basedOn w:val="af8"/>
    <w:link w:val="22"/>
    <w:uiPriority w:val="99"/>
    <w:rsid w:val="001015D6"/>
    <w:rPr>
      <w:rFonts w:cs="Narkisim"/>
      <w:sz w:val="24"/>
      <w:szCs w:val="24"/>
    </w:rPr>
  </w:style>
  <w:style w:type="paragraph" w:styleId="38">
    <w:name w:val="Body Text Indent 3"/>
    <w:basedOn w:val="af"/>
    <w:link w:val="39"/>
    <w:uiPriority w:val="99"/>
    <w:rsid w:val="001015D6"/>
    <w:pPr>
      <w:spacing w:after="120"/>
      <w:ind w:left="360"/>
    </w:pPr>
    <w:rPr>
      <w:sz w:val="16"/>
      <w:szCs w:val="16"/>
    </w:rPr>
  </w:style>
  <w:style w:type="character" w:customStyle="1" w:styleId="39">
    <w:name w:val="כניסה בגוף טקסט 3 תו"/>
    <w:basedOn w:val="af0"/>
    <w:link w:val="38"/>
    <w:uiPriority w:val="99"/>
    <w:rsid w:val="001015D6"/>
    <w:rPr>
      <w:rFonts w:ascii="Times New Roman" w:eastAsia="Times New Roman" w:hAnsi="Times New Roman" w:cs="Times New Roman"/>
      <w:sz w:val="16"/>
      <w:szCs w:val="16"/>
    </w:rPr>
  </w:style>
  <w:style w:type="paragraph" w:customStyle="1" w:styleId="56">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f"/>
    <w:next w:val="afffb"/>
    <w:uiPriority w:val="99"/>
    <w:rsid w:val="001015D6"/>
    <w:pPr>
      <w:tabs>
        <w:tab w:val="num" w:pos="1492"/>
      </w:tabs>
    </w:pPr>
    <w:rPr>
      <w:rFonts w:ascii="Courier New" w:hAnsi="Courier New" w:cs="Courier New"/>
      <w:sz w:val="20"/>
      <w:szCs w:val="20"/>
    </w:rPr>
  </w:style>
  <w:style w:type="paragraph" w:customStyle="1" w:styleId="1b">
    <w:name w:val="1"/>
    <w:basedOn w:val="af"/>
    <w:next w:val="afd"/>
    <w:uiPriority w:val="99"/>
    <w:rsid w:val="001015D6"/>
    <w:pPr>
      <w:tabs>
        <w:tab w:val="center" w:pos="4153"/>
        <w:tab w:val="right" w:pos="8306"/>
      </w:tabs>
    </w:pPr>
  </w:style>
  <w:style w:type="paragraph" w:customStyle="1" w:styleId="3b">
    <w:name w:val="תוכן3"/>
    <w:basedOn w:val="af"/>
    <w:link w:val="3c"/>
    <w:uiPriority w:val="99"/>
    <w:rsid w:val="001015D6"/>
    <w:pPr>
      <w:spacing w:before="120" w:line="360" w:lineRule="auto"/>
      <w:ind w:left="2160"/>
      <w:jc w:val="both"/>
    </w:pPr>
    <w:rPr>
      <w:rFonts w:cs="FrankRuehl"/>
      <w:sz w:val="26"/>
      <w:szCs w:val="26"/>
      <w:lang w:eastAsia="he-IL"/>
    </w:rPr>
  </w:style>
  <w:style w:type="character" w:customStyle="1" w:styleId="3c">
    <w:name w:val="תוכן3 תו"/>
    <w:basedOn w:val="46"/>
    <w:link w:val="3b"/>
    <w:uiPriority w:val="99"/>
    <w:rsid w:val="001015D6"/>
    <w:rPr>
      <w:rFonts w:ascii="Times New Roman" w:eastAsia="Times New Roman" w:hAnsi="Times New Roman" w:cs="FrankRuehl"/>
      <w:sz w:val="26"/>
      <w:szCs w:val="26"/>
      <w:lang w:eastAsia="he-IL"/>
    </w:rPr>
  </w:style>
  <w:style w:type="character" w:customStyle="1" w:styleId="46">
    <w:name w:val="סגנון4 תו"/>
    <w:basedOn w:val="af0"/>
    <w:link w:val="47"/>
    <w:uiPriority w:val="99"/>
    <w:rsid w:val="001015D6"/>
    <w:rPr>
      <w:rFonts w:cs="David"/>
      <w:szCs w:val="24"/>
      <w:lang w:eastAsia="he-IL"/>
    </w:rPr>
  </w:style>
  <w:style w:type="paragraph" w:customStyle="1" w:styleId="47">
    <w:name w:val="סגנון4"/>
    <w:basedOn w:val="3d"/>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d">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9"/>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
    <w:next w:val="af9"/>
    <w:link w:val="affff5"/>
    <w:uiPriority w:val="99"/>
    <w:rsid w:val="001015D6"/>
    <w:pPr>
      <w:keepNext/>
      <w:keepLines/>
      <w:pageBreakBefore/>
      <w:widowControl/>
      <w:numPr>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e">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5"/>
    <w:qFormat/>
    <w:rsid w:val="001015D6"/>
    <w:pPr>
      <w:numPr>
        <w:ilvl w:val="5"/>
        <w:numId w:val="49"/>
      </w:numPr>
      <w:tabs>
        <w:tab w:val="num" w:pos="360"/>
      </w:tabs>
      <w:ind w:left="2043" w:hanging="284"/>
    </w:pPr>
  </w:style>
  <w:style w:type="paragraph" w:styleId="affff6">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
    <w:name w:val="List Bullet 3"/>
    <w:basedOn w:val="af"/>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f"/>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f"/>
    <w:next w:val="af"/>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1015D6"/>
    <w:pPr>
      <w:widowControl/>
      <w:numPr>
        <w:ilvl w:val="0"/>
        <w:numId w:val="0"/>
      </w:numPr>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9"/>
    <w:uiPriority w:val="99"/>
    <w:rsid w:val="001015D6"/>
    <w:pPr>
      <w:numPr>
        <w:numId w:val="38"/>
      </w:numPr>
      <w:tabs>
        <w:tab w:val="clear" w:pos="360"/>
        <w:tab w:val="num" w:pos="700"/>
      </w:tabs>
      <w:ind w:left="624" w:right="624" w:hanging="284"/>
    </w:pPr>
  </w:style>
  <w:style w:type="paragraph" w:customStyle="1" w:styleId="affff9">
    <w:name w:val="טבלה"/>
    <w:basedOn w:val="af9"/>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a">
    <w:name w:val="Block Text"/>
    <w:basedOn w:val="af"/>
    <w:uiPriority w:val="99"/>
    <w:rsid w:val="001015D6"/>
    <w:pPr>
      <w:spacing w:before="120" w:after="120"/>
      <w:ind w:left="720"/>
    </w:pPr>
  </w:style>
  <w:style w:type="paragraph" w:customStyle="1" w:styleId="1c">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d">
    <w:name w:val="פיסקת רשימה1"/>
    <w:basedOn w:val="af"/>
    <w:uiPriority w:val="99"/>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3">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ilvl w:val="0"/>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f0"/>
    <w:rsid w:val="001015D6"/>
  </w:style>
  <w:style w:type="paragraph" w:customStyle="1" w:styleId="14">
    <w:name w:val="מכרז 1"/>
    <w:basedOn w:val="10"/>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
    <w:uiPriority w:val="99"/>
    <w:rsid w:val="001015D6"/>
    <w:pPr>
      <w:keepNext/>
      <w:keepLines/>
      <w:widowControl/>
      <w:numPr>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2"/>
    <w:uiPriority w:val="99"/>
    <w:rsid w:val="001015D6"/>
    <w:pPr>
      <w:widowControl/>
      <w:numPr>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
    <w:link w:val="afffff0"/>
    <w:uiPriority w:val="99"/>
    <w:rsid w:val="001015D6"/>
    <w:pPr>
      <w:keepNext/>
      <w:keepLines/>
      <w:widowControl/>
      <w:numPr>
        <w:ilvl w:val="0"/>
        <w:numId w:val="0"/>
      </w:numPr>
      <w:tabs>
        <w:tab w:val="left" w:pos="1050"/>
      </w:tabs>
      <w:spacing w:after="120"/>
      <w:ind w:left="357" w:hanging="576"/>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qFormat/>
    <w:rsid w:val="001015D6"/>
    <w:pPr>
      <w:ind w:left="0" w:firstLine="0"/>
    </w:pPr>
    <w:rPr>
      <w:b/>
      <w:bCs/>
      <w:sz w:val="28"/>
      <w:szCs w:val="28"/>
    </w:rPr>
  </w:style>
  <w:style w:type="paragraph" w:customStyle="1" w:styleId="afffff1">
    <w:name w:val="כותרת נספח"/>
    <w:basedOn w:val="2"/>
    <w:next w:val="af"/>
    <w:link w:val="afffff2"/>
    <w:rsid w:val="001015D6"/>
    <w:pPr>
      <w:keepNext/>
      <w:keepLines/>
      <w:pageBreakBefore/>
      <w:widowControl/>
      <w:numPr>
        <w:ilvl w:val="0"/>
        <w:numId w:val="0"/>
      </w:numPr>
      <w:tabs>
        <w:tab w:val="left" w:pos="1050"/>
      </w:tabs>
      <w:spacing w:after="360"/>
      <w:ind w:left="846" w:right="340" w:hanging="576"/>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
    <w:autoRedefine/>
    <w:uiPriority w:val="99"/>
    <w:rsid w:val="001015D6"/>
    <w:pPr>
      <w:widowControl/>
      <w:numPr>
        <w:ilvl w:val="0"/>
        <w:numId w:val="0"/>
      </w:numPr>
      <w:tabs>
        <w:tab w:val="num" w:pos="866"/>
        <w:tab w:val="left" w:pos="1050"/>
      </w:tabs>
      <w:spacing w:before="240" w:after="120"/>
      <w:ind w:left="506" w:right="794" w:hanging="576"/>
      <w:jc w:val="thaiDistribute"/>
    </w:pPr>
    <w:rPr>
      <w:rFonts w:ascii="Times New" w:hAnsi="Times New" w:cs="David"/>
      <w:caps w:val="0"/>
      <w:spacing w:val="0"/>
      <w:sz w:val="24"/>
      <w:szCs w:val="28"/>
      <w:u w:val="single"/>
    </w:rPr>
  </w:style>
  <w:style w:type="paragraph" w:customStyle="1" w:styleId="ab">
    <w:name w:val="כותרת סעיף"/>
    <w:basedOn w:val="af"/>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d"/>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5">
    <w:name w:val="Normal Indent"/>
    <w:basedOn w:val="af"/>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f0"/>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3">
    <w:name w:val="סגנון2"/>
    <w:basedOn w:val="af"/>
    <w:next w:val="3f4"/>
    <w:uiPriority w:val="99"/>
    <w:rsid w:val="001015D6"/>
    <w:pPr>
      <w:tabs>
        <w:tab w:val="num" w:pos="792"/>
      </w:tabs>
      <w:spacing w:before="120" w:line="360" w:lineRule="auto"/>
      <w:ind w:left="792" w:right="792" w:hanging="432"/>
    </w:pPr>
    <w:rPr>
      <w:rFonts w:cs="Narkisim"/>
      <w:u w:val="single"/>
      <w:lang w:eastAsia="he-IL"/>
    </w:rPr>
  </w:style>
  <w:style w:type="paragraph" w:customStyle="1" w:styleId="3f4">
    <w:name w:val="סגנון3"/>
    <w:basedOn w:val="af"/>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3"/>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1015D6"/>
    <w:pPr>
      <w:keepNext/>
      <w:widowControl/>
      <w:numPr>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1015D6"/>
    <w:pPr>
      <w:widowControl/>
      <w:numPr>
        <w:numId w:val="79"/>
      </w:numPr>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d"/>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0"/>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f0"/>
    <w:link w:val="4f"/>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uiPriority w:val="99"/>
    <w:rsid w:val="001015D6"/>
    <w:pPr>
      <w:keepNext/>
      <w:keepLines/>
      <w:widowControl/>
      <w:numPr>
        <w:ilvl w:val="0"/>
        <w:numId w:val="0"/>
      </w:numPr>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0"/>
    <w:uiPriority w:val="99"/>
    <w:rsid w:val="001015D6"/>
    <w:pPr>
      <w:keepNext/>
      <w:keepLines/>
      <w:pageBreakBefore/>
      <w:widowControl/>
      <w:numPr>
        <w:numId w:val="0"/>
      </w:numPr>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f0"/>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1015D6"/>
    <w:pPr>
      <w:spacing w:before="0"/>
    </w:pPr>
    <w:rPr>
      <w:b w:val="0"/>
      <w:bCs w:val="0"/>
    </w:rPr>
  </w:style>
  <w:style w:type="paragraph" w:customStyle="1" w:styleId="4f2">
    <w:name w:val="סגנון4א"/>
    <w:basedOn w:val="4f1"/>
    <w:uiPriority w:val="99"/>
    <w:qFormat/>
    <w:rsid w:val="001015D6"/>
    <w:pPr>
      <w:spacing w:before="0"/>
    </w:pPr>
    <w:rPr>
      <w:b w:val="0"/>
      <w:bCs w:val="0"/>
    </w:rPr>
  </w:style>
  <w:style w:type="character" w:styleId="afffff8">
    <w:name w:val="Placeholder Text"/>
    <w:basedOn w:val="af0"/>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f"/>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
    <w:rsid w:val="001015D6"/>
    <w:pPr>
      <w:numPr>
        <w:numId w:val="52"/>
      </w:numPr>
    </w:pPr>
    <w:rPr>
      <w:rFonts w:cs="FrankRuehl"/>
      <w:szCs w:val="26"/>
      <w:lang w:eastAsia="he-IL"/>
    </w:rPr>
  </w:style>
  <w:style w:type="paragraph" w:customStyle="1" w:styleId="indent2">
    <w:name w:val="indent2"/>
    <w:basedOn w:val="af"/>
    <w:rsid w:val="001015D6"/>
    <w:pPr>
      <w:keepLines/>
      <w:bidi w:val="0"/>
      <w:ind w:left="1418" w:hanging="709"/>
      <w:jc w:val="right"/>
    </w:pPr>
    <w:rPr>
      <w:rFonts w:ascii="Garamond" w:eastAsia="Calibri" w:hAnsi="Garamond" w:cs="David"/>
    </w:rPr>
  </w:style>
  <w:style w:type="paragraph" w:customStyle="1" w:styleId="indent4">
    <w:name w:val="indent4"/>
    <w:basedOn w:val="af"/>
    <w:rsid w:val="001015D6"/>
    <w:pPr>
      <w:keepLines/>
      <w:bidi w:val="0"/>
      <w:ind w:left="2835" w:hanging="709"/>
      <w:jc w:val="right"/>
    </w:pPr>
    <w:rPr>
      <w:rFonts w:ascii="Garamond" w:eastAsia="Calibri" w:hAnsi="Garamond" w:cs="David"/>
    </w:rPr>
  </w:style>
  <w:style w:type="paragraph" w:customStyle="1" w:styleId="afffffa">
    <w:name w:val="היסט"/>
    <w:basedOn w:val="af"/>
    <w:rsid w:val="001015D6"/>
    <w:pPr>
      <w:ind w:left="709"/>
      <w:jc w:val="both"/>
    </w:pPr>
    <w:rPr>
      <w:rFonts w:ascii="Garamond" w:eastAsia="Calibri" w:hAnsi="Garamond" w:cs="David"/>
    </w:rPr>
  </w:style>
  <w:style w:type="paragraph" w:styleId="afffffb">
    <w:name w:val="envelope address"/>
    <w:basedOn w:val="af"/>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rsid w:val="001015D6"/>
    <w:pPr>
      <w:keepLines/>
      <w:bidi w:val="0"/>
      <w:ind w:left="709"/>
      <w:jc w:val="right"/>
    </w:pPr>
    <w:rPr>
      <w:rFonts w:ascii="Garamond" w:eastAsia="Calibri" w:hAnsi="Garamond" w:cs="David"/>
    </w:rPr>
  </w:style>
  <w:style w:type="paragraph" w:customStyle="1" w:styleId="IndentDouble">
    <w:name w:val="Indent_Double"/>
    <w:basedOn w:val="af"/>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rsid w:val="001015D6"/>
    <w:pPr>
      <w:keepLines/>
      <w:bidi w:val="0"/>
      <w:ind w:left="709" w:hanging="709"/>
      <w:jc w:val="right"/>
    </w:pPr>
    <w:rPr>
      <w:rFonts w:ascii="Garamond" w:eastAsia="Calibri" w:hAnsi="Garamond" w:cs="David"/>
    </w:rPr>
  </w:style>
  <w:style w:type="paragraph" w:customStyle="1" w:styleId="indent3">
    <w:name w:val="indent3"/>
    <w:basedOn w:val="af"/>
    <w:rsid w:val="001015D6"/>
    <w:pPr>
      <w:keepLines/>
      <w:bidi w:val="0"/>
      <w:ind w:left="2127" w:hanging="709"/>
      <w:jc w:val="right"/>
    </w:pPr>
    <w:rPr>
      <w:rFonts w:ascii="Garamond" w:eastAsia="Calibri" w:hAnsi="Garamond" w:cs="David"/>
    </w:rPr>
  </w:style>
  <w:style w:type="paragraph" w:customStyle="1" w:styleId="NormalE">
    <w:name w:val="NormalE"/>
    <w:basedOn w:val="af"/>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f"/>
    <w:rsid w:val="001015D6"/>
    <w:pPr>
      <w:tabs>
        <w:tab w:val="left" w:pos="709"/>
      </w:tabs>
      <w:ind w:left="1418" w:hanging="1418"/>
      <w:jc w:val="both"/>
    </w:pPr>
    <w:rPr>
      <w:rFonts w:ascii="Garamond" w:eastAsia="Calibri" w:hAnsi="Garamond" w:cs="David"/>
    </w:rPr>
  </w:style>
  <w:style w:type="paragraph" w:customStyle="1" w:styleId="1f3">
    <w:name w:val="היסט_כפול1"/>
    <w:basedOn w:val="af"/>
    <w:rsid w:val="001015D6"/>
    <w:pPr>
      <w:tabs>
        <w:tab w:val="left" w:pos="1418"/>
      </w:tabs>
      <w:ind w:left="2126" w:hanging="2126"/>
      <w:jc w:val="both"/>
    </w:pPr>
    <w:rPr>
      <w:rFonts w:ascii="Garamond" w:eastAsia="Calibri" w:hAnsi="Garamond" w:cs="David"/>
    </w:rPr>
  </w:style>
  <w:style w:type="paragraph" w:customStyle="1" w:styleId="2f6">
    <w:name w:val="היסט_כפול2"/>
    <w:basedOn w:val="af"/>
    <w:rsid w:val="001015D6"/>
    <w:pPr>
      <w:tabs>
        <w:tab w:val="left" w:pos="1701"/>
      </w:tabs>
      <w:ind w:left="2127" w:hanging="1418"/>
      <w:jc w:val="both"/>
    </w:pPr>
    <w:rPr>
      <w:rFonts w:ascii="Garamond" w:eastAsia="Calibri" w:hAnsi="Garamond" w:cs="David"/>
    </w:rPr>
  </w:style>
  <w:style w:type="paragraph" w:customStyle="1" w:styleId="1f4">
    <w:name w:val="היסט1"/>
    <w:basedOn w:val="af"/>
    <w:rsid w:val="001015D6"/>
    <w:pPr>
      <w:spacing w:before="240"/>
      <w:ind w:left="709" w:hanging="709"/>
      <w:jc w:val="both"/>
    </w:pPr>
    <w:rPr>
      <w:rFonts w:ascii="Garamond" w:eastAsia="Calibri" w:hAnsi="Garamond" w:cs="David"/>
    </w:rPr>
  </w:style>
  <w:style w:type="paragraph" w:customStyle="1" w:styleId="2f7">
    <w:name w:val="היסט2"/>
    <w:basedOn w:val="af"/>
    <w:rsid w:val="001015D6"/>
    <w:pPr>
      <w:spacing w:before="240"/>
      <w:ind w:left="1418" w:hanging="709"/>
      <w:jc w:val="both"/>
    </w:pPr>
    <w:rPr>
      <w:rFonts w:ascii="Garamond" w:eastAsia="Calibri" w:hAnsi="Garamond" w:cs="David"/>
    </w:rPr>
  </w:style>
  <w:style w:type="paragraph" w:customStyle="1" w:styleId="3f8">
    <w:name w:val="היסט3"/>
    <w:basedOn w:val="af"/>
    <w:rsid w:val="001015D6"/>
    <w:pPr>
      <w:spacing w:before="240"/>
      <w:ind w:left="2836" w:hanging="1418"/>
      <w:jc w:val="both"/>
    </w:pPr>
    <w:rPr>
      <w:rFonts w:ascii="Garamond" w:eastAsia="Calibri" w:hAnsi="Garamond" w:cs="David"/>
    </w:rPr>
  </w:style>
  <w:style w:type="paragraph" w:customStyle="1" w:styleId="4f3">
    <w:name w:val="היסט4"/>
    <w:basedOn w:val="af"/>
    <w:rsid w:val="001015D6"/>
    <w:pPr>
      <w:spacing w:before="240"/>
      <w:ind w:left="4253" w:hanging="1418"/>
      <w:jc w:val="both"/>
    </w:pPr>
    <w:rPr>
      <w:rFonts w:ascii="Garamond" w:eastAsia="Calibri" w:hAnsi="Garamond" w:cs="David"/>
    </w:rPr>
  </w:style>
  <w:style w:type="paragraph" w:customStyle="1" w:styleId="afffffd">
    <w:name w:val="מחוץ_לשוליים"/>
    <w:basedOn w:val="af"/>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f"/>
    <w:rsid w:val="001015D6"/>
    <w:pPr>
      <w:ind w:left="1701" w:right="1134"/>
      <w:jc w:val="both"/>
    </w:pPr>
    <w:rPr>
      <w:rFonts w:ascii="Garamond" w:eastAsia="Calibri" w:hAnsi="Garamond" w:cs="David"/>
      <w:b/>
      <w:bCs/>
    </w:rPr>
  </w:style>
  <w:style w:type="paragraph" w:customStyle="1" w:styleId="2f8">
    <w:name w:val="ציטוט2"/>
    <w:basedOn w:val="af"/>
    <w:rsid w:val="001015D6"/>
    <w:pPr>
      <w:ind w:left="2552" w:right="1134"/>
      <w:jc w:val="both"/>
    </w:pPr>
    <w:rPr>
      <w:rFonts w:ascii="Garamond" w:eastAsia="Calibri" w:hAnsi="Garamond" w:cs="David"/>
      <w:bCs/>
    </w:rPr>
  </w:style>
  <w:style w:type="paragraph" w:customStyle="1" w:styleId="afffffe">
    <w:name w:val="קו פירמה"/>
    <w:basedOn w:val="af"/>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9">
    <w:name w:val="ציטוט3"/>
    <w:basedOn w:val="af"/>
    <w:rsid w:val="001015D6"/>
    <w:pPr>
      <w:ind w:left="1701" w:right="1134"/>
      <w:jc w:val="both"/>
    </w:pPr>
    <w:rPr>
      <w:rFonts w:ascii="Garamond" w:hAnsi="Garamond" w:cs="David"/>
      <w:bCs/>
      <w:lang w:eastAsia="he-IL"/>
    </w:rPr>
  </w:style>
  <w:style w:type="paragraph" w:customStyle="1" w:styleId="65">
    <w:name w:val="ממוספר 6"/>
    <w:basedOn w:val="55"/>
    <w:qFormat/>
    <w:rsid w:val="001015D6"/>
    <w:pPr>
      <w:tabs>
        <w:tab w:val="clear" w:pos="360"/>
        <w:tab w:val="left" w:pos="2326"/>
      </w:tabs>
      <w:ind w:left="2326" w:hanging="1276"/>
    </w:pPr>
    <w:rPr>
      <w:color w:val="auto"/>
    </w:rPr>
  </w:style>
  <w:style w:type="character" w:customStyle="1" w:styleId="af7">
    <w:name w:val="פיסקת רשימה תו"/>
    <w:link w:val="af6"/>
    <w:uiPriority w:val="34"/>
    <w:locked/>
    <w:rsid w:val="001015D6"/>
    <w:rPr>
      <w:rFonts w:ascii="Times New Roman" w:hAnsi="Times New Roman" w:cs="FrankRuehl"/>
      <w:sz w:val="24"/>
      <w:szCs w:val="26"/>
    </w:rPr>
  </w:style>
  <w:style w:type="paragraph" w:customStyle="1" w:styleId="HeadingPerek">
    <w:name w:val="HeadingPerek"/>
    <w:basedOn w:val="af"/>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f"/>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1015D6"/>
    <w:pPr>
      <w:tabs>
        <w:tab w:val="clear" w:pos="206"/>
        <w:tab w:val="clear" w:pos="360"/>
        <w:tab w:val="right" w:pos="625"/>
      </w:tabs>
      <w:ind w:left="625" w:hanging="599"/>
    </w:pPr>
  </w:style>
  <w:style w:type="paragraph" w:customStyle="1" w:styleId="3fa">
    <w:name w:val="נספח כותרת 3"/>
    <w:basedOn w:val="2f9"/>
    <w:link w:val="3fb"/>
    <w:qFormat/>
    <w:rsid w:val="001015D6"/>
    <w:pPr>
      <w:ind w:left="952" w:hanging="720"/>
    </w:pPr>
    <w:rPr>
      <w:sz w:val="24"/>
      <w:szCs w:val="24"/>
    </w:rPr>
  </w:style>
  <w:style w:type="paragraph" w:customStyle="1" w:styleId="4f4">
    <w:name w:val="נספח ממוספר 4"/>
    <w:basedOn w:val="af"/>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9"/>
    <w:qFormat/>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a"/>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2"/>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rsid w:val="00D90238"/>
    <w:pPr>
      <w:keepNext/>
      <w:keepLines/>
      <w:tabs>
        <w:tab w:val="num" w:pos="2340"/>
      </w:tabs>
      <w:spacing w:before="60"/>
      <w:ind w:left="2340" w:hanging="1440"/>
      <w:jc w:val="both"/>
    </w:pPr>
    <w:rPr>
      <w:rFonts w:cs="David"/>
      <w:i/>
    </w:rPr>
  </w:style>
  <w:style w:type="paragraph" w:customStyle="1" w:styleId="affffff1">
    <w:name w:val="נדון"/>
    <w:basedOn w:val="af"/>
    <w:next w:val="af"/>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d">
    <w:name w:val="נספח ממוספר 5"/>
    <w:basedOn w:val="4f4"/>
    <w:rsid w:val="00D90238"/>
    <w:pPr>
      <w:ind w:left="1724" w:hanging="1080"/>
    </w:pPr>
    <w:rPr>
      <w:color w:val="auto"/>
    </w:rPr>
  </w:style>
  <w:style w:type="paragraph" w:customStyle="1" w:styleId="Body-1">
    <w:name w:val="Body-1"/>
    <w:basedOn w:val="41"/>
    <w:link w:val="Body-1Char"/>
    <w:rsid w:val="00D90238"/>
    <w:pPr>
      <w:keepNext/>
      <w:keepLines/>
      <w:numPr>
        <w:ilvl w:val="0"/>
        <w:numId w:val="0"/>
      </w:numPr>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a">
    <w:name w:val="2 כניסות"/>
    <w:basedOn w:val="2"/>
    <w:rsid w:val="00D90238"/>
    <w:pPr>
      <w:keepNext/>
      <w:keepLines/>
      <w:widowControl/>
      <w:numPr>
        <w:ilvl w:val="0"/>
        <w:numId w:val="0"/>
      </w:numPr>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f"/>
    <w:link w:val="3fe"/>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f"/>
    <w:link w:val="4f7"/>
    <w:rsid w:val="00D90238"/>
    <w:pPr>
      <w:snapToGrid w:val="0"/>
      <w:spacing w:before="240" w:after="240" w:line="360" w:lineRule="auto"/>
      <w:ind w:left="1640" w:hanging="448"/>
      <w:outlineLvl w:val="1"/>
    </w:pPr>
    <w:rPr>
      <w:rFonts w:cs="David"/>
    </w:rPr>
  </w:style>
  <w:style w:type="character" w:customStyle="1" w:styleId="4f7">
    <w:name w:val="4 כניסות תו"/>
    <w:basedOn w:val="af0"/>
    <w:link w:val="4f6"/>
    <w:rsid w:val="00D90238"/>
    <w:rPr>
      <w:rFonts w:ascii="Times New Roman" w:eastAsia="Times New Roman" w:hAnsi="Times New Roman" w:cs="David"/>
      <w:sz w:val="24"/>
      <w:szCs w:val="24"/>
    </w:rPr>
  </w:style>
  <w:style w:type="paragraph" w:customStyle="1" w:styleId="5e">
    <w:name w:val="5 כניסות"/>
    <w:basedOn w:val="4f6"/>
    <w:link w:val="5f"/>
    <w:rsid w:val="00D90238"/>
    <w:pPr>
      <w:tabs>
        <w:tab w:val="num" w:pos="3600"/>
      </w:tabs>
      <w:ind w:left="2043" w:hanging="992"/>
    </w:pPr>
    <w:rPr>
      <w:rFonts w:ascii="David" w:hAnsi="David"/>
    </w:rPr>
  </w:style>
  <w:style w:type="paragraph" w:customStyle="1" w:styleId="66">
    <w:name w:val="6 כניסות"/>
    <w:basedOn w:val="5e"/>
    <w:rsid w:val="00D90238"/>
    <w:pPr>
      <w:tabs>
        <w:tab w:val="clear" w:pos="3600"/>
        <w:tab w:val="num" w:pos="4320"/>
      </w:tabs>
      <w:ind w:left="2468" w:hanging="1134"/>
    </w:pPr>
  </w:style>
  <w:style w:type="character" w:customStyle="1" w:styleId="5f">
    <w:name w:val="5 כניסות תו"/>
    <w:basedOn w:val="4f7"/>
    <w:link w:val="5e"/>
    <w:rsid w:val="00D90238"/>
    <w:rPr>
      <w:rFonts w:ascii="David" w:eastAsia="Times New Roman" w:hAnsi="David" w:cs="David"/>
      <w:sz w:val="24"/>
      <w:szCs w:val="24"/>
    </w:rPr>
  </w:style>
  <w:style w:type="character" w:customStyle="1" w:styleId="3fe">
    <w:name w:val="3 כניסות תו"/>
    <w:basedOn w:val="af0"/>
    <w:link w:val="3fd"/>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f"/>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f"/>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f"/>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f"/>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b">
    <w:name w:val="נספח כותרת 3 תו"/>
    <w:basedOn w:val="af0"/>
    <w:link w:val="3fa"/>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f"/>
    <w:link w:val="affffff7"/>
    <w:uiPriority w:val="99"/>
    <w:semiHidden/>
    <w:unhideWhenUsed/>
    <w:rsid w:val="007B6A91"/>
    <w:rPr>
      <w:sz w:val="20"/>
      <w:szCs w:val="20"/>
    </w:rPr>
  </w:style>
  <w:style w:type="character" w:customStyle="1" w:styleId="affffff7">
    <w:name w:val="טקסט הערת סיום תו"/>
    <w:basedOn w:val="af0"/>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f0"/>
    <w:uiPriority w:val="99"/>
    <w:semiHidden/>
    <w:unhideWhenUsed/>
    <w:rsid w:val="007B6A91"/>
    <w:rPr>
      <w:vertAlign w:val="superscript"/>
    </w:rPr>
  </w:style>
  <w:style w:type="paragraph" w:customStyle="1" w:styleId="MochModularTenderH2">
    <w:name w:val="Moch_ModularTenderH2"/>
    <w:basedOn w:val="af"/>
    <w:autoRedefine/>
    <w:qFormat/>
    <w:rsid w:val="00EF0417"/>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b"/>
    <w:qFormat/>
    <w:rsid w:val="00EF0417"/>
    <w:pPr>
      <w:numPr>
        <w:ilvl w:val="1"/>
        <w:numId w:val="64"/>
      </w:numPr>
      <w:spacing w:before="0" w:after="0" w:line="360" w:lineRule="auto"/>
    </w:pPr>
    <w:rPr>
      <w:rFonts w:ascii="David" w:eastAsia="Times New Roman" w:hAnsi="David" w:cs="David"/>
      <w:b/>
      <w:kern w:val="28"/>
      <w:sz w:val="20"/>
      <w:szCs w:val="20"/>
    </w:rPr>
  </w:style>
  <w:style w:type="character" w:customStyle="1" w:styleId="2fb">
    <w:name w:val="מספור רמה 2 נקי תו"/>
    <w:basedOn w:val="af0"/>
    <w:link w:val="20"/>
    <w:rsid w:val="00EF0417"/>
    <w:rPr>
      <w:rFonts w:ascii="David" w:eastAsia="Times New Roman" w:hAnsi="David" w:cs="David"/>
      <w:b/>
      <w:kern w:val="28"/>
      <w:sz w:val="20"/>
      <w:szCs w:val="20"/>
    </w:rPr>
  </w:style>
  <w:style w:type="table" w:customStyle="1" w:styleId="1f9">
    <w:name w:val="טקסט טבלה תחתונה1"/>
    <w:basedOn w:val="af1"/>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f0"/>
    <w:link w:val="affff1"/>
    <w:rsid w:val="0010709C"/>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6489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tenders@moag.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mehd\&#1490;&#1512;&#1497;&#1506;&#1493;&#1514;\&#1488;&#1499;&#1512;&#1494;&#1493;&#1514;\&#1502;&#1499;&#1512;&#1494;2019\&#1514;&#1489;&#1504;&#1497;&#1514;_&#1488;&#1493;&#1510;&#1512;_&#1502;&#1499;&#1512;&#1494;%20&#1502;&#1497;&#1508;&#1493;&#1497;%20&#1513;&#1502;&#1493;&#1512;&#1493;&#1514;%20&#1497;&#1506;&#1512;%202019%20&#1505;&#1488;&#1502;&#1495;.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/it/_layouts/WebsioPreviewField/preview.aspx?ID=8c437c7c-ddc6-4d02-abeb-2b788047c240&amp;WebID=401ca9ab-c981-4705-9a33-190a1d925eee&amp;SiteID=7ddfa1b4-1f28-4007-af5b-7134bbc27c52</Websio_x0020_Document_x0020_Preview>
    <DocID xmlns="c1dca751-b4d0-4120-a115-991a9392fefd">2018123002080</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microsoft.com/office/infopath/2007/PartnerControls"/>
    <ds:schemaRef ds:uri="http://purl.org/dc/dcmitype/"/>
    <ds:schemaRef ds:uri="c1dca751-b4d0-4120-a115-991a9392fefd"/>
    <ds:schemaRef ds:uri="http://purl.org/dc/elements/1.1/"/>
    <ds:schemaRef ds:uri="http://schemas.microsoft.com/office/2006/documentManagement/types"/>
    <ds:schemaRef ds:uri="http://schemas.openxmlformats.org/package/2006/metadata/core-properties"/>
    <ds:schemaRef ds:uri="32253ff2-5021-481a-b399-07ac80de3d98"/>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077BDF3-61A5-49E4-A9B9-CB3C617DD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תבנית_אוצר_מכרז מיפוי שמורות יער 2019 סאמח</Template>
  <TotalTime>2</TotalTime>
  <Pages>51</Pages>
  <Words>8485</Words>
  <Characters>42125</Characters>
  <Application>Microsoft Office Word</Application>
  <DocSecurity>0</DocSecurity>
  <Lines>351</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סאמח דראוושה[Sameh Darawshi]</dc:creator>
  <cp:lastModifiedBy>משה חליאוה [Moshe Haliva]</cp:lastModifiedBy>
  <cp:revision>3</cp:revision>
  <cp:lastPrinted>2019-09-12T09:40:00Z</cp:lastPrinted>
  <dcterms:created xsi:type="dcterms:W3CDTF">2019-09-16T12:05:00Z</dcterms:created>
  <dcterms:modified xsi:type="dcterms:W3CDTF">2019-09-16T12:41:00Z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